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D3" w:rsidRPr="00022ED3" w:rsidRDefault="00022ED3" w:rsidP="00A3545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022ED3">
        <w:rPr>
          <w:rFonts w:ascii="Times New Roman" w:hAnsi="Times New Roman" w:cs="Times New Roman"/>
          <w:b/>
          <w:sz w:val="40"/>
          <w:szCs w:val="32"/>
        </w:rPr>
        <w:t>МЕТОДИЧЕСКИЕ УКАЗАНИЯ</w:t>
      </w:r>
    </w:p>
    <w:p w:rsidR="004619BA" w:rsidRDefault="00022ED3" w:rsidP="00A354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выполнению курсового проекта</w:t>
      </w:r>
      <w:r w:rsidR="004619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4619BA">
        <w:rPr>
          <w:rFonts w:ascii="Times New Roman" w:hAnsi="Times New Roman" w:cs="Times New Roman"/>
          <w:b/>
          <w:sz w:val="32"/>
          <w:szCs w:val="32"/>
        </w:rPr>
        <w:t xml:space="preserve">по дисциплине </w:t>
      </w:r>
      <w:r w:rsidR="004619BA">
        <w:rPr>
          <w:rFonts w:ascii="Times New Roman" w:hAnsi="Times New Roman" w:cs="Times New Roman"/>
          <w:b/>
          <w:sz w:val="32"/>
          <w:szCs w:val="32"/>
        </w:rPr>
        <w:br/>
        <w:t>«Системный анализ и с</w:t>
      </w:r>
      <w:r>
        <w:rPr>
          <w:rFonts w:ascii="Times New Roman" w:hAnsi="Times New Roman" w:cs="Times New Roman"/>
          <w:b/>
          <w:sz w:val="32"/>
          <w:szCs w:val="32"/>
        </w:rPr>
        <w:t>интез сложных систем» (вторая часть</w:t>
      </w:r>
      <w:r w:rsidR="004619BA">
        <w:rPr>
          <w:rFonts w:ascii="Times New Roman" w:hAnsi="Times New Roman" w:cs="Times New Roman"/>
          <w:b/>
          <w:sz w:val="32"/>
          <w:szCs w:val="32"/>
        </w:rPr>
        <w:t>)</w:t>
      </w:r>
      <w:r w:rsidR="004619BA">
        <w:rPr>
          <w:rFonts w:ascii="Times New Roman" w:hAnsi="Times New Roman" w:cs="Times New Roman"/>
          <w:b/>
          <w:sz w:val="32"/>
          <w:szCs w:val="32"/>
        </w:rPr>
        <w:br/>
      </w:r>
      <w:r w:rsidR="004619BA">
        <w:rPr>
          <w:rFonts w:ascii="Times New Roman" w:hAnsi="Times New Roman" w:cs="Times New Roman"/>
          <w:b/>
          <w:sz w:val="28"/>
          <w:szCs w:val="32"/>
        </w:rPr>
        <w:t>Тема курсовой «Анализ сложных систем статистическими методами»</w:t>
      </w:r>
    </w:p>
    <w:p w:rsidR="00D10DB4" w:rsidRPr="005C219C" w:rsidRDefault="00D10DB4" w:rsidP="00D10DB4">
      <w:pPr>
        <w:pStyle w:val="a3"/>
        <w:numPr>
          <w:ilvl w:val="0"/>
          <w:numId w:val="6"/>
        </w:numPr>
        <w:spacing w:before="240" w:after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19C">
        <w:rPr>
          <w:rFonts w:ascii="Times New Roman" w:hAnsi="Times New Roman" w:cs="Times New Roman"/>
          <w:b/>
          <w:sz w:val="32"/>
          <w:szCs w:val="32"/>
        </w:rPr>
        <w:t>Общие сведения</w:t>
      </w:r>
    </w:p>
    <w:p w:rsidR="004619BA" w:rsidRPr="004619BA" w:rsidRDefault="004619BA" w:rsidP="00A3545A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28"/>
          <w:szCs w:val="32"/>
        </w:rPr>
      </w:pPr>
      <w:r w:rsidRPr="004619BA">
        <w:rPr>
          <w:rFonts w:ascii="Times New Roman" w:hAnsi="Times New Roman" w:cs="Times New Roman"/>
          <w:i/>
          <w:sz w:val="28"/>
          <w:szCs w:val="32"/>
        </w:rPr>
        <w:t>Тема для всех вариантов одинаковая, на титульном листе нужно у</w:t>
      </w:r>
      <w:r w:rsidR="00022ED3">
        <w:rPr>
          <w:rFonts w:ascii="Times New Roman" w:hAnsi="Times New Roman" w:cs="Times New Roman"/>
          <w:i/>
          <w:sz w:val="28"/>
          <w:szCs w:val="32"/>
        </w:rPr>
        <w:t>казать:</w:t>
      </w:r>
      <w:r w:rsidRPr="004619BA">
        <w:rPr>
          <w:rFonts w:ascii="Times New Roman" w:hAnsi="Times New Roman" w:cs="Times New Roman"/>
          <w:i/>
          <w:sz w:val="28"/>
          <w:szCs w:val="32"/>
        </w:rPr>
        <w:t xml:space="preserve"> «</w:t>
      </w:r>
      <w:r w:rsidR="00022ED3" w:rsidRPr="00022ED3">
        <w:rPr>
          <w:rFonts w:ascii="Times New Roman" w:hAnsi="Times New Roman" w:cs="Times New Roman"/>
          <w:i/>
          <w:sz w:val="28"/>
          <w:szCs w:val="32"/>
        </w:rPr>
        <w:t>Анализ сложных систем статистическими методами</w:t>
      </w:r>
      <w:r w:rsidR="00022ED3">
        <w:rPr>
          <w:rFonts w:ascii="Times New Roman" w:hAnsi="Times New Roman" w:cs="Times New Roman"/>
          <w:i/>
          <w:sz w:val="28"/>
          <w:szCs w:val="32"/>
        </w:rPr>
        <w:t>.</w:t>
      </w:r>
      <w:r w:rsidR="00022ED3" w:rsidRPr="00022ED3">
        <w:rPr>
          <w:rFonts w:ascii="Times New Roman" w:hAnsi="Times New Roman" w:cs="Times New Roman"/>
          <w:i/>
          <w:sz w:val="28"/>
          <w:szCs w:val="32"/>
        </w:rPr>
        <w:t xml:space="preserve"> </w:t>
      </w:r>
      <w:r w:rsidRPr="004619BA">
        <w:rPr>
          <w:rFonts w:ascii="Times New Roman" w:hAnsi="Times New Roman" w:cs="Times New Roman"/>
          <w:i/>
          <w:sz w:val="28"/>
          <w:szCs w:val="32"/>
        </w:rPr>
        <w:t>Вариант № …»</w:t>
      </w:r>
    </w:p>
    <w:p w:rsidR="004619BA" w:rsidRDefault="004619BA" w:rsidP="00461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Курсовые проекты выполняются по варианту, который определит преподаватель. </w:t>
      </w:r>
      <w:r w:rsidR="00D10DB4">
        <w:rPr>
          <w:rFonts w:ascii="Times New Roman" w:hAnsi="Times New Roman" w:cs="Times New Roman"/>
          <w:sz w:val="28"/>
          <w:szCs w:val="24"/>
        </w:rPr>
        <w:t xml:space="preserve">По умолчанию, вариант курсового проекта - это номер в списке группы. </w:t>
      </w:r>
      <w:r w:rsidR="0010149D">
        <w:rPr>
          <w:rFonts w:ascii="Times New Roman" w:hAnsi="Times New Roman" w:cs="Times New Roman"/>
          <w:sz w:val="28"/>
          <w:szCs w:val="24"/>
        </w:rPr>
        <w:t>Курсовой проект</w:t>
      </w:r>
      <w:r>
        <w:rPr>
          <w:rFonts w:ascii="Times New Roman" w:hAnsi="Times New Roman" w:cs="Times New Roman"/>
          <w:sz w:val="28"/>
          <w:szCs w:val="24"/>
        </w:rPr>
        <w:t xml:space="preserve"> должны содержать:</w:t>
      </w:r>
    </w:p>
    <w:p w:rsidR="00022ED3" w:rsidRDefault="00022ED3" w:rsidP="00461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10DB4" w:rsidRDefault="00D10DB4" w:rsidP="00E260BD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Титульный лист</w:t>
      </w:r>
      <w:r>
        <w:rPr>
          <w:rFonts w:ascii="Times New Roman" w:hAnsi="Times New Roman" w:cs="Times New Roman"/>
          <w:sz w:val="28"/>
          <w:szCs w:val="24"/>
        </w:rPr>
        <w:t xml:space="preserve"> (приложение 2)</w:t>
      </w:r>
    </w:p>
    <w:p w:rsidR="004619BA" w:rsidRPr="002D67A7" w:rsidRDefault="002D67A7" w:rsidP="00E260BD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Содержание</w:t>
      </w:r>
    </w:p>
    <w:p w:rsidR="004619BA" w:rsidRPr="002D67A7" w:rsidRDefault="002D67A7" w:rsidP="00E260BD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Задание</w:t>
      </w:r>
    </w:p>
    <w:p w:rsidR="004619BA" w:rsidRPr="00E260BD" w:rsidRDefault="004619BA" w:rsidP="00E260BD">
      <w:pPr>
        <w:pStyle w:val="a3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Введение</w:t>
      </w:r>
      <w:r>
        <w:rPr>
          <w:rFonts w:ascii="Times New Roman" w:hAnsi="Times New Roman" w:cs="Times New Roman"/>
          <w:sz w:val="28"/>
          <w:szCs w:val="24"/>
        </w:rPr>
        <w:t xml:space="preserve"> (где описывается цель, задачи, методы и т.д.</w:t>
      </w:r>
      <w:r w:rsidR="00E260BD">
        <w:rPr>
          <w:rFonts w:ascii="Times New Roman" w:hAnsi="Times New Roman" w:cs="Times New Roman"/>
          <w:sz w:val="28"/>
          <w:szCs w:val="24"/>
        </w:rPr>
        <w:t>, 1-</w:t>
      </w:r>
      <w:proofErr w:type="gramStart"/>
      <w:r w:rsidR="00E260BD">
        <w:rPr>
          <w:rFonts w:ascii="Times New Roman" w:hAnsi="Times New Roman" w:cs="Times New Roman"/>
          <w:sz w:val="28"/>
          <w:szCs w:val="24"/>
        </w:rPr>
        <w:t>2  стр.</w:t>
      </w:r>
      <w:proofErr w:type="gramEnd"/>
      <w:r>
        <w:rPr>
          <w:rFonts w:ascii="Times New Roman" w:hAnsi="Times New Roman" w:cs="Times New Roman"/>
          <w:sz w:val="28"/>
          <w:szCs w:val="24"/>
        </w:rPr>
        <w:t>)</w:t>
      </w:r>
      <w:r w:rsidR="00E260BD">
        <w:rPr>
          <w:rFonts w:ascii="Times New Roman" w:hAnsi="Times New Roman" w:cs="Times New Roman"/>
          <w:sz w:val="28"/>
          <w:szCs w:val="24"/>
        </w:rPr>
        <w:t>.</w:t>
      </w:r>
    </w:p>
    <w:p w:rsidR="00E260BD" w:rsidRPr="002D67A7" w:rsidRDefault="002D67A7" w:rsidP="002D67A7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 xml:space="preserve">1. </w:t>
      </w:r>
      <w:r w:rsidR="00E260BD" w:rsidRPr="002D67A7">
        <w:rPr>
          <w:rFonts w:ascii="Times New Roman" w:hAnsi="Times New Roman" w:cs="Times New Roman"/>
          <w:sz w:val="28"/>
          <w:szCs w:val="24"/>
        </w:rPr>
        <w:t>Теоретическая часть (описание статистических м</w:t>
      </w:r>
      <w:r w:rsidR="00D10DB4" w:rsidRPr="002D67A7">
        <w:rPr>
          <w:rFonts w:ascii="Times New Roman" w:hAnsi="Times New Roman" w:cs="Times New Roman"/>
          <w:sz w:val="28"/>
          <w:szCs w:val="24"/>
        </w:rPr>
        <w:t>етодов, произвольный материал, 10-15</w:t>
      </w:r>
      <w:r w:rsidR="00E260BD" w:rsidRPr="002D67A7">
        <w:rPr>
          <w:rFonts w:ascii="Times New Roman" w:hAnsi="Times New Roman" w:cs="Times New Roman"/>
          <w:sz w:val="28"/>
          <w:szCs w:val="24"/>
        </w:rPr>
        <w:t xml:space="preserve"> стр.)</w:t>
      </w:r>
      <w:r w:rsidRPr="002D67A7">
        <w:rPr>
          <w:rFonts w:ascii="Times New Roman" w:hAnsi="Times New Roman" w:cs="Times New Roman"/>
          <w:sz w:val="28"/>
          <w:szCs w:val="24"/>
        </w:rPr>
        <w:t xml:space="preserve">, </w:t>
      </w:r>
      <w:r w:rsidRPr="002D67A7">
        <w:rPr>
          <w:rFonts w:ascii="Times New Roman" w:hAnsi="Times New Roman" w:cs="Times New Roman"/>
          <w:b/>
          <w:sz w:val="28"/>
          <w:szCs w:val="24"/>
        </w:rPr>
        <w:t>общий заголовок</w:t>
      </w:r>
    </w:p>
    <w:p w:rsidR="002D67A7" w:rsidRPr="002D67A7" w:rsidRDefault="002D67A7" w:rsidP="002D67A7">
      <w:pPr>
        <w:pStyle w:val="a3"/>
        <w:numPr>
          <w:ilvl w:val="1"/>
          <w:numId w:val="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D67A7">
        <w:rPr>
          <w:rFonts w:ascii="Times New Roman" w:hAnsi="Times New Roman" w:cs="Times New Roman"/>
          <w:sz w:val="28"/>
          <w:szCs w:val="24"/>
        </w:rPr>
        <w:t>…</w:t>
      </w:r>
    </w:p>
    <w:p w:rsidR="002D67A7" w:rsidRPr="002D67A7" w:rsidRDefault="002D67A7" w:rsidP="002D67A7">
      <w:pPr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1.2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2D67A7">
        <w:rPr>
          <w:rFonts w:ascii="Times New Roman" w:hAnsi="Times New Roman" w:cs="Times New Roman"/>
          <w:sz w:val="28"/>
          <w:szCs w:val="24"/>
        </w:rPr>
        <w:t>…</w:t>
      </w:r>
    </w:p>
    <w:p w:rsidR="002D67A7" w:rsidRPr="002D67A7" w:rsidRDefault="002D67A7" w:rsidP="002D67A7">
      <w:pPr>
        <w:pStyle w:val="a3"/>
        <w:tabs>
          <w:tab w:val="left" w:pos="993"/>
        </w:tabs>
        <w:spacing w:after="0" w:line="240" w:lineRule="auto"/>
        <w:ind w:left="112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</w:t>
      </w:r>
    </w:p>
    <w:p w:rsidR="004619BA" w:rsidRDefault="002D67A7" w:rsidP="00E260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2</w:t>
      </w:r>
      <w:r w:rsidR="00E260BD" w:rsidRPr="002D67A7">
        <w:rPr>
          <w:rFonts w:ascii="Times New Roman" w:hAnsi="Times New Roman" w:cs="Times New Roman"/>
          <w:b/>
          <w:sz w:val="28"/>
          <w:szCs w:val="24"/>
        </w:rPr>
        <w:t>. Практическая часть.</w:t>
      </w:r>
      <w:r w:rsidR="00E260BD" w:rsidRPr="00E260BD">
        <w:rPr>
          <w:rFonts w:ascii="Times New Roman" w:hAnsi="Times New Roman" w:cs="Times New Roman"/>
          <w:sz w:val="28"/>
          <w:szCs w:val="24"/>
        </w:rPr>
        <w:t xml:space="preserve"> </w:t>
      </w:r>
      <w:r w:rsidR="004619BA" w:rsidRPr="00E260BD">
        <w:rPr>
          <w:rFonts w:ascii="Times New Roman" w:hAnsi="Times New Roman" w:cs="Times New Roman"/>
          <w:sz w:val="28"/>
          <w:szCs w:val="24"/>
        </w:rPr>
        <w:t>Решение задач, с использованием ЭВМ, с подробным описанием всех вычислений, приведением графиков, распечаткой результатов, полученных на ЭВМ. Каждая задача – это отд</w:t>
      </w:r>
      <w:r w:rsidR="00D10DB4">
        <w:rPr>
          <w:rFonts w:ascii="Times New Roman" w:hAnsi="Times New Roman" w:cs="Times New Roman"/>
          <w:sz w:val="28"/>
          <w:szCs w:val="24"/>
        </w:rPr>
        <w:t>ельный раздел курсового проекта.</w:t>
      </w:r>
      <w:r w:rsidR="00E260BD" w:rsidRPr="00E260BD">
        <w:rPr>
          <w:rFonts w:ascii="Times New Roman" w:hAnsi="Times New Roman" w:cs="Times New Roman"/>
          <w:sz w:val="28"/>
          <w:szCs w:val="24"/>
        </w:rPr>
        <w:t xml:space="preserve"> Название задач</w:t>
      </w:r>
      <w:r w:rsidR="00D10DB4">
        <w:rPr>
          <w:rFonts w:ascii="Times New Roman" w:hAnsi="Times New Roman" w:cs="Times New Roman"/>
          <w:sz w:val="28"/>
          <w:szCs w:val="24"/>
        </w:rPr>
        <w:t xml:space="preserve"> и соответственно разделов курсового проекта</w:t>
      </w:r>
      <w:r w:rsidR="00E260BD">
        <w:rPr>
          <w:rFonts w:ascii="Times New Roman" w:hAnsi="Times New Roman" w:cs="Times New Roman"/>
          <w:sz w:val="28"/>
          <w:szCs w:val="24"/>
        </w:rPr>
        <w:t>:</w:t>
      </w:r>
    </w:p>
    <w:p w:rsidR="00E260BD" w:rsidRPr="002D67A7" w:rsidRDefault="002D67A7" w:rsidP="00E260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2</w:t>
      </w:r>
      <w:r w:rsidR="00E260BD" w:rsidRPr="002D67A7">
        <w:rPr>
          <w:rFonts w:ascii="Times New Roman" w:hAnsi="Times New Roman" w:cs="Times New Roman"/>
          <w:b/>
          <w:sz w:val="28"/>
          <w:szCs w:val="24"/>
        </w:rPr>
        <w:t>.1. Методы описательной статистики для анализа сложных систем.</w:t>
      </w:r>
    </w:p>
    <w:p w:rsidR="00E260BD" w:rsidRPr="002D67A7" w:rsidRDefault="002D67A7" w:rsidP="00E260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2</w:t>
      </w:r>
      <w:r w:rsidR="00E260BD" w:rsidRPr="002D67A7">
        <w:rPr>
          <w:rFonts w:ascii="Times New Roman" w:hAnsi="Times New Roman" w:cs="Times New Roman"/>
          <w:b/>
          <w:sz w:val="28"/>
          <w:szCs w:val="24"/>
        </w:rPr>
        <w:t>.2. Проверка статистической гипотезы о виде распределения.</w:t>
      </w:r>
    </w:p>
    <w:p w:rsidR="00E260BD" w:rsidRPr="002D67A7" w:rsidRDefault="002D67A7" w:rsidP="00E260B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2</w:t>
      </w:r>
      <w:r w:rsidR="00D10DB4" w:rsidRPr="002D67A7">
        <w:rPr>
          <w:rFonts w:ascii="Times New Roman" w:hAnsi="Times New Roman" w:cs="Times New Roman"/>
          <w:b/>
          <w:sz w:val="28"/>
          <w:szCs w:val="24"/>
        </w:rPr>
        <w:t>.3. Проверка гипотезы о средних и дисперсиях параметрическими методами</w:t>
      </w:r>
      <w:r w:rsidR="00E260BD" w:rsidRPr="002D67A7">
        <w:rPr>
          <w:rFonts w:ascii="Times New Roman" w:hAnsi="Times New Roman" w:cs="Times New Roman"/>
          <w:b/>
          <w:sz w:val="28"/>
          <w:szCs w:val="24"/>
        </w:rPr>
        <w:t>.</w:t>
      </w:r>
    </w:p>
    <w:p w:rsidR="00E260BD" w:rsidRPr="002D67A7" w:rsidRDefault="002D67A7" w:rsidP="00D10DB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2</w:t>
      </w:r>
      <w:r w:rsidR="00E260BD" w:rsidRPr="002D67A7">
        <w:rPr>
          <w:rFonts w:ascii="Times New Roman" w:hAnsi="Times New Roman" w:cs="Times New Roman"/>
          <w:b/>
          <w:sz w:val="28"/>
          <w:szCs w:val="24"/>
        </w:rPr>
        <w:t xml:space="preserve">.4. </w:t>
      </w:r>
      <w:r w:rsidR="00D10DB4" w:rsidRPr="002D67A7">
        <w:rPr>
          <w:rFonts w:ascii="Times New Roman" w:hAnsi="Times New Roman" w:cs="Times New Roman"/>
          <w:b/>
          <w:sz w:val="28"/>
          <w:szCs w:val="24"/>
        </w:rPr>
        <w:t>Проверка гипотезы о характеристиках положения непараметрическими методами.</w:t>
      </w:r>
      <w:r w:rsidR="00E260BD" w:rsidRPr="002D67A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619BA" w:rsidRDefault="004619BA" w:rsidP="00E260B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Заключение</w:t>
      </w:r>
      <w:r>
        <w:rPr>
          <w:rFonts w:ascii="Times New Roman" w:hAnsi="Times New Roman" w:cs="Times New Roman"/>
          <w:sz w:val="28"/>
          <w:szCs w:val="24"/>
        </w:rPr>
        <w:t xml:space="preserve"> (выводы по </w:t>
      </w:r>
      <w:r w:rsidR="00A3545A">
        <w:rPr>
          <w:rFonts w:ascii="Times New Roman" w:hAnsi="Times New Roman" w:cs="Times New Roman"/>
          <w:sz w:val="28"/>
          <w:szCs w:val="24"/>
        </w:rPr>
        <w:t>выполнению курсового проекта</w:t>
      </w:r>
      <w:r>
        <w:rPr>
          <w:rFonts w:ascii="Times New Roman" w:hAnsi="Times New Roman" w:cs="Times New Roman"/>
          <w:sz w:val="28"/>
          <w:szCs w:val="24"/>
        </w:rPr>
        <w:t>)</w:t>
      </w:r>
      <w:r w:rsidR="00A3545A">
        <w:rPr>
          <w:rFonts w:ascii="Times New Roman" w:hAnsi="Times New Roman" w:cs="Times New Roman"/>
          <w:sz w:val="28"/>
          <w:szCs w:val="24"/>
        </w:rPr>
        <w:t>.</w:t>
      </w:r>
    </w:p>
    <w:p w:rsidR="00E260BD" w:rsidRPr="002D67A7" w:rsidRDefault="002D67A7" w:rsidP="00E260B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D67A7">
        <w:rPr>
          <w:rFonts w:ascii="Times New Roman" w:hAnsi="Times New Roman" w:cs="Times New Roman"/>
          <w:b/>
          <w:sz w:val="28"/>
          <w:szCs w:val="24"/>
        </w:rPr>
        <w:t>Список литературы</w:t>
      </w:r>
    </w:p>
    <w:p w:rsidR="004619BA" w:rsidRDefault="00D10DB4" w:rsidP="00A2192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Графическая</w:t>
      </w:r>
      <w:r w:rsidR="00A2192A">
        <w:rPr>
          <w:rFonts w:ascii="Times New Roman" w:hAnsi="Times New Roman" w:cs="Times New Roman"/>
          <w:sz w:val="28"/>
          <w:szCs w:val="24"/>
        </w:rPr>
        <w:t xml:space="preserve"> часть</w:t>
      </w:r>
      <w:r>
        <w:rPr>
          <w:rFonts w:ascii="Times New Roman" w:hAnsi="Times New Roman" w:cs="Times New Roman"/>
          <w:sz w:val="28"/>
          <w:szCs w:val="24"/>
        </w:rPr>
        <w:t xml:space="preserve"> (приложение 3)</w:t>
      </w:r>
      <w:r w:rsidR="00A2192A">
        <w:rPr>
          <w:rFonts w:ascii="Times New Roman" w:hAnsi="Times New Roman" w:cs="Times New Roman"/>
          <w:sz w:val="28"/>
          <w:szCs w:val="24"/>
        </w:rPr>
        <w:t>.</w:t>
      </w:r>
    </w:p>
    <w:p w:rsidR="004F2346" w:rsidRDefault="004F2346" w:rsidP="00A2192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:rsidR="004F2346" w:rsidRDefault="004F2346" w:rsidP="004F23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F2346">
        <w:rPr>
          <w:rFonts w:ascii="Times New Roman" w:hAnsi="Times New Roman" w:cs="Times New Roman"/>
          <w:b/>
          <w:sz w:val="28"/>
          <w:szCs w:val="24"/>
        </w:rPr>
        <w:t>По поводу теоретической части</w:t>
      </w:r>
      <w:r>
        <w:rPr>
          <w:rFonts w:ascii="Times New Roman" w:hAnsi="Times New Roman" w:cs="Times New Roman"/>
          <w:sz w:val="28"/>
          <w:szCs w:val="24"/>
        </w:rPr>
        <w:t xml:space="preserve">: нужно выбрать и привести любой теоретический материал по темам, относящимся к методам математической статистики. Привожу основные направления поиска материала: описательная статистика, выборочный метод, математическая статистика, точечные оценки для выборочных данных, оценки характеристик положения и рассеяния, интервальные оценки параметров распределения, доверительные интервалы, </w:t>
      </w:r>
      <w:r>
        <w:rPr>
          <w:rFonts w:ascii="Times New Roman" w:hAnsi="Times New Roman" w:cs="Times New Roman"/>
          <w:sz w:val="28"/>
          <w:szCs w:val="24"/>
        </w:rPr>
        <w:lastRenderedPageBreak/>
        <w:t xml:space="preserve">проверка статистических гипотез, проверка гипотез о виде распределения, методы проверки нормальности распределения, параметрические методы математической статистики, методы сравнения средних, критерии Фишера и Стьюдента, сравнение математических ожиданий и дисперсий, непараметрические методы математической статистики, критерии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Вилкоксона</w:t>
      </w:r>
      <w:proofErr w:type="spellEnd"/>
      <w:r>
        <w:rPr>
          <w:rFonts w:ascii="Times New Roman" w:hAnsi="Times New Roman" w:cs="Times New Roman"/>
          <w:sz w:val="28"/>
          <w:szCs w:val="24"/>
        </w:rPr>
        <w:t>, Манна и Уитни.</w:t>
      </w:r>
    </w:p>
    <w:p w:rsidR="004F2346" w:rsidRDefault="002D67A7" w:rsidP="004F234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Можно выбрать материал по нескольким тематикам, подходящим по направлениям математической статистики и сформировать общий теоретический материал,</w:t>
      </w:r>
    </w:p>
    <w:p w:rsidR="0010149D" w:rsidRPr="005C219C" w:rsidRDefault="005C219C" w:rsidP="005C219C">
      <w:pPr>
        <w:spacing w:before="360" w:after="24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2. </w:t>
      </w:r>
      <w:r w:rsidRPr="005C219C">
        <w:rPr>
          <w:rFonts w:ascii="Times New Roman" w:hAnsi="Times New Roman" w:cs="Times New Roman"/>
          <w:b/>
          <w:sz w:val="32"/>
        </w:rPr>
        <w:t>Задания</w:t>
      </w:r>
      <w:r w:rsidR="0010149D" w:rsidRPr="005C219C">
        <w:rPr>
          <w:rFonts w:ascii="Times New Roman" w:hAnsi="Times New Roman" w:cs="Times New Roman"/>
          <w:b/>
          <w:sz w:val="32"/>
        </w:rPr>
        <w:t xml:space="preserve"> на </w:t>
      </w:r>
      <w:r w:rsidRPr="005C219C">
        <w:rPr>
          <w:rFonts w:ascii="Times New Roman" w:hAnsi="Times New Roman" w:cs="Times New Roman"/>
          <w:b/>
          <w:sz w:val="32"/>
        </w:rPr>
        <w:t>практическую часть курсового проекта</w:t>
      </w:r>
    </w:p>
    <w:p w:rsidR="0010149D" w:rsidRDefault="0010149D" w:rsidP="00101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Имеется некоторая сложная система 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, которая имеет несколько выходных каналов. Имеется возможность измерять параметры </w:t>
      </w:r>
      <w:r w:rsidRPr="0010149D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10149D">
        <w:rPr>
          <w:rFonts w:ascii="Times New Roman" w:hAnsi="Times New Roman" w:cs="Times New Roman"/>
          <w:sz w:val="28"/>
          <w:szCs w:val="24"/>
        </w:rPr>
        <w:t xml:space="preserve">, </w:t>
      </w:r>
      <w:r w:rsidRPr="0010149D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Pr="0010149D">
        <w:rPr>
          <w:rFonts w:ascii="Times New Roman" w:hAnsi="Times New Roman" w:cs="Times New Roman"/>
          <w:sz w:val="28"/>
          <w:szCs w:val="24"/>
        </w:rPr>
        <w:t xml:space="preserve">, </w:t>
      </w:r>
      <w:r w:rsidRPr="0010149D">
        <w:rPr>
          <w:rFonts w:ascii="Times New Roman" w:hAnsi="Times New Roman" w:cs="Times New Roman"/>
          <w:i/>
          <w:sz w:val="28"/>
          <w:szCs w:val="24"/>
          <w:lang w:val="en-US"/>
        </w:rPr>
        <w:t>Z</w:t>
      </w:r>
      <w:r>
        <w:rPr>
          <w:rFonts w:ascii="Times New Roman" w:hAnsi="Times New Roman" w:cs="Times New Roman"/>
          <w:sz w:val="28"/>
          <w:szCs w:val="24"/>
        </w:rPr>
        <w:t xml:space="preserve">,  </w:t>
      </w:r>
      <w:r w:rsidRPr="0010149D">
        <w:rPr>
          <w:rFonts w:ascii="Times New Roman" w:hAnsi="Times New Roman" w:cs="Times New Roman"/>
          <w:sz w:val="28"/>
          <w:szCs w:val="24"/>
        </w:rPr>
        <w:t xml:space="preserve">… </w:t>
      </w:r>
      <w:r>
        <w:rPr>
          <w:rFonts w:ascii="Times New Roman" w:hAnsi="Times New Roman" w:cs="Times New Roman"/>
          <w:sz w:val="28"/>
          <w:szCs w:val="24"/>
        </w:rPr>
        <w:t xml:space="preserve"> которые характеризуют некоторые свойства этих каналов и измеряются численно. Методами математической статистики нео</w:t>
      </w:r>
      <w:r w:rsidR="003A0EAA">
        <w:rPr>
          <w:rFonts w:ascii="Times New Roman" w:hAnsi="Times New Roman" w:cs="Times New Roman"/>
          <w:sz w:val="28"/>
          <w:szCs w:val="24"/>
        </w:rPr>
        <w:t>бходимо решить следующие задачи.</w:t>
      </w:r>
    </w:p>
    <w:p w:rsidR="0010149D" w:rsidRPr="003A0EAA" w:rsidRDefault="0010149D" w:rsidP="00A2192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A0EAA">
        <w:rPr>
          <w:rFonts w:ascii="Times New Roman" w:hAnsi="Times New Roman" w:cs="Times New Roman"/>
          <w:b/>
          <w:sz w:val="28"/>
          <w:szCs w:val="24"/>
        </w:rPr>
        <w:t>Задача № 1.</w:t>
      </w:r>
      <w:r w:rsidR="009E01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E01B6" w:rsidRPr="002D67A7">
        <w:rPr>
          <w:rFonts w:ascii="Times New Roman" w:hAnsi="Times New Roman" w:cs="Times New Roman"/>
          <w:b/>
          <w:sz w:val="28"/>
          <w:szCs w:val="24"/>
        </w:rPr>
        <w:t>Методы описательной статистики для анализа сложных систем.</w:t>
      </w:r>
    </w:p>
    <w:p w:rsidR="0010149D" w:rsidRDefault="0010149D" w:rsidP="0096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течении </w:t>
      </w:r>
      <w:r w:rsidR="00C92215">
        <w:rPr>
          <w:rFonts w:ascii="Times New Roman" w:hAnsi="Times New Roman" w:cs="Times New Roman"/>
          <w:sz w:val="28"/>
          <w:szCs w:val="24"/>
        </w:rPr>
        <w:t xml:space="preserve">30 временных периодов в системе </w:t>
      </w:r>
      <w:r w:rsidR="00C92215">
        <w:rPr>
          <w:rFonts w:ascii="Times New Roman" w:hAnsi="Times New Roman" w:cs="Times New Roman"/>
          <w:sz w:val="28"/>
          <w:szCs w:val="24"/>
          <w:lang w:val="en-US"/>
        </w:rPr>
        <w:t>S</w:t>
      </w:r>
      <w:r w:rsidR="00C92215">
        <w:rPr>
          <w:rFonts w:ascii="Times New Roman" w:hAnsi="Times New Roman" w:cs="Times New Roman"/>
          <w:sz w:val="28"/>
          <w:szCs w:val="24"/>
        </w:rPr>
        <w:t xml:space="preserve"> измерялся параметр </w:t>
      </w:r>
      <w:r w:rsidR="00C92215" w:rsidRPr="00C92215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C92215">
        <w:rPr>
          <w:rFonts w:ascii="Times New Roman" w:hAnsi="Times New Roman" w:cs="Times New Roman"/>
          <w:sz w:val="28"/>
          <w:szCs w:val="24"/>
        </w:rPr>
        <w:t>, выборка результатов измерени</w:t>
      </w:r>
      <w:r w:rsidR="00A3545A">
        <w:rPr>
          <w:rFonts w:ascii="Times New Roman" w:hAnsi="Times New Roman" w:cs="Times New Roman"/>
          <w:sz w:val="28"/>
          <w:szCs w:val="24"/>
        </w:rPr>
        <w:t>й приведены в ПРИЛОЖЕНИИ</w:t>
      </w:r>
      <w:r w:rsidR="00C92215">
        <w:rPr>
          <w:rFonts w:ascii="Times New Roman" w:hAnsi="Times New Roman" w:cs="Times New Roman"/>
          <w:sz w:val="28"/>
          <w:szCs w:val="24"/>
        </w:rPr>
        <w:t xml:space="preserve"> (взять данные для своего варианта). Необходимо найти:</w:t>
      </w:r>
    </w:p>
    <w:p w:rsidR="00022ED3" w:rsidRDefault="00022ED3" w:rsidP="00022ED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а) Построить группированный статистический ряд </w:t>
      </w:r>
      <w:r>
        <w:rPr>
          <w:rFonts w:ascii="Times New Roman" w:hAnsi="Times New Roman" w:cs="Times New Roman"/>
          <w:sz w:val="28"/>
          <w:szCs w:val="24"/>
        </w:rPr>
        <w:t xml:space="preserve">параметра </w:t>
      </w:r>
      <w:r w:rsidRPr="00C92215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i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 xml:space="preserve">выбрав от 6 до 10 интервалов группировки. </w:t>
      </w:r>
    </w:p>
    <w:p w:rsidR="00022ED3" w:rsidRPr="003A0EAA" w:rsidRDefault="00022ED3" w:rsidP="00022ED3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б) Построить полигон, гистограмму и кумулятивную кривую. Графики поместить в графическую часть курсового проекта. </w:t>
      </w:r>
      <w:r w:rsidR="00D10DB4">
        <w:rPr>
          <w:rFonts w:ascii="Times New Roman" w:hAnsi="Times New Roman" w:cs="Times New Roman"/>
          <w:sz w:val="28"/>
          <w:szCs w:val="24"/>
        </w:rPr>
        <w:t>На первый лист поместить полигон и гистограмму, на второй лист поместить кумулятивную кривую.</w:t>
      </w:r>
    </w:p>
    <w:p w:rsidR="00C92215" w:rsidRPr="00C92215" w:rsidRDefault="00022ED3" w:rsidP="0096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="00C92215">
        <w:rPr>
          <w:rFonts w:ascii="Times New Roman" w:hAnsi="Times New Roman" w:cs="Times New Roman"/>
          <w:sz w:val="28"/>
          <w:szCs w:val="24"/>
        </w:rPr>
        <w:t xml:space="preserve">) Точечные оценки математического ожидания, дисперсии, среднеквадратического отклонения, медианы параметра </w:t>
      </w:r>
      <w:r w:rsidR="00C92215" w:rsidRPr="00C92215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C92215">
        <w:rPr>
          <w:rFonts w:ascii="Times New Roman" w:hAnsi="Times New Roman" w:cs="Times New Roman"/>
          <w:sz w:val="28"/>
          <w:szCs w:val="24"/>
        </w:rPr>
        <w:t>.</w:t>
      </w:r>
    </w:p>
    <w:p w:rsidR="00EA5B80" w:rsidRDefault="00022ED3" w:rsidP="00966D3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</w:t>
      </w:r>
      <w:r w:rsidR="00C92215">
        <w:rPr>
          <w:rFonts w:ascii="Times New Roman" w:hAnsi="Times New Roman" w:cs="Times New Roman"/>
          <w:sz w:val="28"/>
        </w:rPr>
        <w:t>) Доверительные интервалы для математического ожидания и дисперсии</w:t>
      </w:r>
      <w:r w:rsidR="003A0EAA">
        <w:rPr>
          <w:rFonts w:ascii="Times New Roman" w:hAnsi="Times New Roman" w:cs="Times New Roman"/>
          <w:sz w:val="28"/>
        </w:rPr>
        <w:t xml:space="preserve"> </w:t>
      </w:r>
      <w:r w:rsidR="003A0EAA">
        <w:rPr>
          <w:rFonts w:ascii="Times New Roman" w:hAnsi="Times New Roman" w:cs="Times New Roman"/>
          <w:sz w:val="28"/>
          <w:szCs w:val="24"/>
        </w:rPr>
        <w:t xml:space="preserve">параметра </w:t>
      </w:r>
      <w:r w:rsidR="003A0EAA" w:rsidRPr="00C92215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C92215">
        <w:rPr>
          <w:rFonts w:ascii="Times New Roman" w:hAnsi="Times New Roman" w:cs="Times New Roman"/>
          <w:sz w:val="28"/>
        </w:rPr>
        <w:t xml:space="preserve"> с доверительной вероятностью </w:t>
      </w:r>
      <w:r w:rsidR="00C92215">
        <w:rPr>
          <w:rFonts w:ascii="Times New Roman" w:hAnsi="Times New Roman" w:cs="Times New Roman"/>
          <w:sz w:val="28"/>
          <w:lang w:val="en-US"/>
        </w:rPr>
        <w:t>p</w:t>
      </w:r>
      <w:r w:rsidR="00C92215">
        <w:rPr>
          <w:rFonts w:ascii="Times New Roman" w:hAnsi="Times New Roman" w:cs="Times New Roman"/>
          <w:sz w:val="28"/>
        </w:rPr>
        <w:t>=0,95.</w:t>
      </w:r>
    </w:p>
    <w:p w:rsidR="003A0EAA" w:rsidRPr="003A0EAA" w:rsidRDefault="00966D39" w:rsidP="00B86BB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 № 2</w:t>
      </w:r>
      <w:r w:rsidR="00B86BB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6BBA" w:rsidRPr="002D67A7">
        <w:rPr>
          <w:rFonts w:ascii="Times New Roman" w:hAnsi="Times New Roman" w:cs="Times New Roman"/>
          <w:b/>
          <w:sz w:val="28"/>
          <w:szCs w:val="24"/>
        </w:rPr>
        <w:t>Проверка статистической гипотезы о виде распределения</w:t>
      </w:r>
    </w:p>
    <w:p w:rsidR="003A0EAA" w:rsidRDefault="003A0EAA" w:rsidP="0096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течении 30 временных периодов в системе 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 измерялся параметр </w:t>
      </w:r>
      <w:r w:rsidRPr="00C92215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>, выборка результатов измерений п</w:t>
      </w:r>
      <w:r w:rsidR="00966D39">
        <w:rPr>
          <w:rFonts w:ascii="Times New Roman" w:hAnsi="Times New Roman" w:cs="Times New Roman"/>
          <w:sz w:val="28"/>
          <w:szCs w:val="24"/>
        </w:rPr>
        <w:t>ривед</w:t>
      </w:r>
      <w:r w:rsidR="00A3545A">
        <w:rPr>
          <w:rFonts w:ascii="Times New Roman" w:hAnsi="Times New Roman" w:cs="Times New Roman"/>
          <w:sz w:val="28"/>
          <w:szCs w:val="24"/>
        </w:rPr>
        <w:t>ены в ПРИЛОЖЕНИИ</w:t>
      </w:r>
      <w:r>
        <w:rPr>
          <w:rFonts w:ascii="Times New Roman" w:hAnsi="Times New Roman" w:cs="Times New Roman"/>
          <w:sz w:val="28"/>
          <w:szCs w:val="24"/>
        </w:rPr>
        <w:t>. Необходимо на уровне значимости α</w:t>
      </w:r>
      <w:r w:rsidR="00E309C3">
        <w:rPr>
          <w:rFonts w:ascii="Times New Roman" w:hAnsi="Times New Roman" w:cs="Times New Roman"/>
          <w:sz w:val="28"/>
          <w:szCs w:val="24"/>
        </w:rPr>
        <w:t>=0,01</w:t>
      </w:r>
      <w:r>
        <w:rPr>
          <w:rFonts w:ascii="Times New Roman" w:hAnsi="Times New Roman" w:cs="Times New Roman"/>
          <w:sz w:val="28"/>
          <w:szCs w:val="24"/>
        </w:rPr>
        <w:t xml:space="preserve"> проверить гипотезу о том, что параметр </w:t>
      </w:r>
      <w:r w:rsidRPr="003A0EAA">
        <w:rPr>
          <w:rFonts w:ascii="Times New Roman" w:hAnsi="Times New Roman" w:cs="Times New Roman"/>
          <w:i/>
          <w:sz w:val="28"/>
          <w:szCs w:val="24"/>
        </w:rPr>
        <w:t>Х</w:t>
      </w:r>
      <w:r>
        <w:rPr>
          <w:rFonts w:ascii="Times New Roman" w:hAnsi="Times New Roman" w:cs="Times New Roman"/>
          <w:sz w:val="28"/>
          <w:szCs w:val="24"/>
        </w:rPr>
        <w:t xml:space="preserve"> распределен по нормальному закону. </w:t>
      </w:r>
      <w:r w:rsidR="00966D39">
        <w:rPr>
          <w:rFonts w:ascii="Times New Roman" w:hAnsi="Times New Roman" w:cs="Times New Roman"/>
          <w:sz w:val="28"/>
          <w:szCs w:val="24"/>
        </w:rPr>
        <w:t>Построить гистограмму с наложенной на нее функцией плотности нормального распределения, рисунок поместить в графическую часть курсового проекта</w:t>
      </w:r>
      <w:r w:rsidR="00D10DB4">
        <w:rPr>
          <w:rFonts w:ascii="Times New Roman" w:hAnsi="Times New Roman" w:cs="Times New Roman"/>
          <w:sz w:val="28"/>
          <w:szCs w:val="24"/>
        </w:rPr>
        <w:t xml:space="preserve"> на второй лист после кумулятивной кривой</w:t>
      </w:r>
      <w:r w:rsidR="00966D39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B86BBA" w:rsidRDefault="00B86BBA" w:rsidP="0096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86BBA" w:rsidRPr="00C92215" w:rsidRDefault="00B86BBA" w:rsidP="00966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66D39" w:rsidRPr="003A0EAA" w:rsidRDefault="00966D39" w:rsidP="00A2192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Задача № 3</w:t>
      </w:r>
      <w:r w:rsidRPr="003A0EAA">
        <w:rPr>
          <w:rFonts w:ascii="Times New Roman" w:hAnsi="Times New Roman" w:cs="Times New Roman"/>
          <w:b/>
          <w:sz w:val="28"/>
          <w:szCs w:val="24"/>
        </w:rPr>
        <w:t>.</w:t>
      </w:r>
      <w:r w:rsidR="00B86BB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86BBA" w:rsidRPr="002D67A7">
        <w:rPr>
          <w:rFonts w:ascii="Times New Roman" w:hAnsi="Times New Roman" w:cs="Times New Roman"/>
          <w:b/>
          <w:sz w:val="28"/>
          <w:szCs w:val="24"/>
        </w:rPr>
        <w:t>Проверка гипотезы о средних и дисперсиях параметрическими методами</w:t>
      </w:r>
    </w:p>
    <w:p w:rsidR="00E72B29" w:rsidRDefault="00E309C3" w:rsidP="00C0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</w:t>
      </w:r>
      <w:r w:rsidR="00E72B29">
        <w:rPr>
          <w:rFonts w:ascii="Times New Roman" w:hAnsi="Times New Roman" w:cs="Times New Roman"/>
          <w:sz w:val="28"/>
          <w:szCs w:val="24"/>
        </w:rPr>
        <w:t xml:space="preserve">течении 15 временных периодов в </w:t>
      </w:r>
      <w:r>
        <w:rPr>
          <w:rFonts w:ascii="Times New Roman" w:hAnsi="Times New Roman" w:cs="Times New Roman"/>
          <w:sz w:val="28"/>
          <w:szCs w:val="24"/>
        </w:rPr>
        <w:t xml:space="preserve">системе 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72B29">
        <w:rPr>
          <w:rFonts w:ascii="Times New Roman" w:hAnsi="Times New Roman" w:cs="Times New Roman"/>
          <w:sz w:val="28"/>
          <w:szCs w:val="24"/>
        </w:rPr>
        <w:t>одновременно было проведено измерение двух</w:t>
      </w:r>
      <w:r w:rsidR="00C001FF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параметр</w:t>
      </w:r>
      <w:r w:rsidR="00C001FF">
        <w:rPr>
          <w:rFonts w:ascii="Times New Roman" w:hAnsi="Times New Roman" w:cs="Times New Roman"/>
          <w:sz w:val="28"/>
          <w:szCs w:val="24"/>
        </w:rPr>
        <w:t>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01FF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C001FF">
        <w:rPr>
          <w:rFonts w:ascii="Times New Roman" w:hAnsi="Times New Roman" w:cs="Times New Roman"/>
          <w:sz w:val="28"/>
          <w:szCs w:val="24"/>
        </w:rPr>
        <w:t xml:space="preserve"> и </w:t>
      </w:r>
      <w:r w:rsidR="00C001FF" w:rsidRPr="00C001FF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C001FF">
        <w:rPr>
          <w:rFonts w:ascii="Times New Roman" w:hAnsi="Times New Roman" w:cs="Times New Roman"/>
          <w:sz w:val="28"/>
          <w:szCs w:val="24"/>
        </w:rPr>
        <w:t>выборки</w:t>
      </w:r>
      <w:r>
        <w:rPr>
          <w:rFonts w:ascii="Times New Roman" w:hAnsi="Times New Roman" w:cs="Times New Roman"/>
          <w:sz w:val="28"/>
          <w:szCs w:val="24"/>
        </w:rPr>
        <w:t xml:space="preserve"> результатов измерений приве</w:t>
      </w:r>
      <w:r w:rsidR="00A3545A">
        <w:rPr>
          <w:rFonts w:ascii="Times New Roman" w:hAnsi="Times New Roman" w:cs="Times New Roman"/>
          <w:sz w:val="28"/>
          <w:szCs w:val="24"/>
        </w:rPr>
        <w:t>дены в ПРИЛОЖЕНИИ</w:t>
      </w:r>
      <w:r w:rsidR="00C001FF">
        <w:rPr>
          <w:rFonts w:ascii="Times New Roman" w:hAnsi="Times New Roman" w:cs="Times New Roman"/>
          <w:sz w:val="28"/>
          <w:szCs w:val="24"/>
        </w:rPr>
        <w:t xml:space="preserve"> для своего варианта, причем в первой строке данных находятся измерения </w:t>
      </w:r>
      <w:r w:rsidR="00C001FF" w:rsidRPr="00E72B29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C001FF">
        <w:rPr>
          <w:rFonts w:ascii="Times New Roman" w:hAnsi="Times New Roman" w:cs="Times New Roman"/>
          <w:sz w:val="28"/>
          <w:szCs w:val="24"/>
        </w:rPr>
        <w:t xml:space="preserve">, а во второй – измерения </w:t>
      </w:r>
      <w:r w:rsidR="00C001FF" w:rsidRPr="00E72B29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="00C001FF">
        <w:rPr>
          <w:rFonts w:ascii="Times New Roman" w:hAnsi="Times New Roman" w:cs="Times New Roman"/>
          <w:sz w:val="28"/>
          <w:szCs w:val="24"/>
        </w:rPr>
        <w:t xml:space="preserve">. </w:t>
      </w:r>
      <w:r w:rsidR="00E72B29">
        <w:rPr>
          <w:rFonts w:ascii="Times New Roman" w:hAnsi="Times New Roman" w:cs="Times New Roman"/>
          <w:sz w:val="28"/>
          <w:szCs w:val="24"/>
        </w:rPr>
        <w:t xml:space="preserve">Необходимо на уровне значимости α=0,02 гипотезу о том, что: </w:t>
      </w:r>
    </w:p>
    <w:p w:rsidR="00E72B29" w:rsidRDefault="00E72B29" w:rsidP="00C001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а) параметры </w:t>
      </w:r>
      <w:r w:rsidRPr="00C001FF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Pr="00C001FF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sz w:val="28"/>
          <w:szCs w:val="24"/>
        </w:rPr>
        <w:t xml:space="preserve"> имеют одинаковые </w:t>
      </w:r>
      <w:r w:rsidR="00D10DB4">
        <w:rPr>
          <w:rFonts w:ascii="Times New Roman" w:hAnsi="Times New Roman" w:cs="Times New Roman"/>
          <w:sz w:val="28"/>
          <w:szCs w:val="24"/>
        </w:rPr>
        <w:t>дисперсии</w:t>
      </w:r>
      <w:r>
        <w:rPr>
          <w:rFonts w:ascii="Times New Roman" w:hAnsi="Times New Roman" w:cs="Times New Roman"/>
          <w:sz w:val="28"/>
          <w:szCs w:val="24"/>
        </w:rPr>
        <w:t>, если законы их распределений считаются нормальными;</w:t>
      </w:r>
    </w:p>
    <w:p w:rsidR="00D10DB4" w:rsidRDefault="00D10DB4" w:rsidP="00D1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б) параметры </w:t>
      </w:r>
      <w:r w:rsidRPr="00C001FF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Pr="00C001FF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sz w:val="28"/>
          <w:szCs w:val="24"/>
        </w:rPr>
        <w:t xml:space="preserve"> имеют одинаковые математические ожидания, если законы их распределений считаются нормальными;</w:t>
      </w:r>
    </w:p>
    <w:p w:rsidR="00E72B29" w:rsidRPr="003A0EAA" w:rsidRDefault="00D10DB4" w:rsidP="00627CF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 № 4</w:t>
      </w:r>
      <w:r w:rsidR="00E72B29" w:rsidRPr="003A0EAA">
        <w:rPr>
          <w:rFonts w:ascii="Times New Roman" w:hAnsi="Times New Roman" w:cs="Times New Roman"/>
          <w:b/>
          <w:sz w:val="28"/>
          <w:szCs w:val="24"/>
        </w:rPr>
        <w:t>.</w:t>
      </w:r>
      <w:r w:rsidR="00627CF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27CF6" w:rsidRPr="002D67A7">
        <w:rPr>
          <w:rFonts w:ascii="Times New Roman" w:hAnsi="Times New Roman" w:cs="Times New Roman"/>
          <w:b/>
          <w:sz w:val="28"/>
          <w:szCs w:val="24"/>
        </w:rPr>
        <w:t>Проверка гипотезы о характеристиках положения непараметрическими методами.</w:t>
      </w:r>
    </w:p>
    <w:p w:rsidR="00A3545A" w:rsidRDefault="00E72B29" w:rsidP="00D1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системе 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>
        <w:rPr>
          <w:rFonts w:ascii="Times New Roman" w:hAnsi="Times New Roman" w:cs="Times New Roman"/>
          <w:sz w:val="28"/>
          <w:szCs w:val="24"/>
        </w:rPr>
        <w:t xml:space="preserve"> независимо друг от друга были взяты 16 измерений параметра </w:t>
      </w:r>
      <w:r w:rsidRPr="00C001FF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 и 14 измерений параметра </w:t>
      </w:r>
      <w:r w:rsidRPr="00C001FF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sz w:val="28"/>
          <w:szCs w:val="24"/>
        </w:rPr>
        <w:t xml:space="preserve">, выборки результатов измерений приведены в </w:t>
      </w:r>
      <w:r w:rsidR="00A3545A">
        <w:rPr>
          <w:rFonts w:ascii="Times New Roman" w:hAnsi="Times New Roman" w:cs="Times New Roman"/>
          <w:sz w:val="28"/>
          <w:szCs w:val="24"/>
        </w:rPr>
        <w:t>ПРИЛОЖЕНИИ</w:t>
      </w:r>
      <w:r>
        <w:rPr>
          <w:rFonts w:ascii="Times New Roman" w:hAnsi="Times New Roman" w:cs="Times New Roman"/>
          <w:sz w:val="28"/>
          <w:szCs w:val="24"/>
        </w:rPr>
        <w:t xml:space="preserve"> для своего варианта, причем в первых восьми столбцах данных находятся измерения </w:t>
      </w:r>
      <w:r>
        <w:rPr>
          <w:rFonts w:ascii="Times New Roman" w:hAnsi="Times New Roman" w:cs="Times New Roman"/>
          <w:sz w:val="28"/>
          <w:szCs w:val="24"/>
          <w:lang w:val="en-US"/>
        </w:rPr>
        <w:t>X</w:t>
      </w:r>
      <w:r>
        <w:rPr>
          <w:rFonts w:ascii="Times New Roman" w:hAnsi="Times New Roman" w:cs="Times New Roman"/>
          <w:sz w:val="28"/>
          <w:szCs w:val="24"/>
        </w:rPr>
        <w:t xml:space="preserve">, а в последних </w:t>
      </w:r>
      <w:r w:rsidR="00A3545A">
        <w:rPr>
          <w:rFonts w:ascii="Times New Roman" w:hAnsi="Times New Roman" w:cs="Times New Roman"/>
          <w:sz w:val="28"/>
          <w:szCs w:val="24"/>
        </w:rPr>
        <w:t>семи</w:t>
      </w:r>
      <w:r>
        <w:rPr>
          <w:rFonts w:ascii="Times New Roman" w:hAnsi="Times New Roman" w:cs="Times New Roman"/>
          <w:sz w:val="28"/>
          <w:szCs w:val="24"/>
        </w:rPr>
        <w:t xml:space="preserve"> столбцах – измерения </w:t>
      </w:r>
      <w:r>
        <w:rPr>
          <w:rFonts w:ascii="Times New Roman" w:hAnsi="Times New Roman" w:cs="Times New Roman"/>
          <w:sz w:val="28"/>
          <w:szCs w:val="24"/>
          <w:lang w:val="en-US"/>
        </w:rPr>
        <w:t>Y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A3545A">
        <w:rPr>
          <w:rFonts w:ascii="Times New Roman" w:hAnsi="Times New Roman" w:cs="Times New Roman"/>
          <w:sz w:val="28"/>
          <w:szCs w:val="24"/>
        </w:rPr>
        <w:t>Необходимо проверить на уровне значимо</w:t>
      </w:r>
      <w:r w:rsidR="00D10DB4">
        <w:rPr>
          <w:rFonts w:ascii="Times New Roman" w:hAnsi="Times New Roman" w:cs="Times New Roman"/>
          <w:sz w:val="28"/>
          <w:szCs w:val="24"/>
        </w:rPr>
        <w:t xml:space="preserve">сти α=0,02 гипотезу о том, что </w:t>
      </w:r>
      <w:r w:rsidR="00A3545A">
        <w:rPr>
          <w:rFonts w:ascii="Times New Roman" w:hAnsi="Times New Roman" w:cs="Times New Roman"/>
          <w:sz w:val="28"/>
          <w:szCs w:val="24"/>
        </w:rPr>
        <w:t xml:space="preserve">параметры </w:t>
      </w:r>
      <w:r w:rsidR="00A3545A" w:rsidRPr="00C001FF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="00A3545A">
        <w:rPr>
          <w:rFonts w:ascii="Times New Roman" w:hAnsi="Times New Roman" w:cs="Times New Roman"/>
          <w:sz w:val="28"/>
          <w:szCs w:val="24"/>
        </w:rPr>
        <w:t xml:space="preserve"> и </w:t>
      </w:r>
      <w:r w:rsidR="00A3545A" w:rsidRPr="00C001FF">
        <w:rPr>
          <w:rFonts w:ascii="Times New Roman" w:hAnsi="Times New Roman" w:cs="Times New Roman"/>
          <w:i/>
          <w:sz w:val="28"/>
          <w:szCs w:val="24"/>
          <w:lang w:val="en-US"/>
        </w:rPr>
        <w:t>Y</w:t>
      </w:r>
      <w:r w:rsidR="00A3545A">
        <w:rPr>
          <w:rFonts w:ascii="Times New Roman" w:hAnsi="Times New Roman" w:cs="Times New Roman"/>
          <w:sz w:val="28"/>
          <w:szCs w:val="24"/>
        </w:rPr>
        <w:t xml:space="preserve"> однородны и имеют одинаковые характеристики положения, если законы их распределений не известны и, возм</w:t>
      </w:r>
      <w:r w:rsidR="00D10DB4">
        <w:rPr>
          <w:rFonts w:ascii="Times New Roman" w:hAnsi="Times New Roman" w:cs="Times New Roman"/>
          <w:sz w:val="28"/>
          <w:szCs w:val="24"/>
        </w:rPr>
        <w:t>ожно, отличаются от нормального.</w:t>
      </w:r>
    </w:p>
    <w:p w:rsidR="00D10DB4" w:rsidRDefault="00D10DB4" w:rsidP="00D1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01B6" w:rsidRPr="009E01B6" w:rsidRDefault="009E01B6" w:rsidP="009E01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E01B6">
        <w:rPr>
          <w:rFonts w:ascii="Times New Roman" w:hAnsi="Times New Roman" w:cs="Times New Roman"/>
          <w:b/>
          <w:sz w:val="32"/>
          <w:szCs w:val="24"/>
        </w:rPr>
        <w:t xml:space="preserve">3. Примеры решения практических заданий в среде </w:t>
      </w:r>
      <w:r w:rsidRPr="009E01B6">
        <w:rPr>
          <w:rFonts w:ascii="Times New Roman" w:hAnsi="Times New Roman" w:cs="Times New Roman"/>
          <w:b/>
          <w:sz w:val="32"/>
          <w:szCs w:val="24"/>
          <w:lang w:val="en-US"/>
        </w:rPr>
        <w:t>MS</w:t>
      </w:r>
      <w:r w:rsidRPr="009E01B6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9E01B6">
        <w:rPr>
          <w:rFonts w:ascii="Times New Roman" w:hAnsi="Times New Roman" w:cs="Times New Roman"/>
          <w:b/>
          <w:sz w:val="32"/>
          <w:szCs w:val="24"/>
          <w:lang w:val="en-US"/>
        </w:rPr>
        <w:t>Excel</w:t>
      </w:r>
    </w:p>
    <w:p w:rsidR="009E01B6" w:rsidRDefault="009E01B6" w:rsidP="00D10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01B6" w:rsidRDefault="009E01B6" w:rsidP="009E0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Задача </w:t>
      </w:r>
      <w:r w:rsidR="00627CF6">
        <w:rPr>
          <w:rFonts w:ascii="Times New Roman" w:hAnsi="Times New Roman" w:cs="Times New Roman"/>
          <w:b/>
          <w:sz w:val="28"/>
          <w:szCs w:val="24"/>
        </w:rPr>
        <w:t xml:space="preserve">№ </w:t>
      </w:r>
      <w:r>
        <w:rPr>
          <w:rFonts w:ascii="Times New Roman" w:hAnsi="Times New Roman" w:cs="Times New Roman"/>
          <w:b/>
          <w:sz w:val="28"/>
          <w:szCs w:val="24"/>
        </w:rPr>
        <w:t xml:space="preserve">1 </w:t>
      </w:r>
      <w:r w:rsidRPr="009E01B6">
        <w:rPr>
          <w:rFonts w:ascii="Times New Roman" w:hAnsi="Times New Roman" w:cs="Times New Roman"/>
          <w:b/>
          <w:sz w:val="28"/>
          <w:szCs w:val="24"/>
        </w:rPr>
        <w:t>Методы описательной статистики для анализа сложных систем.</w:t>
      </w:r>
    </w:p>
    <w:p w:rsid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E01B6">
        <w:rPr>
          <w:rFonts w:ascii="Times New Roman" w:hAnsi="Times New Roman" w:cs="Times New Roman"/>
          <w:sz w:val="28"/>
          <w:szCs w:val="24"/>
          <w:u w:val="single"/>
        </w:rPr>
        <w:t>Часть 1. Обработка опытных данных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Основным объектом исследования в математической статистике является выборка.   Выборкой объема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 xml:space="preserve"> называются числа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proofErr w:type="gramStart"/>
      <w:r w:rsidRPr="009E01B6">
        <w:rPr>
          <w:rFonts w:ascii="Times New Roman" w:hAnsi="Times New Roman" w:cs="Times New Roman"/>
          <w:i/>
          <w:sz w:val="28"/>
          <w:szCs w:val="24"/>
          <w:vertAlign w:val="subscript"/>
        </w:rPr>
        <w:t>1 ,</w:t>
      </w:r>
      <w:proofErr w:type="gramEnd"/>
      <w:r w:rsidRPr="009E01B6">
        <w:rPr>
          <w:rFonts w:ascii="Times New Roman" w:hAnsi="Times New Roman" w:cs="Times New Roman"/>
          <w:i/>
          <w:sz w:val="28"/>
          <w:szCs w:val="24"/>
          <w:vertAlign w:val="subscript"/>
        </w:rPr>
        <w:t xml:space="preserve">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</w:rPr>
        <w:t>2 ,</w:t>
      </w:r>
      <w:r w:rsidRPr="009E01B6">
        <w:rPr>
          <w:rFonts w:ascii="Times New Roman" w:hAnsi="Times New Roman" w:cs="Times New Roman"/>
          <w:i/>
          <w:sz w:val="28"/>
          <w:szCs w:val="24"/>
        </w:rPr>
        <w:t xml:space="preserve"> …, </w:t>
      </w:r>
      <w:proofErr w:type="spell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x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n</w:t>
      </w:r>
      <w:proofErr w:type="spellEnd"/>
      <w:r w:rsidRPr="009E01B6">
        <w:rPr>
          <w:rFonts w:ascii="Times New Roman" w:hAnsi="Times New Roman" w:cs="Times New Roman"/>
          <w:sz w:val="28"/>
          <w:szCs w:val="24"/>
          <w:vertAlign w:val="subscript"/>
        </w:rPr>
        <w:t xml:space="preserve">,  </w:t>
      </w:r>
      <w:r w:rsidRPr="009E01B6">
        <w:rPr>
          <w:rFonts w:ascii="Times New Roman" w:hAnsi="Times New Roman" w:cs="Times New Roman"/>
          <w:sz w:val="28"/>
          <w:szCs w:val="24"/>
        </w:rPr>
        <w:t xml:space="preserve">получаемые на практике при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 xml:space="preserve"> – кратном повторении эксперимента в неизменных условиях</w:t>
      </w:r>
      <w:r w:rsidRPr="009E01B6">
        <w:rPr>
          <w:rFonts w:ascii="Times New Roman" w:hAnsi="Times New Roman" w:cs="Times New Roman"/>
          <w:i/>
          <w:sz w:val="28"/>
          <w:szCs w:val="24"/>
        </w:rPr>
        <w:t xml:space="preserve">. </w:t>
      </w:r>
      <w:r w:rsidRPr="009E01B6">
        <w:rPr>
          <w:rFonts w:ascii="Times New Roman" w:hAnsi="Times New Roman" w:cs="Times New Roman"/>
          <w:sz w:val="28"/>
          <w:szCs w:val="24"/>
        </w:rPr>
        <w:t xml:space="preserve">На практике выборку чаще всего представляют статистическим рядом. Для этого вся числовая ось, на которой лежат значения выборки, разбивается на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r w:rsidRPr="009E01B6">
        <w:rPr>
          <w:rFonts w:ascii="Times New Roman" w:hAnsi="Times New Roman" w:cs="Times New Roman"/>
          <w:sz w:val="28"/>
          <w:szCs w:val="24"/>
        </w:rPr>
        <w:t xml:space="preserve"> интервалов (это число выбирается произвольно от 5 до 10), которые обычно равны, вычисляются середины интервалов </w:t>
      </w:r>
      <w:proofErr w:type="spell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z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i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, и считается число элементов выборки, попадающих в каждый интервал </w:t>
      </w:r>
      <w:proofErr w:type="spell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i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. Статистическим рядом называется последовательность пар (</w:t>
      </w:r>
      <w:proofErr w:type="spellStart"/>
      <w:proofErr w:type="gram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z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i</w:t>
      </w:r>
      <w:proofErr w:type="spellEnd"/>
      <w:r w:rsidRPr="009E01B6">
        <w:rPr>
          <w:rFonts w:ascii="Times New Roman" w:hAnsi="Times New Roman" w:cs="Times New Roman"/>
          <w:i/>
          <w:sz w:val="28"/>
          <w:szCs w:val="24"/>
          <w:vertAlign w:val="subscript"/>
        </w:rPr>
        <w:t xml:space="preserve"> ,</w:t>
      </w:r>
      <w:proofErr w:type="gramEnd"/>
      <w:r w:rsidRPr="009E01B6">
        <w:rPr>
          <w:rFonts w:ascii="Times New Roman" w:hAnsi="Times New Roman" w:cs="Times New Roman"/>
          <w:i/>
          <w:sz w:val="28"/>
          <w:szCs w:val="24"/>
          <w:vertAlign w:val="subscript"/>
        </w:rPr>
        <w:t xml:space="preserve"> </w:t>
      </w:r>
      <w:proofErr w:type="spell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i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). Рассмотрим решение задачи на ЭВМ в программе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EXCEL</w:t>
      </w:r>
      <w:r w:rsidRPr="009E01B6">
        <w:rPr>
          <w:rFonts w:ascii="Times New Roman" w:hAnsi="Times New Roman" w:cs="Times New Roman"/>
          <w:sz w:val="28"/>
          <w:szCs w:val="24"/>
        </w:rPr>
        <w:t xml:space="preserve"> на следующем примере.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  <w:u w:val="single"/>
        </w:rPr>
        <w:t>Пример 1.</w:t>
      </w:r>
      <w:r w:rsidRPr="009E01B6">
        <w:rPr>
          <w:rFonts w:ascii="Times New Roman" w:hAnsi="Times New Roman" w:cs="Times New Roman"/>
          <w:sz w:val="28"/>
          <w:szCs w:val="24"/>
        </w:rPr>
        <w:t xml:space="preserve"> Дана выборка числа проданных автомобилей торговой фирмой за 25 недель: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14, 18, 16, 21, 12, 19, 27, 19, 15, 20, 27, 29, 22, 28, 19, 17, 18, 24, 23, 22, 19, 20, 23, 21, 19.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Построим статистический ряд, полигон, гистограмму и кумулятивную кривую. Откроем книгу программы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EXCEL</w:t>
      </w:r>
      <w:r w:rsidRPr="009E01B6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Введем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в первый столбец (ячейки </w:t>
      </w:r>
      <w:r w:rsidRPr="009E01B6">
        <w:rPr>
          <w:rFonts w:ascii="Times New Roman" w:hAnsi="Times New Roman" w:cs="Times New Roman"/>
          <w:sz w:val="28"/>
          <w:szCs w:val="24"/>
        </w:rPr>
        <w:lastRenderedPageBreak/>
        <w:t xml:space="preserve">А1-А25) исходные данные. Определим область чисел, на какой лежат данные. Для этого найдем максимальный и минимальный элементы выборки. Введем в В1 подпись «Максимум», а в В2 - подпись «Минимум». В соседних ячейках С1 и С2 определим функции «МАХ» и «MIN». Для этого ставим курсор в С1 и вызываем мастер функций, нажав на кнопку </w:t>
      </w:r>
      <w:proofErr w:type="spell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x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, в открывшемся окне в поле «Категория» выбираем «Статистические», и ниже ищем функцию МАКС и вызываем ее двойным щелчком мыши по названию.  В качестве аргумента функции (в графе «Число 1») обведем область данных (ячейки А1-А25). Поле «Число 2» оставляем пустым. Нажимаем «ОК». Результатом будет число 29. Ставим курсор в ячейку С2 и аналогично вводим функцию МИН. Результат – число 12. Видно, что все данные укладываются на отрезке [12;30]. Разделим его на девять (выбирается произвольно от 5 до 10) интервалов по 2 единицы каждый:</w:t>
      </w:r>
    </w:p>
    <w:p w:rsidR="009E01B6" w:rsidRDefault="009E01B6" w:rsidP="009E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smartTag w:uri="urn:schemas-microsoft-com:office:smarttags" w:element="time">
        <w:smartTagPr>
          <w:attr w:name="Minute" w:val="14"/>
          <w:attr w:name="Hour" w:val="12"/>
        </w:smartTagPr>
        <w:r w:rsidRPr="009E01B6">
          <w:rPr>
            <w:rFonts w:ascii="Times New Roman" w:hAnsi="Times New Roman" w:cs="Times New Roman"/>
            <w:sz w:val="28"/>
            <w:szCs w:val="24"/>
          </w:rPr>
          <w:t>12-14,</w:t>
        </w:r>
      </w:smartTag>
      <w:r w:rsidRPr="009E01B6">
        <w:rPr>
          <w:rFonts w:ascii="Times New Roman" w:hAnsi="Times New Roman" w:cs="Times New Roman"/>
          <w:sz w:val="28"/>
          <w:szCs w:val="24"/>
        </w:rPr>
        <w:t xml:space="preserve"> 14-16, </w:t>
      </w:r>
      <w:smartTag w:uri="urn:schemas-microsoft-com:office:smarttags" w:element="time">
        <w:smartTagPr>
          <w:attr w:name="Minute" w:val="18"/>
          <w:attr w:name="Hour" w:val="16"/>
        </w:smartTagPr>
        <w:r w:rsidRPr="009E01B6">
          <w:rPr>
            <w:rFonts w:ascii="Times New Roman" w:hAnsi="Times New Roman" w:cs="Times New Roman"/>
            <w:sz w:val="28"/>
            <w:szCs w:val="24"/>
          </w:rPr>
          <w:t>16-18,</w:t>
        </w:r>
      </w:smartTag>
      <w:r w:rsidRPr="009E01B6">
        <w:rPr>
          <w:rFonts w:ascii="Times New Roman" w:hAnsi="Times New Roman" w:cs="Times New Roman"/>
          <w:sz w:val="28"/>
          <w:szCs w:val="24"/>
        </w:rPr>
        <w:t xml:space="preserve"> 18-20, </w:t>
      </w:r>
      <w:smartTag w:uri="urn:schemas-microsoft-com:office:smarttags" w:element="time">
        <w:smartTagPr>
          <w:attr w:name="Minute" w:val="22"/>
          <w:attr w:name="Hour" w:val="20"/>
        </w:smartTagPr>
        <w:r w:rsidRPr="009E01B6">
          <w:rPr>
            <w:rFonts w:ascii="Times New Roman" w:hAnsi="Times New Roman" w:cs="Times New Roman"/>
            <w:sz w:val="28"/>
            <w:szCs w:val="24"/>
          </w:rPr>
          <w:t>20-22,</w:t>
        </w:r>
      </w:smartTag>
      <w:r w:rsidRPr="009E01B6">
        <w:rPr>
          <w:rFonts w:ascii="Times New Roman" w:hAnsi="Times New Roman" w:cs="Times New Roman"/>
          <w:sz w:val="28"/>
          <w:szCs w:val="24"/>
        </w:rPr>
        <w:t xml:space="preserve"> 22-24, 24-26, 26-28, 28-30.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В ячейки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>1-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9 вводим верхние границы интервалов группировки – числа 14, 16, 18, 20, 22, 24, 26, 28, 30. Для вычисления частот </w:t>
      </w:r>
      <w:proofErr w:type="spell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i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используют функцию ЧАСТОТА, находящуюся в категории «Статистические». Введем ее в ячейку Е1. В строке «Массив данных» введем диапазон выборки (ячейки А1-А25). В строке «Массив интервалов» введем диапазон верхних границ интервалов группировки (ячейки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>1-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9). Результат функции является массивом и выводится в ячейках Е1-Е9. Для полного вывода (не только первого числа в Е1) нужно выделить ячейки Е1-Е9, обведя их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мышью,  и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нажать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2, а далее одновременно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CTRL</w:t>
      </w:r>
      <w:r w:rsidRPr="009E01B6">
        <w:rPr>
          <w:rFonts w:ascii="Times New Roman" w:hAnsi="Times New Roman" w:cs="Times New Roman"/>
          <w:sz w:val="28"/>
          <w:szCs w:val="24"/>
        </w:rPr>
        <w:t>+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SHIFT</w:t>
      </w:r>
      <w:r w:rsidRPr="009E01B6">
        <w:rPr>
          <w:rFonts w:ascii="Times New Roman" w:hAnsi="Times New Roman" w:cs="Times New Roman"/>
          <w:sz w:val="28"/>
          <w:szCs w:val="24"/>
        </w:rPr>
        <w:t>+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ENTER</w:t>
      </w:r>
      <w:r w:rsidRPr="009E01B6">
        <w:rPr>
          <w:rFonts w:ascii="Times New Roman" w:hAnsi="Times New Roman" w:cs="Times New Roman"/>
          <w:sz w:val="28"/>
          <w:szCs w:val="24"/>
        </w:rPr>
        <w:t xml:space="preserve">. Результат – частоты интервалов 2,2,3,7,4,3,0,3,1.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Для построения гистограммы нужно выбрать ВСТАВКА/ДИАГРАММА или нажать на соответствующий значок на основной панели (при этом курсор должен стоять в свободной ячейке). Далее выбрать тип: ГИСТОГРАММА, вид по выбору, нажать «ДАЛЕЕ», в строке «ДИАПАЗОН» обвести частоты Е1-Е9, перейти на вкладку «РЯД», в строке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« ПОДПИСИ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ОСИ Х» ввести интервалы в ячейках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>1-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9, нажать «ДАЛЕЕ» ввести название «ГИСТОГРАММА», подписи осей: ось Х - «ИНТЕРВАЛЫ» и ось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Y</w:t>
      </w:r>
      <w:r w:rsidRPr="009E01B6">
        <w:rPr>
          <w:rFonts w:ascii="Times New Roman" w:hAnsi="Times New Roman" w:cs="Times New Roman"/>
          <w:sz w:val="28"/>
          <w:szCs w:val="24"/>
        </w:rPr>
        <w:t xml:space="preserve"> - «ЧАСТОТА», нажать «ГОТОВО». Для создания полигона перейти на пустую ячейку и сделать то же самое, только вместо типа диаграммы «ГИСТОГРАММА», выбрать «ГРАФИК». Для построения кумулятивной кривой нужно посчитать накопленные частоты. Для этого в ячейку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1 вводим «</w:t>
      </w:r>
      <w:r w:rsidRPr="009E01B6">
        <w:rPr>
          <w:rFonts w:ascii="Times New Roman" w:hAnsi="Times New Roman" w:cs="Times New Roman"/>
          <w:b/>
          <w:sz w:val="28"/>
          <w:szCs w:val="24"/>
        </w:rPr>
        <w:t>=Е1</w:t>
      </w:r>
      <w:r w:rsidRPr="009E01B6">
        <w:rPr>
          <w:rFonts w:ascii="Times New Roman" w:hAnsi="Times New Roman" w:cs="Times New Roman"/>
          <w:sz w:val="28"/>
          <w:szCs w:val="24"/>
        </w:rPr>
        <w:t xml:space="preserve">», в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2 – вводим «</w:t>
      </w:r>
      <w:r w:rsidRPr="009E01B6">
        <w:rPr>
          <w:rFonts w:ascii="Times New Roman" w:hAnsi="Times New Roman" w:cs="Times New Roman"/>
          <w:b/>
          <w:sz w:val="28"/>
          <w:szCs w:val="24"/>
        </w:rPr>
        <w:t>=</w:t>
      </w:r>
      <w:r w:rsidRPr="009E01B6">
        <w:rPr>
          <w:rFonts w:ascii="Times New Roman" w:hAnsi="Times New Roman" w:cs="Times New Roman"/>
          <w:b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b/>
          <w:sz w:val="28"/>
          <w:szCs w:val="24"/>
        </w:rPr>
        <w:t>1+Е2</w:t>
      </w:r>
      <w:r w:rsidRPr="009E01B6">
        <w:rPr>
          <w:rFonts w:ascii="Times New Roman" w:hAnsi="Times New Roman" w:cs="Times New Roman"/>
          <w:sz w:val="28"/>
          <w:szCs w:val="24"/>
        </w:rPr>
        <w:t xml:space="preserve">» и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автозаполнением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перетаскиваем эту ячейку до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9. Далее строим график как и в случае полигона, но в строке «ДИАПАЗОН» вводим накопленные частоты, ссылаясь на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1-F9, а на вкладке «РЯД», в строке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« ПОДПИСИ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ОСИ Х» вводим интервалы в ячейках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>1-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9. </w:t>
      </w:r>
    </w:p>
    <w:p w:rsidR="009E01B6" w:rsidRPr="009E01B6" w:rsidRDefault="009E01B6" w:rsidP="009E01B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E01B6">
        <w:rPr>
          <w:rFonts w:ascii="Times New Roman" w:hAnsi="Times New Roman" w:cs="Times New Roman"/>
          <w:sz w:val="28"/>
          <w:szCs w:val="24"/>
          <w:u w:val="single"/>
        </w:rPr>
        <w:t>Часть 2. Точечное оценивание.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Точечные оценки параметров распределения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E01B6">
        <w:rPr>
          <w:rFonts w:ascii="Times New Roman" w:hAnsi="Times New Roman" w:cs="Times New Roman"/>
          <w:sz w:val="28"/>
          <w:szCs w:val="24"/>
        </w:rPr>
        <w:t>это оценки, полученные по выборке и приближенно равные оцениваемым параметрам. Основными точечными оценками являются: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i/>
          <w:sz w:val="28"/>
          <w:szCs w:val="24"/>
        </w:rPr>
        <w:t>Объем выборки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 xml:space="preserve"> – количество элементов в выборке.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lastRenderedPageBreak/>
        <w:t>В</w:t>
      </w:r>
      <w:r w:rsidRPr="009E01B6">
        <w:rPr>
          <w:rFonts w:ascii="Times New Roman" w:hAnsi="Times New Roman" w:cs="Times New Roman"/>
          <w:i/>
          <w:sz w:val="28"/>
          <w:szCs w:val="24"/>
        </w:rPr>
        <w:t xml:space="preserve">ыборочное среднее </w:t>
      </w:r>
      <w:r w:rsidRPr="009E01B6">
        <w:rPr>
          <w:rFonts w:ascii="Times New Roman" w:hAnsi="Times New Roman" w:cs="Times New Roman"/>
          <w:position w:val="-6"/>
          <w:sz w:val="28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6" type="#_x0000_t75" style="width:10.8pt;height:13.8pt" o:ole="">
            <v:imagedata r:id="rId7" o:title=""/>
          </v:shape>
          <o:OLEObject Type="Embed" ProgID="Equation.3" ShapeID="_x0000_i1346" DrawAspect="Content" ObjectID="_1685376407" r:id="rId8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– оценка математического ожидания, среднеарифметическое элементов выборки.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i/>
          <w:sz w:val="28"/>
          <w:szCs w:val="24"/>
        </w:rPr>
        <w:t>Выборочная дисперсия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position w:val="-6"/>
          <w:sz w:val="28"/>
          <w:szCs w:val="24"/>
        </w:rPr>
        <w:object w:dxaOrig="360" w:dyaOrig="360">
          <v:shape id="_x0000_i1348" type="#_x0000_t75" style="width:18pt;height:18pt" o:ole="">
            <v:imagedata r:id="rId9" o:title=""/>
          </v:shape>
          <o:OLEObject Type="Embed" ProgID="Equation.3" ShapeID="_x0000_i1348" DrawAspect="Content" ObjectID="_1685376408" r:id="rId10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– среднее квадратов отклонения элементов выборки от выборочного среднего, является оценкой дисперсии, характеризует разброс выборочных значений.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i/>
          <w:sz w:val="28"/>
          <w:szCs w:val="24"/>
        </w:rPr>
        <w:t>Стандартное отклонение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S</w:t>
      </w:r>
      <w:r w:rsidRPr="009E01B6">
        <w:rPr>
          <w:rFonts w:ascii="Times New Roman" w:hAnsi="Times New Roman" w:cs="Times New Roman"/>
          <w:sz w:val="28"/>
          <w:szCs w:val="24"/>
        </w:rPr>
        <w:t xml:space="preserve"> – корень из дисперсии.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i/>
          <w:sz w:val="28"/>
          <w:szCs w:val="24"/>
        </w:rPr>
        <w:t>Медиана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h</w:t>
      </w:r>
      <w:r w:rsidRPr="009E01B6">
        <w:rPr>
          <w:rFonts w:ascii="Times New Roman" w:hAnsi="Times New Roman" w:cs="Times New Roman"/>
          <w:sz w:val="28"/>
          <w:szCs w:val="24"/>
        </w:rPr>
        <w:t xml:space="preserve"> – средний элемент вариационного ряда или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полусумма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двух средних элементов, если объем выборки четный.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i/>
          <w:sz w:val="28"/>
          <w:szCs w:val="24"/>
        </w:rPr>
        <w:t>Мода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 – наиболее часто повторяющийся элемент.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i/>
          <w:sz w:val="28"/>
          <w:szCs w:val="24"/>
        </w:rPr>
        <w:t>Коэффициент эксцесса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</w:rPr>
        <w:sym w:font="Symbol" w:char="F064"/>
      </w:r>
      <w:r w:rsidRPr="009E01B6">
        <w:rPr>
          <w:rFonts w:ascii="Times New Roman" w:hAnsi="Times New Roman" w:cs="Times New Roman"/>
          <w:sz w:val="28"/>
          <w:szCs w:val="24"/>
        </w:rPr>
        <w:t xml:space="preserve"> - характеризует «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островерхость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» гистограммы или полигона по сравнению с кривой Гаусса нормального распределения.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i/>
          <w:sz w:val="28"/>
          <w:szCs w:val="24"/>
        </w:rPr>
        <w:t>Коэффициент асимметрии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</w:rPr>
        <w:sym w:font="Symbol" w:char="F067"/>
      </w:r>
      <w:r w:rsidRPr="009E01B6">
        <w:rPr>
          <w:rFonts w:ascii="Times New Roman" w:hAnsi="Times New Roman" w:cs="Times New Roman"/>
          <w:sz w:val="28"/>
          <w:szCs w:val="24"/>
        </w:rPr>
        <w:t xml:space="preserve"> - характеризует степень симметричности гистограммы или полигона.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i/>
          <w:sz w:val="28"/>
          <w:szCs w:val="24"/>
        </w:rPr>
        <w:t>Перцентиль</w:t>
      </w:r>
      <w:r w:rsidRPr="009E01B6">
        <w:rPr>
          <w:rFonts w:ascii="Times New Roman" w:hAnsi="Times New Roman" w:cs="Times New Roman"/>
          <w:sz w:val="28"/>
          <w:szCs w:val="24"/>
        </w:rPr>
        <w:t xml:space="preserve"> на уровне </w:t>
      </w:r>
      <w:r w:rsidRPr="009E01B6">
        <w:rPr>
          <w:rFonts w:ascii="Times New Roman" w:hAnsi="Times New Roman" w:cs="Times New Roman"/>
          <w:i/>
          <w:sz w:val="28"/>
          <w:szCs w:val="24"/>
        </w:rPr>
        <w:t>р</w:t>
      </w:r>
      <w:r w:rsidRPr="009E01B6">
        <w:rPr>
          <w:rFonts w:ascii="Times New Roman" w:hAnsi="Times New Roman" w:cs="Times New Roman"/>
          <w:sz w:val="28"/>
          <w:szCs w:val="24"/>
        </w:rPr>
        <w:t xml:space="preserve"> - значение </w:t>
      </w:r>
      <w:r w:rsidRPr="009E01B6">
        <w:rPr>
          <w:rFonts w:ascii="Times New Roman" w:hAnsi="Times New Roman" w:cs="Times New Roman"/>
          <w:position w:val="-16"/>
          <w:sz w:val="28"/>
          <w:szCs w:val="24"/>
        </w:rPr>
        <w:object w:dxaOrig="279" w:dyaOrig="420">
          <v:shape id="_x0000_i1350" type="#_x0000_t75" style="width:13.8pt;height:21pt" o:ole="">
            <v:imagedata r:id="rId11" o:title=""/>
          </v:shape>
          <o:OLEObject Type="Embed" ProgID="Equation.3" ShapeID="_x0000_i1350" DrawAspect="Content" ObjectID="_1685376409" r:id="rId12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, меньше которого </w:t>
      </w:r>
      <w:r w:rsidRPr="009E01B6">
        <w:rPr>
          <w:rFonts w:ascii="Times New Roman" w:hAnsi="Times New Roman" w:cs="Times New Roman"/>
          <w:position w:val="-12"/>
          <w:sz w:val="28"/>
          <w:szCs w:val="24"/>
        </w:rPr>
        <w:object w:dxaOrig="1020" w:dyaOrig="360">
          <v:shape id="_x0000_i1352" type="#_x0000_t75" style="width:51pt;height:18pt" o:ole="">
            <v:imagedata r:id="rId13" o:title=""/>
          </v:shape>
          <o:OLEObject Type="Embed" ProgID="Equation.3" ShapeID="_x0000_i1352" DrawAspect="Content" ObjectID="_1685376410" r:id="rId14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элементов выборки.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  <w:u w:val="single"/>
        </w:rPr>
        <w:t>Пример 2.</w:t>
      </w:r>
      <w:r w:rsidRPr="009E01B6">
        <w:rPr>
          <w:rFonts w:ascii="Times New Roman" w:hAnsi="Times New Roman" w:cs="Times New Roman"/>
          <w:sz w:val="28"/>
          <w:szCs w:val="24"/>
        </w:rPr>
        <w:t xml:space="preserve"> Имеется выборка числа автомобилей, проданных автосалоном за 25 недель: 43, 38, 34, 51, 47, 45, 41, 52, 50, 38, 43, 44, 39, 46, 49, 42, 42, 38, 53, 55, 48, 45, 41, 49, 47. Найти основные числовые характеристики выборки.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Запускаем программу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EXCEL</w:t>
      </w:r>
      <w:r w:rsidRPr="009E01B6">
        <w:rPr>
          <w:rFonts w:ascii="Times New Roman" w:hAnsi="Times New Roman" w:cs="Times New Roman"/>
          <w:sz w:val="28"/>
          <w:szCs w:val="24"/>
        </w:rPr>
        <w:t>, первый лист. Вводим исходные данные в ячейки А1-А25. Находим числовые характеристики. Для ввода функций выделяем два столбца, например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E01B6">
        <w:rPr>
          <w:rFonts w:ascii="Times New Roman" w:hAnsi="Times New Roman" w:cs="Times New Roman"/>
          <w:sz w:val="28"/>
          <w:szCs w:val="24"/>
        </w:rPr>
        <w:t xml:space="preserve"> В и С, в первом вводим название характеристики, во втором – функцию. В ячейки В1-В11 вводим подписи числовых характеристик, то есть вписываем в эти ячейки первый столбец таблицы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E01B6">
        <w:rPr>
          <w:rFonts w:ascii="Times New Roman" w:hAnsi="Times New Roman" w:cs="Times New Roman"/>
          <w:sz w:val="28"/>
          <w:szCs w:val="24"/>
        </w:rPr>
        <w:t xml:space="preserve"> приведенной ниже. В С1 вводим текст «Функция» и ниже определяем функции, соответствующие названию (из второй колонки таблицы). Все функции вызываются нажатием на кнопку </w:t>
      </w:r>
      <w:proofErr w:type="spell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x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, находятся в категории «Статистические» и в качестве массива данных (поле «ЧИСЛО 1»), указывается ссылка на А1-А25. Например, для ввода первой из них ставим курсор в С2, нажимаем </w:t>
      </w:r>
      <w:proofErr w:type="spell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x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, выбираем категорию «Статистические» и функцию «Счет», в открывшемся окне ставим курсор в поле «Число 1» и обводим курсором ячейки А1-А25, нажимаем «ОК». Также поступаем и с другими функциями.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552"/>
      </w:tblGrid>
      <w:tr w:rsidR="009E01B6" w:rsidRPr="009E01B6" w:rsidTr="009E01B6">
        <w:trPr>
          <w:jc w:val="center"/>
        </w:trPr>
        <w:tc>
          <w:tcPr>
            <w:tcW w:w="3941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b/>
                <w:sz w:val="28"/>
                <w:szCs w:val="24"/>
              </w:rPr>
              <w:t>Характеристика</w:t>
            </w:r>
          </w:p>
        </w:tc>
        <w:tc>
          <w:tcPr>
            <w:tcW w:w="5552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b/>
                <w:sz w:val="28"/>
                <w:szCs w:val="24"/>
              </w:rPr>
              <w:t>Функция</w:t>
            </w:r>
          </w:p>
        </w:tc>
      </w:tr>
      <w:tr w:rsidR="009E01B6" w:rsidRPr="009E01B6" w:rsidTr="009E01B6">
        <w:trPr>
          <w:jc w:val="center"/>
        </w:trPr>
        <w:tc>
          <w:tcPr>
            <w:tcW w:w="3941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Объем выборки</w:t>
            </w:r>
          </w:p>
        </w:tc>
        <w:tc>
          <w:tcPr>
            <w:tcW w:w="5552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СЧЁТ(массив данных)</w:t>
            </w:r>
          </w:p>
        </w:tc>
      </w:tr>
      <w:tr w:rsidR="009E01B6" w:rsidRPr="009E01B6" w:rsidTr="009E01B6">
        <w:trPr>
          <w:jc w:val="center"/>
        </w:trPr>
        <w:tc>
          <w:tcPr>
            <w:tcW w:w="3941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Выборочное среднее</w:t>
            </w:r>
          </w:p>
        </w:tc>
        <w:tc>
          <w:tcPr>
            <w:tcW w:w="5552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СРЗНАЧ(массив данных)</w:t>
            </w:r>
          </w:p>
        </w:tc>
      </w:tr>
      <w:tr w:rsidR="009E01B6" w:rsidRPr="009E01B6" w:rsidTr="009E01B6">
        <w:trPr>
          <w:jc w:val="center"/>
        </w:trPr>
        <w:tc>
          <w:tcPr>
            <w:tcW w:w="3941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Дисперсия</w:t>
            </w:r>
          </w:p>
        </w:tc>
        <w:tc>
          <w:tcPr>
            <w:tcW w:w="5552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ДИСП(массив данных)</w:t>
            </w:r>
          </w:p>
        </w:tc>
      </w:tr>
      <w:tr w:rsidR="009E01B6" w:rsidRPr="009E01B6" w:rsidTr="009E01B6">
        <w:trPr>
          <w:jc w:val="center"/>
        </w:trPr>
        <w:tc>
          <w:tcPr>
            <w:tcW w:w="3941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Стандартное отклонение</w:t>
            </w:r>
          </w:p>
        </w:tc>
        <w:tc>
          <w:tcPr>
            <w:tcW w:w="5552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СТАНДОТКЛОН(массив данных)</w:t>
            </w:r>
          </w:p>
        </w:tc>
      </w:tr>
      <w:tr w:rsidR="009E01B6" w:rsidRPr="009E01B6" w:rsidTr="009E01B6">
        <w:trPr>
          <w:jc w:val="center"/>
        </w:trPr>
        <w:tc>
          <w:tcPr>
            <w:tcW w:w="3941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Медиана</w:t>
            </w:r>
          </w:p>
        </w:tc>
        <w:tc>
          <w:tcPr>
            <w:tcW w:w="5552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МЕДИАНА(массив данных)</w:t>
            </w:r>
          </w:p>
        </w:tc>
      </w:tr>
      <w:tr w:rsidR="009E01B6" w:rsidRPr="009E01B6" w:rsidTr="009E01B6">
        <w:trPr>
          <w:jc w:val="center"/>
        </w:trPr>
        <w:tc>
          <w:tcPr>
            <w:tcW w:w="3941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Мода</w:t>
            </w:r>
          </w:p>
        </w:tc>
        <w:tc>
          <w:tcPr>
            <w:tcW w:w="5552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МОДА(массив данных)</w:t>
            </w:r>
          </w:p>
        </w:tc>
      </w:tr>
      <w:tr w:rsidR="009E01B6" w:rsidRPr="009E01B6" w:rsidTr="009E01B6">
        <w:trPr>
          <w:jc w:val="center"/>
        </w:trPr>
        <w:tc>
          <w:tcPr>
            <w:tcW w:w="3941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Коэффициент эксцесса</w:t>
            </w:r>
          </w:p>
        </w:tc>
        <w:tc>
          <w:tcPr>
            <w:tcW w:w="5552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ЭКСЦЕСС(массив данных)</w:t>
            </w:r>
          </w:p>
        </w:tc>
      </w:tr>
      <w:tr w:rsidR="009E01B6" w:rsidRPr="009E01B6" w:rsidTr="009E01B6">
        <w:trPr>
          <w:jc w:val="center"/>
        </w:trPr>
        <w:tc>
          <w:tcPr>
            <w:tcW w:w="3941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Коэффициент асимметрии</w:t>
            </w:r>
          </w:p>
        </w:tc>
        <w:tc>
          <w:tcPr>
            <w:tcW w:w="5552" w:type="dxa"/>
          </w:tcPr>
          <w:p w:rsidR="009E01B6" w:rsidRPr="009E01B6" w:rsidRDefault="009E01B6" w:rsidP="009E01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СКОС(массив данных)</w:t>
            </w:r>
          </w:p>
        </w:tc>
      </w:tr>
      <w:tr w:rsidR="009E01B6" w:rsidRPr="009E01B6" w:rsidTr="009E01B6">
        <w:trPr>
          <w:jc w:val="center"/>
        </w:trPr>
        <w:tc>
          <w:tcPr>
            <w:tcW w:w="3941" w:type="dxa"/>
          </w:tcPr>
          <w:p w:rsidR="009E01B6" w:rsidRPr="009E01B6" w:rsidRDefault="009E01B6" w:rsidP="009E01B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Перцентиль 40%</w:t>
            </w:r>
          </w:p>
        </w:tc>
        <w:tc>
          <w:tcPr>
            <w:tcW w:w="5552" w:type="dxa"/>
          </w:tcPr>
          <w:p w:rsidR="009E01B6" w:rsidRPr="009E01B6" w:rsidRDefault="009E01B6" w:rsidP="009E01B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ПЕРСЕНТИЛЬ(массив данных; 0,4)</w:t>
            </w:r>
          </w:p>
        </w:tc>
      </w:tr>
      <w:tr w:rsidR="009E01B6" w:rsidRPr="009E01B6" w:rsidTr="009E01B6">
        <w:trPr>
          <w:jc w:val="center"/>
        </w:trPr>
        <w:tc>
          <w:tcPr>
            <w:tcW w:w="3941" w:type="dxa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Перцентиль 80%</w:t>
            </w:r>
          </w:p>
        </w:tc>
        <w:tc>
          <w:tcPr>
            <w:tcW w:w="5552" w:type="dxa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ПЕРСЕНТИЛЬ(массив данных; 0,8)</w:t>
            </w:r>
          </w:p>
        </w:tc>
      </w:tr>
    </w:tbl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lastRenderedPageBreak/>
        <w:t xml:space="preserve">Существует другой способ вычисления числовых характеристик выборки. Для этого ставим курсор в свободную ячейку (например,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>1). Затем вызываем в меню «Данные» подменю «Анализ данных». Если в меню «Данные» отсутствует этот пункт, то в меню «Файл» нужно выбрать пункт «Параметры», в нем пункт «Надстройки», нажать на кнопку «Перейти» внизу окна, и в нем поставить флажок напротив пункта «Пакет анализа»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Analysis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E01B6">
        <w:rPr>
          <w:rFonts w:ascii="Times New Roman" w:hAnsi="Times New Roman" w:cs="Times New Roman"/>
          <w:sz w:val="28"/>
          <w:szCs w:val="24"/>
          <w:lang w:val="en-US"/>
        </w:rPr>
        <w:t>ToolPak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). После этого в меню «Данные» появится «Анализ данных»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Data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Analysis</w:t>
      </w:r>
      <w:r w:rsidRPr="009E01B6">
        <w:rPr>
          <w:rFonts w:ascii="Times New Roman" w:hAnsi="Times New Roman" w:cs="Times New Roman"/>
          <w:sz w:val="28"/>
          <w:szCs w:val="24"/>
        </w:rPr>
        <w:t>). В окне «Анализ данных» нужно выбрать пункт «Описательная статистика»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Descriptive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Statistics</w:t>
      </w:r>
      <w:r w:rsidRPr="009E01B6">
        <w:rPr>
          <w:rFonts w:ascii="Times New Roman" w:hAnsi="Times New Roman" w:cs="Times New Roman"/>
          <w:sz w:val="28"/>
          <w:szCs w:val="24"/>
        </w:rPr>
        <w:t>). В появившемся окне в поле «Входной интервал»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Input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Range</w:t>
      </w:r>
      <w:r w:rsidRPr="009E01B6">
        <w:rPr>
          <w:rFonts w:ascii="Times New Roman" w:hAnsi="Times New Roman" w:cs="Times New Roman"/>
          <w:sz w:val="28"/>
          <w:szCs w:val="24"/>
        </w:rPr>
        <w:t>) делаем ссылку на выборку А1-А25, помещая курсор в поле и обводя эти ячейки. Оставляем группирование «По столбцам»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Columns</w:t>
      </w:r>
      <w:r w:rsidRPr="009E01B6">
        <w:rPr>
          <w:rFonts w:ascii="Times New Roman" w:hAnsi="Times New Roman" w:cs="Times New Roman"/>
          <w:sz w:val="28"/>
          <w:szCs w:val="24"/>
        </w:rPr>
        <w:t>). В разделе «Параметры вывода»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Output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Options</w:t>
      </w:r>
      <w:r w:rsidRPr="009E01B6">
        <w:rPr>
          <w:rFonts w:ascii="Times New Roman" w:hAnsi="Times New Roman" w:cs="Times New Roman"/>
          <w:sz w:val="28"/>
          <w:szCs w:val="24"/>
        </w:rPr>
        <w:t>) ставим флажок на «Выходной интервал»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Output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Range</w:t>
      </w:r>
      <w:r w:rsidRPr="009E01B6">
        <w:rPr>
          <w:rFonts w:ascii="Times New Roman" w:hAnsi="Times New Roman" w:cs="Times New Roman"/>
          <w:sz w:val="28"/>
          <w:szCs w:val="24"/>
        </w:rPr>
        <w:t>) и в соседнем поле задаем ссылку на верхнюю левую ячейку области вывода (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например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>1), ставим флажок напротив «Описательная статистика»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Summary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Statistics</w:t>
      </w:r>
      <w:r w:rsidRPr="009E01B6">
        <w:rPr>
          <w:rFonts w:ascii="Times New Roman" w:hAnsi="Times New Roman" w:cs="Times New Roman"/>
          <w:sz w:val="28"/>
          <w:szCs w:val="24"/>
        </w:rPr>
        <w:t xml:space="preserve">), нажимаем «ОК». Результат – основные характеристики выборки (сделайте шире столбец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, переместив его границу в заголовке). </w:t>
      </w:r>
    </w:p>
    <w:p w:rsidR="009E01B6" w:rsidRPr="009E01B6" w:rsidRDefault="009E01B6" w:rsidP="009E01B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9E01B6">
        <w:rPr>
          <w:rFonts w:ascii="Times New Roman" w:hAnsi="Times New Roman" w:cs="Times New Roman"/>
          <w:sz w:val="28"/>
          <w:szCs w:val="24"/>
          <w:u w:val="single"/>
        </w:rPr>
        <w:t xml:space="preserve">Часть 3. Интервальное оценивание.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Рассмотрим теперь методы интервального оценивания. Доверительным интервалом называется интервал </w:t>
      </w:r>
      <w:r w:rsidRPr="009E01B6">
        <w:rPr>
          <w:rFonts w:ascii="Times New Roman" w:hAnsi="Times New Roman" w:cs="Times New Roman"/>
          <w:position w:val="-12"/>
          <w:sz w:val="28"/>
          <w:szCs w:val="24"/>
        </w:rPr>
        <w:object w:dxaOrig="660" w:dyaOrig="360">
          <v:shape id="_x0000_i1358" type="#_x0000_t75" style="width:33pt;height:18pt" o:ole="">
            <v:imagedata r:id="rId15" o:title=""/>
          </v:shape>
          <o:OLEObject Type="Embed" ProgID="Equation.3" ShapeID="_x0000_i1358" DrawAspect="Content" ObjectID="_1685376411" r:id="rId16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, в который с заданной вероятностью </w:t>
      </w:r>
      <w:r w:rsidRPr="009E01B6">
        <w:rPr>
          <w:rFonts w:ascii="Times New Roman" w:hAnsi="Times New Roman" w:cs="Times New Roman"/>
          <w:i/>
          <w:sz w:val="28"/>
          <w:szCs w:val="24"/>
        </w:rPr>
        <w:t>р</w:t>
      </w:r>
      <w:r w:rsidRPr="009E01B6">
        <w:rPr>
          <w:rFonts w:ascii="Times New Roman" w:hAnsi="Times New Roman" w:cs="Times New Roman"/>
          <w:sz w:val="28"/>
          <w:szCs w:val="24"/>
        </w:rPr>
        <w:t xml:space="preserve"> попадает оцениваемый параметр. Вероятность </w:t>
      </w:r>
      <w:r w:rsidRPr="009E01B6">
        <w:rPr>
          <w:rFonts w:ascii="Times New Roman" w:hAnsi="Times New Roman" w:cs="Times New Roman"/>
          <w:i/>
          <w:sz w:val="28"/>
          <w:szCs w:val="24"/>
        </w:rPr>
        <w:t>р</w:t>
      </w:r>
      <w:r w:rsidRPr="009E01B6">
        <w:rPr>
          <w:rFonts w:ascii="Times New Roman" w:hAnsi="Times New Roman" w:cs="Times New Roman"/>
          <w:sz w:val="28"/>
          <w:szCs w:val="24"/>
        </w:rPr>
        <w:t xml:space="preserve"> называется доверительной. Вместо нее часто задают величину </w:t>
      </w:r>
      <w:r w:rsidRPr="009E01B6">
        <w:rPr>
          <w:rFonts w:ascii="Times New Roman" w:hAnsi="Times New Roman" w:cs="Times New Roman"/>
          <w:position w:val="-12"/>
          <w:sz w:val="28"/>
          <w:szCs w:val="24"/>
        </w:rPr>
        <w:object w:dxaOrig="1060" w:dyaOrig="360">
          <v:shape id="_x0000_i1360" type="#_x0000_t75" style="width:52.8pt;height:18pt" o:ole="">
            <v:imagedata r:id="rId17" o:title=""/>
          </v:shape>
          <o:OLEObject Type="Embed" ProgID="Equation.3" ShapeID="_x0000_i1360" DrawAspect="Content" ObjectID="_1685376412" r:id="rId18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, называемую уровнем значимости. Если выборка объема </w:t>
      </w:r>
      <w:r w:rsidRPr="009E01B6">
        <w:rPr>
          <w:rFonts w:ascii="Times New Roman" w:hAnsi="Times New Roman" w:cs="Times New Roman"/>
          <w:i/>
          <w:sz w:val="28"/>
          <w:szCs w:val="24"/>
        </w:rPr>
        <w:t>п</w:t>
      </w:r>
      <w:r w:rsidRPr="009E01B6">
        <w:rPr>
          <w:rFonts w:ascii="Times New Roman" w:hAnsi="Times New Roman" w:cs="Times New Roman"/>
          <w:sz w:val="28"/>
          <w:szCs w:val="24"/>
        </w:rPr>
        <w:t xml:space="preserve"> представляет случайную величину, распределенную нормально, то доверительные интервалы для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матожидания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и дисперсии равны </w:t>
      </w:r>
    </w:p>
    <w:p w:rsidR="009E01B6" w:rsidRPr="009E01B6" w:rsidRDefault="009E01B6" w:rsidP="009E0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position w:val="-44"/>
          <w:sz w:val="28"/>
          <w:szCs w:val="24"/>
        </w:rPr>
        <w:object w:dxaOrig="4840" w:dyaOrig="1020">
          <v:shape id="_x0000_i1354" type="#_x0000_t75" style="width:242.4pt;height:51pt" o:ole="">
            <v:imagedata r:id="rId19" o:title=""/>
          </v:shape>
          <o:OLEObject Type="Embed" ProgID="Equation.3" ShapeID="_x0000_i1354" DrawAspect="Content" ObjectID="_1685376413" r:id="rId20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,   </w:t>
      </w:r>
      <w:r w:rsidRPr="009E01B6">
        <w:rPr>
          <w:rFonts w:ascii="Times New Roman" w:hAnsi="Times New Roman" w:cs="Times New Roman"/>
          <w:position w:val="-50"/>
          <w:sz w:val="28"/>
          <w:szCs w:val="24"/>
        </w:rPr>
        <w:object w:dxaOrig="3700" w:dyaOrig="1140">
          <v:shape id="_x0000_i1356" type="#_x0000_t75" style="width:184.8pt;height:57pt" o:ole="">
            <v:imagedata r:id="rId21" o:title=""/>
          </v:shape>
          <o:OLEObject Type="Embed" ProgID="Equation.3" ShapeID="_x0000_i1356" DrawAspect="Content" ObjectID="_1685376414" r:id="rId22"/>
        </w:object>
      </w:r>
      <w:r w:rsidRPr="009E01B6">
        <w:rPr>
          <w:rFonts w:ascii="Times New Roman" w:hAnsi="Times New Roman" w:cs="Times New Roman"/>
          <w:sz w:val="28"/>
          <w:szCs w:val="24"/>
        </w:rPr>
        <w:t>,</w:t>
      </w:r>
    </w:p>
    <w:p w:rsidR="009E01B6" w:rsidRPr="009E01B6" w:rsidRDefault="009E01B6" w:rsidP="009E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где </w:t>
      </w:r>
      <w:r w:rsidRPr="009E01B6">
        <w:rPr>
          <w:rFonts w:ascii="Times New Roman" w:hAnsi="Times New Roman" w:cs="Times New Roman"/>
          <w:position w:val="-16"/>
          <w:sz w:val="28"/>
          <w:szCs w:val="24"/>
        </w:rPr>
        <w:object w:dxaOrig="660" w:dyaOrig="420">
          <v:shape id="_x0000_i1362" type="#_x0000_t75" style="width:33pt;height:21pt" o:ole="">
            <v:imagedata r:id="rId23" o:title=""/>
          </v:shape>
          <o:OLEObject Type="Embed" ProgID="Equation.3" ShapeID="_x0000_i1362" DrawAspect="Content" ObjectID="_1685376415" r:id="rId24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и </w:t>
      </w:r>
      <w:r w:rsidRPr="009E01B6">
        <w:rPr>
          <w:rFonts w:ascii="Times New Roman" w:hAnsi="Times New Roman" w:cs="Times New Roman"/>
          <w:position w:val="-16"/>
          <w:sz w:val="28"/>
          <w:szCs w:val="24"/>
        </w:rPr>
        <w:object w:dxaOrig="740" w:dyaOrig="460">
          <v:shape id="_x0000_i1364" type="#_x0000_t75" style="width:37.2pt;height:23.4pt" o:ole="">
            <v:imagedata r:id="rId25" o:title=""/>
          </v:shape>
          <o:OLEObject Type="Embed" ProgID="Equation.3" ShapeID="_x0000_i1364" DrawAspect="Content" ObjectID="_1685376416" r:id="rId26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- квантили распределения Стьюдента и хи-квадрат, </w:t>
      </w:r>
      <w:r w:rsidR="00B86BBA">
        <w:rPr>
          <w:rFonts w:ascii="Times New Roman" w:hAnsi="Times New Roman" w:cs="Times New Roman"/>
          <w:sz w:val="28"/>
          <w:szCs w:val="24"/>
        </w:rPr>
        <w:br/>
      </w:r>
      <w:r w:rsidRPr="009E01B6">
        <w:rPr>
          <w:rFonts w:ascii="Times New Roman" w:hAnsi="Times New Roman" w:cs="Times New Roman"/>
          <w:position w:val="-12"/>
          <w:sz w:val="28"/>
          <w:szCs w:val="24"/>
        </w:rPr>
        <w:object w:dxaOrig="1060" w:dyaOrig="360">
          <v:shape id="_x0000_i1366" type="#_x0000_t75" style="width:52.8pt;height:18pt" o:ole="">
            <v:imagedata r:id="rId27" o:title=""/>
          </v:shape>
          <o:OLEObject Type="Embed" ProgID="Equation.3" ShapeID="_x0000_i1366" DrawAspect="Content" ObjectID="_1685376417" r:id="rId28"/>
        </w:object>
      </w:r>
      <w:r w:rsidRPr="009E01B6">
        <w:rPr>
          <w:rFonts w:ascii="Times New Roman" w:hAnsi="Times New Roman" w:cs="Times New Roman"/>
          <w:sz w:val="28"/>
          <w:szCs w:val="24"/>
        </w:rPr>
        <w:t>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Возвращаемся на лист 1 электронной таблицы с данными примера и для них вычислим доверительные интервалы при </w:t>
      </w:r>
      <w:r w:rsidRPr="009E01B6">
        <w:rPr>
          <w:rFonts w:ascii="Times New Roman" w:hAnsi="Times New Roman" w:cs="Times New Roman"/>
          <w:i/>
          <w:sz w:val="28"/>
          <w:szCs w:val="24"/>
        </w:rPr>
        <w:t>р</w:t>
      </w:r>
      <w:r w:rsidRPr="009E01B6">
        <w:rPr>
          <w:rFonts w:ascii="Times New Roman" w:hAnsi="Times New Roman" w:cs="Times New Roman"/>
          <w:sz w:val="28"/>
          <w:szCs w:val="24"/>
        </w:rPr>
        <w:t>=0,05. Вводим данные согласно рисунку: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drawing>
          <wp:inline distT="0" distB="0" distL="0" distR="0" wp14:anchorId="1A313B8F" wp14:editId="6DC6955E">
            <wp:extent cx="4251960" cy="1018370"/>
            <wp:effectExtent l="0" t="0" r="0" b="0"/>
            <wp:docPr id="3681" name="Рисунок 3681" descr="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1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948" cy="1033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Для вычисления величины </w:t>
      </w:r>
      <w:r w:rsidR="00B86BBA" w:rsidRPr="00B86BBA">
        <w:rPr>
          <w:rFonts w:ascii="Times New Roman" w:hAnsi="Times New Roman" w:cs="Times New Roman"/>
          <w:position w:val="-32"/>
          <w:sz w:val="28"/>
          <w:szCs w:val="24"/>
        </w:rPr>
        <w:object w:dxaOrig="1680" w:dyaOrig="900">
          <v:shape id="_x0000_i1368" type="#_x0000_t75" style="width:84.6pt;height:45pt" o:ole="">
            <v:imagedata r:id="rId30" o:title=""/>
          </v:shape>
          <o:OLEObject Type="Embed" ProgID="Equation.3" ShapeID="_x0000_i1368" DrawAspect="Content" ObjectID="_1685376418" r:id="rId31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служит функция «Доверит» категории «Статистические» с тремя параметрами «Альфа» - уровень </w:t>
      </w:r>
      <w:r w:rsidRPr="009E01B6">
        <w:rPr>
          <w:rFonts w:ascii="Times New Roman" w:hAnsi="Times New Roman" w:cs="Times New Roman"/>
          <w:sz w:val="28"/>
          <w:szCs w:val="24"/>
        </w:rPr>
        <w:lastRenderedPageBreak/>
        <w:t xml:space="preserve">значимости 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1060" w:dyaOrig="360">
          <v:shape id="_x0000_i1370" type="#_x0000_t75" style="width:52.8pt;height:18pt" o:ole="">
            <v:imagedata r:id="rId32" o:title=""/>
          </v:shape>
          <o:OLEObject Type="Embed" ProgID="Equation.3" ShapeID="_x0000_i1370" DrawAspect="Content" ObjectID="_1685376419" r:id="rId33"/>
        </w:object>
      </w:r>
      <w:r w:rsidRPr="009E01B6">
        <w:rPr>
          <w:rFonts w:ascii="Times New Roman" w:hAnsi="Times New Roman" w:cs="Times New Roman"/>
          <w:sz w:val="28"/>
          <w:szCs w:val="24"/>
        </w:rPr>
        <w:t>, «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Станд_откл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» - среднеквадратическое отклонение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S</w:t>
      </w:r>
      <w:r w:rsidRPr="009E01B6">
        <w:rPr>
          <w:rFonts w:ascii="Times New Roman" w:hAnsi="Times New Roman" w:cs="Times New Roman"/>
          <w:sz w:val="28"/>
          <w:szCs w:val="24"/>
        </w:rPr>
        <w:t xml:space="preserve">, «Размер» - объем выборки </w:t>
      </w:r>
      <w:r w:rsidRPr="009E01B6">
        <w:rPr>
          <w:rFonts w:ascii="Times New Roman" w:hAnsi="Times New Roman" w:cs="Times New Roman"/>
          <w:i/>
          <w:sz w:val="28"/>
          <w:szCs w:val="24"/>
        </w:rPr>
        <w:t>п</w:t>
      </w:r>
      <w:r w:rsidRPr="009E01B6">
        <w:rPr>
          <w:rFonts w:ascii="Times New Roman" w:hAnsi="Times New Roman" w:cs="Times New Roman"/>
          <w:sz w:val="28"/>
          <w:szCs w:val="24"/>
        </w:rPr>
        <w:t>. Таким образом, вводим в Н3 функцию: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01B6">
        <w:rPr>
          <w:rFonts w:ascii="Times New Roman" w:hAnsi="Times New Roman" w:cs="Times New Roman"/>
          <w:b/>
          <w:sz w:val="28"/>
          <w:szCs w:val="24"/>
        </w:rPr>
        <w:t>=СРЗНАЧ(А1:А25)-ДОВЕРИТ(</w:t>
      </w:r>
      <w:r w:rsidRPr="009E01B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gramStart"/>
      <w:r w:rsidRPr="009E01B6">
        <w:rPr>
          <w:rFonts w:ascii="Times New Roman" w:hAnsi="Times New Roman" w:cs="Times New Roman"/>
          <w:b/>
          <w:sz w:val="28"/>
          <w:szCs w:val="24"/>
        </w:rPr>
        <w:t>1;СТАНДОТКЛОН</w:t>
      </w:r>
      <w:proofErr w:type="gramEnd"/>
      <w:r w:rsidRPr="009E01B6">
        <w:rPr>
          <w:rFonts w:ascii="Times New Roman" w:hAnsi="Times New Roman" w:cs="Times New Roman"/>
          <w:b/>
          <w:sz w:val="28"/>
          <w:szCs w:val="24"/>
        </w:rPr>
        <w:t>(А1:А25);25)</w:t>
      </w:r>
    </w:p>
    <w:p w:rsidR="009E01B6" w:rsidRPr="009E01B6" w:rsidRDefault="009E01B6" w:rsidP="00B86B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а в ячейку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9E01B6">
        <w:rPr>
          <w:rFonts w:ascii="Times New Roman" w:hAnsi="Times New Roman" w:cs="Times New Roman"/>
          <w:sz w:val="28"/>
          <w:szCs w:val="24"/>
        </w:rPr>
        <w:t>3 функцию: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01B6">
        <w:rPr>
          <w:rFonts w:ascii="Times New Roman" w:hAnsi="Times New Roman" w:cs="Times New Roman"/>
          <w:b/>
          <w:sz w:val="28"/>
          <w:szCs w:val="24"/>
        </w:rPr>
        <w:t>=СРЗНАЧ(</w:t>
      </w:r>
      <w:proofErr w:type="gramStart"/>
      <w:r w:rsidRPr="009E01B6">
        <w:rPr>
          <w:rFonts w:ascii="Times New Roman" w:hAnsi="Times New Roman" w:cs="Times New Roman"/>
          <w:b/>
          <w:sz w:val="28"/>
          <w:szCs w:val="24"/>
        </w:rPr>
        <w:t>А1:А25)+</w:t>
      </w:r>
      <w:proofErr w:type="gramEnd"/>
      <w:r w:rsidRPr="009E01B6">
        <w:rPr>
          <w:rFonts w:ascii="Times New Roman" w:hAnsi="Times New Roman" w:cs="Times New Roman"/>
          <w:b/>
          <w:sz w:val="28"/>
          <w:szCs w:val="24"/>
        </w:rPr>
        <w:t>ДОВЕРИТ(</w:t>
      </w:r>
      <w:r w:rsidRPr="009E01B6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9E01B6">
        <w:rPr>
          <w:rFonts w:ascii="Times New Roman" w:hAnsi="Times New Roman" w:cs="Times New Roman"/>
          <w:b/>
          <w:sz w:val="28"/>
          <w:szCs w:val="24"/>
        </w:rPr>
        <w:t>1;СТАНДОТКЛОН(А1:А25);25)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Для вычисления доверительного интервала для дисперсии следует отметить, что функция вычисления квантили распределения хи-квадрат (обратного распределения хи-квадрат) называется «ХИ2ОБР» (категория «Статистические») и имеет два параметра: первый «Вероятность» содержит доверительную вероятность </w:t>
      </w:r>
      <w:r w:rsidRPr="009E01B6">
        <w:rPr>
          <w:rFonts w:ascii="Times New Roman" w:hAnsi="Times New Roman" w:cs="Times New Roman"/>
          <w:i/>
          <w:sz w:val="28"/>
          <w:szCs w:val="24"/>
        </w:rPr>
        <w:t>р</w:t>
      </w:r>
      <w:r w:rsidRPr="009E01B6">
        <w:rPr>
          <w:rFonts w:ascii="Times New Roman" w:hAnsi="Times New Roman" w:cs="Times New Roman"/>
          <w:sz w:val="28"/>
          <w:szCs w:val="24"/>
        </w:rPr>
        <w:t xml:space="preserve">, второй – степень свободы </w:t>
      </w:r>
      <w:r w:rsidRPr="009E01B6">
        <w:rPr>
          <w:rFonts w:ascii="Times New Roman" w:hAnsi="Times New Roman" w:cs="Times New Roman"/>
          <w:i/>
          <w:sz w:val="28"/>
          <w:szCs w:val="24"/>
        </w:rPr>
        <w:t>п</w:t>
      </w:r>
      <w:r w:rsidRPr="009E01B6">
        <w:rPr>
          <w:rFonts w:ascii="Times New Roman" w:hAnsi="Times New Roman" w:cs="Times New Roman"/>
          <w:sz w:val="28"/>
          <w:szCs w:val="24"/>
        </w:rPr>
        <w:t xml:space="preserve">-1. Вводим в соответствии с данными условиями и формулой для доверительного интервала в ячейку Н4 запись: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01B6">
        <w:rPr>
          <w:rFonts w:ascii="Times New Roman" w:hAnsi="Times New Roman" w:cs="Times New Roman"/>
          <w:b/>
          <w:sz w:val="28"/>
          <w:szCs w:val="24"/>
        </w:rPr>
        <w:t>=ДИСП(</w:t>
      </w:r>
      <w:proofErr w:type="gramStart"/>
      <w:r w:rsidRPr="009E01B6">
        <w:rPr>
          <w:rFonts w:ascii="Times New Roman" w:hAnsi="Times New Roman" w:cs="Times New Roman"/>
          <w:b/>
          <w:sz w:val="28"/>
          <w:szCs w:val="24"/>
        </w:rPr>
        <w:t>A1:A25)*</w:t>
      </w:r>
      <w:proofErr w:type="gramEnd"/>
      <w:r w:rsidRPr="009E01B6">
        <w:rPr>
          <w:rFonts w:ascii="Times New Roman" w:hAnsi="Times New Roman" w:cs="Times New Roman"/>
          <w:b/>
          <w:sz w:val="28"/>
          <w:szCs w:val="24"/>
        </w:rPr>
        <w:t>24/ХИ2ОБР(0,025;24)</w:t>
      </w:r>
    </w:p>
    <w:p w:rsidR="009E01B6" w:rsidRPr="009E01B6" w:rsidRDefault="009E01B6" w:rsidP="00B86B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а в ячейку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I</w:t>
      </w:r>
      <w:r w:rsidRPr="009E01B6">
        <w:rPr>
          <w:rFonts w:ascii="Times New Roman" w:hAnsi="Times New Roman" w:cs="Times New Roman"/>
          <w:sz w:val="28"/>
          <w:szCs w:val="24"/>
        </w:rPr>
        <w:t xml:space="preserve">4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 xml:space="preserve">запись:   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b/>
          <w:sz w:val="28"/>
          <w:szCs w:val="24"/>
        </w:rPr>
        <w:t>=ДИСП(A1:A25)*24/ХИ2ОБР(0,975;24)</w:t>
      </w:r>
      <w:r w:rsidRPr="009E01B6">
        <w:rPr>
          <w:rFonts w:ascii="Times New Roman" w:hAnsi="Times New Roman" w:cs="Times New Roman"/>
          <w:sz w:val="28"/>
          <w:szCs w:val="24"/>
        </w:rPr>
        <w:t>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>Получаем значения границ доверительных интервалов.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B86BBA" w:rsidRDefault="00B86BBA" w:rsidP="00B86B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 2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D67A7">
        <w:rPr>
          <w:rFonts w:ascii="Times New Roman" w:hAnsi="Times New Roman" w:cs="Times New Roman"/>
          <w:b/>
          <w:sz w:val="28"/>
          <w:szCs w:val="24"/>
        </w:rPr>
        <w:t>Проверка статистической гипотезы о виде распределения</w:t>
      </w:r>
    </w:p>
    <w:p w:rsidR="00B86BBA" w:rsidRDefault="00B86BBA" w:rsidP="00B86B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Методы проверки статистических гипотез занимают центральное место в исследованиях математической статистики. Одной из важнейших групп критериев проверки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статгипотез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являются критерии проверки гипотез о виде распределений (критерии согласия). Они по выборочным данным проверяют предположение о принадлежности генеральной совокупности к тому или иному виду распределений. Одним из наиболее мощных критериев согласия является критерий Пирсона, называемый еще критерием хи-квадрат. Его суть заключается в сравнении теоретических частот элементов выборки </w:t>
      </w:r>
      <w:proofErr w:type="spell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i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(для дискретных распределений) с теоретическими частотами 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920" w:dyaOrig="380">
          <v:shape id="_x0000_i1373" type="#_x0000_t75" style="width:46.2pt;height:19.2pt" o:ole="">
            <v:imagedata r:id="rId34" o:title=""/>
          </v:shape>
          <o:OLEObject Type="Embed" ProgID="Equation.3" ShapeID="_x0000_i1373" DrawAspect="Content" ObjectID="_1685376420" r:id="rId35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, где 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320" w:dyaOrig="380">
          <v:shape id="_x0000_i1375" type="#_x0000_t75" style="width:16.2pt;height:19.2pt" o:ole="">
            <v:imagedata r:id="rId36" o:title=""/>
          </v:shape>
          <o:OLEObject Type="Embed" ProgID="Equation.3" ShapeID="_x0000_i1375" DrawAspect="Content" ObjectID="_1685376421" r:id="rId37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- вероятность принять это значение, рассчитанное по исследуемому закону распределения. Если распределение непрерывное, то строится группированный статистический ряд из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r w:rsidRPr="009E01B6">
        <w:rPr>
          <w:rFonts w:ascii="Times New Roman" w:hAnsi="Times New Roman" w:cs="Times New Roman"/>
          <w:sz w:val="28"/>
          <w:szCs w:val="24"/>
        </w:rPr>
        <w:t xml:space="preserve"> интервалов и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2180" w:dyaOrig="380">
          <v:shape id="_x0000_i1377" type="#_x0000_t75" style="width:108.6pt;height:19.2pt" o:ole="">
            <v:imagedata r:id="rId38" o:title=""/>
          </v:shape>
          <o:OLEObject Type="Embed" ProgID="Equation.3" ShapeID="_x0000_i1377" DrawAspect="Content" ObjectID="_1685376422" r:id="rId39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есть вероятность попасть в </w:t>
      </w:r>
      <w:proofErr w:type="spell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i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-й интервал группировки (здесь 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620" w:dyaOrig="360">
          <v:shape id="_x0000_i1379" type="#_x0000_t75" style="width:31.2pt;height:18pt" o:ole="">
            <v:imagedata r:id="rId40" o:title=""/>
          </v:shape>
          <o:OLEObject Type="Embed" ProgID="Equation.3" ShapeID="_x0000_i1379" DrawAspect="Content" ObjectID="_1685376423" r:id="rId41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- функция распределения проверяемого закона). Статистикой критерия является величина </w:t>
      </w:r>
      <w:r w:rsidR="00B86BBA" w:rsidRPr="00B86BBA">
        <w:rPr>
          <w:rFonts w:ascii="Times New Roman" w:hAnsi="Times New Roman" w:cs="Times New Roman"/>
          <w:position w:val="-30"/>
          <w:sz w:val="28"/>
          <w:szCs w:val="24"/>
        </w:rPr>
        <w:object w:dxaOrig="1980" w:dyaOrig="800">
          <v:shape id="_x0000_i1381" type="#_x0000_t75" style="width:99pt;height:39.6pt" o:ole="">
            <v:imagedata r:id="rId42" o:title=""/>
          </v:shape>
          <o:OLEObject Type="Embed" ProgID="Equation.3" ShapeID="_x0000_i1381" DrawAspect="Content" ObjectID="_1685376424" r:id="rId43"/>
        </w:object>
      </w:r>
      <w:r w:rsidRPr="009E01B6">
        <w:rPr>
          <w:rFonts w:ascii="Times New Roman" w:hAnsi="Times New Roman" w:cs="Times New Roman"/>
          <w:sz w:val="28"/>
          <w:szCs w:val="24"/>
        </w:rPr>
        <w:t>. Критическое значение критерия равно обратному распределению хи-квадрат со степенями свободы (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r w:rsidRPr="009E01B6">
        <w:rPr>
          <w:rFonts w:ascii="Times New Roman" w:hAnsi="Times New Roman" w:cs="Times New Roman"/>
          <w:i/>
          <w:sz w:val="28"/>
          <w:szCs w:val="24"/>
        </w:rPr>
        <w:t>-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Pr="009E01B6">
        <w:rPr>
          <w:rFonts w:ascii="Times New Roman" w:hAnsi="Times New Roman" w:cs="Times New Roman"/>
          <w:sz w:val="28"/>
          <w:szCs w:val="24"/>
        </w:rPr>
        <w:t xml:space="preserve">-1):   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2340" w:dyaOrig="420">
          <v:shape id="_x0000_i1383" type="#_x0000_t75" style="width:117pt;height:21pt" o:ole="">
            <v:imagedata r:id="rId44" o:title=""/>
          </v:shape>
          <o:OLEObject Type="Embed" ProgID="Equation.3" ShapeID="_x0000_i1383" DrawAspect="Content" ObjectID="_1685376425" r:id="rId45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, где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Pr="009E01B6">
        <w:rPr>
          <w:rFonts w:ascii="Times New Roman" w:hAnsi="Times New Roman" w:cs="Times New Roman"/>
          <w:sz w:val="28"/>
          <w:szCs w:val="24"/>
        </w:rPr>
        <w:t xml:space="preserve"> – число оцениваемых параметров закона распределения. Распределение можно считать соответствующим теоретическому если выполняется условие 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980" w:dyaOrig="420">
          <v:shape id="_x0000_i1385" type="#_x0000_t75" style="width:49.2pt;height:21pt" o:ole="">
            <v:imagedata r:id="rId46" o:title=""/>
          </v:shape>
          <o:OLEObject Type="Embed" ProgID="Equation.3" ShapeID="_x0000_i1385" DrawAspect="Content" ObjectID="_1685376426" r:id="rId47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. Рассмотрим решение данной задачи на примере. </w:t>
      </w:r>
    </w:p>
    <w:p w:rsidR="009E01B6" w:rsidRDefault="00B86BBA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86BBA">
        <w:rPr>
          <w:rFonts w:ascii="Times New Roman" w:hAnsi="Times New Roman" w:cs="Times New Roman"/>
          <w:sz w:val="28"/>
          <w:szCs w:val="24"/>
          <w:u w:val="single"/>
        </w:rPr>
        <w:t>Пример</w:t>
      </w:r>
      <w:r w:rsidR="009E01B6" w:rsidRPr="00B86BBA">
        <w:rPr>
          <w:rFonts w:ascii="Times New Roman" w:hAnsi="Times New Roman" w:cs="Times New Roman"/>
          <w:sz w:val="28"/>
          <w:szCs w:val="24"/>
          <w:u w:val="single"/>
        </w:rPr>
        <w:t>.</w:t>
      </w:r>
      <w:r w:rsidR="009E01B6" w:rsidRPr="009E01B6">
        <w:rPr>
          <w:rFonts w:ascii="Times New Roman" w:hAnsi="Times New Roman" w:cs="Times New Roman"/>
          <w:sz w:val="28"/>
          <w:szCs w:val="24"/>
        </w:rPr>
        <w:t xml:space="preserve"> Имеется выборка прибыли (тыс. руб.) коммерческой фирмы за 40 дней. Необходимо проверить статистическую гипотезу о том, что прибыль данной фирмы распределена по нормальному закону распределения. Взять уровень значимости </w:t>
      </w:r>
      <w:r w:rsidRPr="00B86BBA">
        <w:rPr>
          <w:rFonts w:ascii="Times New Roman" w:hAnsi="Times New Roman" w:cs="Times New Roman"/>
          <w:position w:val="-10"/>
          <w:sz w:val="28"/>
          <w:szCs w:val="24"/>
        </w:rPr>
        <w:object w:dxaOrig="1020" w:dyaOrig="340">
          <v:shape id="_x0000_i1387" type="#_x0000_t75" style="width:51pt;height:17.4pt" o:ole="">
            <v:imagedata r:id="rId48" o:title=""/>
          </v:shape>
          <o:OLEObject Type="Embed" ProgID="Equation.3" ShapeID="_x0000_i1387" DrawAspect="Content" ObjectID="_1685376427" r:id="rId49"/>
        </w:object>
      </w:r>
      <w:r w:rsidR="009E01B6" w:rsidRPr="009E01B6">
        <w:rPr>
          <w:rFonts w:ascii="Times New Roman" w:hAnsi="Times New Roman" w:cs="Times New Roman"/>
          <w:sz w:val="28"/>
          <w:szCs w:val="24"/>
        </w:rPr>
        <w:t xml:space="preserve"> . </w:t>
      </w:r>
    </w:p>
    <w:p w:rsidR="00B86BBA" w:rsidRPr="009E01B6" w:rsidRDefault="00B86BBA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468"/>
        <w:gridCol w:w="468"/>
        <w:gridCol w:w="468"/>
        <w:gridCol w:w="468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9E01B6" w:rsidRPr="009E01B6" w:rsidTr="009E01B6">
        <w:trPr>
          <w:jc w:val="center"/>
        </w:trPr>
        <w:tc>
          <w:tcPr>
            <w:tcW w:w="6368" w:type="dxa"/>
            <w:gridSpan w:val="20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Выборка прибыли коммерческой фирмы за 40 дней (тыс. руб.)</w:t>
            </w:r>
          </w:p>
        </w:tc>
      </w:tr>
      <w:tr w:rsidR="009E01B6" w:rsidRPr="009E01B6" w:rsidTr="00B86BBA">
        <w:trPr>
          <w:trHeight w:val="376"/>
          <w:jc w:val="center"/>
        </w:trPr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56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69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83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77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58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48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63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68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</w:tr>
      <w:tr w:rsidR="009E01B6" w:rsidRPr="009E01B6" w:rsidTr="009E01B6">
        <w:trPr>
          <w:jc w:val="center"/>
        </w:trPr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79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319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88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82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52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62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73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64</w:t>
            </w:r>
          </w:p>
        </w:tc>
        <w:tc>
          <w:tcPr>
            <w:tcW w:w="318" w:type="dxa"/>
            <w:vAlign w:val="bottom"/>
          </w:tcPr>
          <w:p w:rsidR="009E01B6" w:rsidRPr="009E01B6" w:rsidRDefault="009E01B6" w:rsidP="00B86BB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74</w:t>
            </w:r>
          </w:p>
        </w:tc>
      </w:tr>
    </w:tbl>
    <w:p w:rsidR="00B86BBA" w:rsidRDefault="00B86BBA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>Для проверки гипотезы о принадлежности генеральной совокупности нормальному виду распределений необходимо строить группированный статистический ряд, т.к. нормальное распределение является непрерывным. Для этого нужно знать размах выборки, который равен разнице между максимальным и минимальным элементами выборки. Кроме того, нужно рассчитать точечные оценки математического ожидания и среднеквадратического отклонения (СКО). Открываем электронную таблицу и вводим данные выборки в нее в ячейки А2-А41, делаем подписи для расчетных параметров в соответствии с рисунком:</w:t>
      </w:r>
    </w:p>
    <w:p w:rsidR="00B86BBA" w:rsidRPr="009E01B6" w:rsidRDefault="00B86BBA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drawing>
          <wp:inline distT="0" distB="0" distL="0" distR="0" wp14:anchorId="765D2EBB" wp14:editId="6FD6B83D">
            <wp:extent cx="4747260" cy="1907882"/>
            <wp:effectExtent l="0" t="0" r="0" b="0"/>
            <wp:docPr id="3682" name="Рисунок 3682" descr="Pi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irson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443" cy="192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BBA" w:rsidRPr="009E01B6" w:rsidRDefault="00B86BBA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Вычисляем параметры по выборке. Для этого вводим в ячейку В3: </w:t>
      </w:r>
      <w:r w:rsidRPr="009E01B6">
        <w:rPr>
          <w:rFonts w:ascii="Times New Roman" w:hAnsi="Times New Roman" w:cs="Times New Roman"/>
          <w:b/>
          <w:sz w:val="28"/>
          <w:szCs w:val="24"/>
        </w:rPr>
        <w:t>«=</w:t>
      </w:r>
      <w:proofErr w:type="gramStart"/>
      <w:r w:rsidRPr="009E01B6">
        <w:rPr>
          <w:rFonts w:ascii="Times New Roman" w:hAnsi="Times New Roman" w:cs="Times New Roman"/>
          <w:b/>
          <w:sz w:val="28"/>
          <w:szCs w:val="24"/>
        </w:rPr>
        <w:t>СЧЁТ(</w:t>
      </w:r>
      <w:proofErr w:type="gramEnd"/>
      <w:r w:rsidRPr="009E01B6">
        <w:rPr>
          <w:rFonts w:ascii="Times New Roman" w:hAnsi="Times New Roman" w:cs="Times New Roman"/>
          <w:b/>
          <w:sz w:val="28"/>
          <w:szCs w:val="24"/>
        </w:rPr>
        <w:t>A2:A41)</w:t>
      </w:r>
      <w:r w:rsidRPr="009E01B6">
        <w:rPr>
          <w:rFonts w:ascii="Times New Roman" w:hAnsi="Times New Roman" w:cs="Times New Roman"/>
          <w:sz w:val="28"/>
          <w:szCs w:val="24"/>
        </w:rPr>
        <w:t>» (здесь и далее кавычки вводить не надо, функции можно вводить с помощью мастера функций из категории «Статистические», как в лабораторной работе № 2, ссылки на ячейки можно ввести щелкнув мышью по ячейке). В В5 вводим: «</w:t>
      </w:r>
      <w:r w:rsidRPr="009E01B6">
        <w:rPr>
          <w:rFonts w:ascii="Times New Roman" w:hAnsi="Times New Roman" w:cs="Times New Roman"/>
          <w:b/>
          <w:sz w:val="28"/>
          <w:szCs w:val="24"/>
        </w:rPr>
        <w:t>=</w:t>
      </w:r>
      <w:proofErr w:type="gramStart"/>
      <w:r w:rsidRPr="009E01B6">
        <w:rPr>
          <w:rFonts w:ascii="Times New Roman" w:hAnsi="Times New Roman" w:cs="Times New Roman"/>
          <w:b/>
          <w:sz w:val="28"/>
          <w:szCs w:val="24"/>
        </w:rPr>
        <w:t>МАКС(</w:t>
      </w:r>
      <w:proofErr w:type="gramEnd"/>
      <w:r w:rsidRPr="009E01B6">
        <w:rPr>
          <w:rFonts w:ascii="Times New Roman" w:hAnsi="Times New Roman" w:cs="Times New Roman"/>
          <w:b/>
          <w:sz w:val="28"/>
          <w:szCs w:val="24"/>
        </w:rPr>
        <w:t>A2:A41)</w:t>
      </w:r>
      <w:r w:rsidRPr="009E01B6">
        <w:rPr>
          <w:rFonts w:ascii="Times New Roman" w:hAnsi="Times New Roman" w:cs="Times New Roman"/>
          <w:sz w:val="28"/>
          <w:szCs w:val="24"/>
        </w:rPr>
        <w:t>», в В7: «</w:t>
      </w:r>
      <w:r w:rsidRPr="009E01B6">
        <w:rPr>
          <w:rFonts w:ascii="Times New Roman" w:hAnsi="Times New Roman" w:cs="Times New Roman"/>
          <w:b/>
          <w:sz w:val="28"/>
          <w:szCs w:val="24"/>
        </w:rPr>
        <w:t>=МИН(A2:A41)</w:t>
      </w:r>
      <w:r w:rsidRPr="009E01B6">
        <w:rPr>
          <w:rFonts w:ascii="Times New Roman" w:hAnsi="Times New Roman" w:cs="Times New Roman"/>
          <w:sz w:val="28"/>
          <w:szCs w:val="24"/>
        </w:rPr>
        <w:t>», в В9: «</w:t>
      </w:r>
      <w:r w:rsidRPr="009E01B6">
        <w:rPr>
          <w:rFonts w:ascii="Times New Roman" w:hAnsi="Times New Roman" w:cs="Times New Roman"/>
          <w:b/>
          <w:sz w:val="28"/>
          <w:szCs w:val="24"/>
        </w:rPr>
        <w:t>=СРЗНАЧ(A2:A41)</w:t>
      </w:r>
      <w:r w:rsidRPr="009E01B6">
        <w:rPr>
          <w:rFonts w:ascii="Times New Roman" w:hAnsi="Times New Roman" w:cs="Times New Roman"/>
          <w:sz w:val="28"/>
          <w:szCs w:val="24"/>
        </w:rPr>
        <w:t>», в В11: «</w:t>
      </w:r>
      <w:r w:rsidRPr="009E01B6">
        <w:rPr>
          <w:rFonts w:ascii="Times New Roman" w:hAnsi="Times New Roman" w:cs="Times New Roman"/>
          <w:b/>
          <w:sz w:val="28"/>
          <w:szCs w:val="24"/>
        </w:rPr>
        <w:t>=СТАНДОТКЛОН.В(A2:A41)</w:t>
      </w:r>
      <w:r w:rsidRPr="009E01B6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9E01B6" w:rsidRDefault="009E01B6" w:rsidP="00B8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Видно, что весь диапазон значений элементов лежит на интервале от 47 до 88. Разобьем этот интервал на интервалы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 xml:space="preserve">группировки:   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 [0; 50], (50; 55], (55; 60], (60; 65], (65; 70], (70; 75], (75; 80], (80; 85],   (85; 90]. Для этого вводим в ячейки С2-С11 границы интервалов:</w:t>
      </w:r>
    </w:p>
    <w:p w:rsidR="00B86BBA" w:rsidRPr="009E01B6" w:rsidRDefault="00B86BBA" w:rsidP="00B86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d"/>
        <w:tblW w:w="0" w:type="auto"/>
        <w:jc w:val="center"/>
        <w:tblLook w:val="01E0" w:firstRow="1" w:lastRow="1" w:firstColumn="1" w:lastColumn="1" w:noHBand="0" w:noVBand="0"/>
      </w:tblPr>
      <w:tblGrid>
        <w:gridCol w:w="1079"/>
        <w:gridCol w:w="543"/>
        <w:gridCol w:w="572"/>
        <w:gridCol w:w="572"/>
        <w:gridCol w:w="572"/>
        <w:gridCol w:w="572"/>
        <w:gridCol w:w="572"/>
        <w:gridCol w:w="572"/>
        <w:gridCol w:w="543"/>
        <w:gridCol w:w="683"/>
        <w:gridCol w:w="683"/>
      </w:tblGrid>
      <w:tr w:rsidR="009E01B6" w:rsidRPr="009E01B6" w:rsidTr="009E01B6">
        <w:trPr>
          <w:jc w:val="center"/>
        </w:trPr>
        <w:tc>
          <w:tcPr>
            <w:tcW w:w="833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Ячейка</w:t>
            </w:r>
          </w:p>
        </w:tc>
        <w:tc>
          <w:tcPr>
            <w:tcW w:w="543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С2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С3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С4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С5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С6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С7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С8</w:t>
            </w:r>
          </w:p>
        </w:tc>
        <w:tc>
          <w:tcPr>
            <w:tcW w:w="520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С9</w:t>
            </w:r>
          </w:p>
        </w:tc>
        <w:tc>
          <w:tcPr>
            <w:tcW w:w="520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С10</w:t>
            </w:r>
          </w:p>
        </w:tc>
        <w:tc>
          <w:tcPr>
            <w:tcW w:w="520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С11</w:t>
            </w:r>
          </w:p>
        </w:tc>
      </w:tr>
      <w:tr w:rsidR="009E01B6" w:rsidRPr="009E01B6" w:rsidTr="009E01B6">
        <w:trPr>
          <w:jc w:val="center"/>
        </w:trPr>
        <w:tc>
          <w:tcPr>
            <w:tcW w:w="833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Число</w:t>
            </w:r>
          </w:p>
        </w:tc>
        <w:tc>
          <w:tcPr>
            <w:tcW w:w="543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55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572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520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520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  <w:tc>
          <w:tcPr>
            <w:tcW w:w="520" w:type="dxa"/>
          </w:tcPr>
          <w:p w:rsidR="009E01B6" w:rsidRPr="009E01B6" w:rsidRDefault="009E01B6" w:rsidP="00B86B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</w:tbl>
    <w:p w:rsidR="00B86BBA" w:rsidRDefault="00B86BBA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Для вычисления частот </w:t>
      </w:r>
      <w:r w:rsidRPr="009E01B6">
        <w:rPr>
          <w:rFonts w:ascii="Times New Roman" w:hAnsi="Times New Roman" w:cs="Times New Roman"/>
          <w:i/>
          <w:sz w:val="28"/>
          <w:szCs w:val="24"/>
        </w:rPr>
        <w:t>п</w:t>
      </w:r>
      <w:r w:rsidRPr="009E01B6">
        <w:rPr>
          <w:rFonts w:ascii="Times New Roman" w:hAnsi="Times New Roman" w:cs="Times New Roman"/>
          <w:sz w:val="28"/>
          <w:szCs w:val="24"/>
        </w:rPr>
        <w:t xml:space="preserve"> используем функцию ЧАСТОТА. Для этого в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>3 вводим формулу «</w:t>
      </w:r>
      <w:r w:rsidRPr="009E01B6">
        <w:rPr>
          <w:rFonts w:ascii="Times New Roman" w:hAnsi="Times New Roman" w:cs="Times New Roman"/>
          <w:b/>
          <w:sz w:val="28"/>
          <w:szCs w:val="24"/>
        </w:rPr>
        <w:t>=</w:t>
      </w:r>
      <w:proofErr w:type="gramStart"/>
      <w:r w:rsidRPr="009E01B6">
        <w:rPr>
          <w:rFonts w:ascii="Times New Roman" w:hAnsi="Times New Roman" w:cs="Times New Roman"/>
          <w:b/>
          <w:sz w:val="28"/>
          <w:szCs w:val="24"/>
        </w:rPr>
        <w:t>ЧАСТОТА(</w:t>
      </w:r>
      <w:proofErr w:type="gramEnd"/>
      <w:r w:rsidRPr="009E01B6">
        <w:rPr>
          <w:rFonts w:ascii="Times New Roman" w:hAnsi="Times New Roman" w:cs="Times New Roman"/>
          <w:b/>
          <w:sz w:val="28"/>
          <w:szCs w:val="24"/>
        </w:rPr>
        <w:t>A2:A41;C3:C11)</w:t>
      </w:r>
      <w:r w:rsidRPr="009E01B6">
        <w:rPr>
          <w:rFonts w:ascii="Times New Roman" w:hAnsi="Times New Roman" w:cs="Times New Roman"/>
          <w:sz w:val="28"/>
          <w:szCs w:val="24"/>
        </w:rPr>
        <w:t xml:space="preserve">». Затем обводим курсором ячейки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>3-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11, выделяя их и нажимаем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2, а затем одновременно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Ctrl</w:t>
      </w:r>
      <w:r w:rsidRPr="009E01B6">
        <w:rPr>
          <w:rFonts w:ascii="Times New Roman" w:hAnsi="Times New Roman" w:cs="Times New Roman"/>
          <w:sz w:val="28"/>
          <w:szCs w:val="24"/>
        </w:rPr>
        <w:t>+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Shift</w:t>
      </w:r>
      <w:r w:rsidRPr="009E01B6">
        <w:rPr>
          <w:rFonts w:ascii="Times New Roman" w:hAnsi="Times New Roman" w:cs="Times New Roman"/>
          <w:sz w:val="28"/>
          <w:szCs w:val="24"/>
        </w:rPr>
        <w:t>+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Enter</w:t>
      </w:r>
      <w:r w:rsidRPr="009E01B6">
        <w:rPr>
          <w:rFonts w:ascii="Times New Roman" w:hAnsi="Times New Roman" w:cs="Times New Roman"/>
          <w:sz w:val="28"/>
          <w:szCs w:val="24"/>
        </w:rPr>
        <w:t xml:space="preserve">. В результате в ячейках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>3-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11 окажутся значения частот.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lastRenderedPageBreak/>
        <w:t xml:space="preserve">Для расчета теоретической вероятности 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2140" w:dyaOrig="380">
          <v:shape id="_x0000_i1389" type="#_x0000_t75" style="width:106.8pt;height:19.2pt" o:ole="">
            <v:imagedata r:id="rId51" o:title=""/>
          </v:shape>
          <o:OLEObject Type="Embed" ProgID="Equation.3" ShapeID="_x0000_i1389" DrawAspect="Content" ObjectID="_1685376428" r:id="rId52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вводим в ячейку Е3 разницу между функциями нормального распределения (функция НОРМРАСП категории «Статистические») с параметрами: «Х» – значение границы интервала, «Среднее» - ссылка на ячейку В9, «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Стандартное_откл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» - ссылка на В11, «Интегральная» - 1. В результате в Е3 будет формула: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01B6">
        <w:rPr>
          <w:rFonts w:ascii="Times New Roman" w:hAnsi="Times New Roman" w:cs="Times New Roman"/>
          <w:b/>
          <w:sz w:val="28"/>
          <w:szCs w:val="24"/>
        </w:rPr>
        <w:t>=НОРМ.РАСП(C</w:t>
      </w:r>
      <w:proofErr w:type="gramStart"/>
      <w:r w:rsidRPr="009E01B6">
        <w:rPr>
          <w:rFonts w:ascii="Times New Roman" w:hAnsi="Times New Roman" w:cs="Times New Roman"/>
          <w:b/>
          <w:sz w:val="28"/>
          <w:szCs w:val="24"/>
        </w:rPr>
        <w:t>3;$</w:t>
      </w:r>
      <w:proofErr w:type="gramEnd"/>
      <w:r w:rsidRPr="009E01B6">
        <w:rPr>
          <w:rFonts w:ascii="Times New Roman" w:hAnsi="Times New Roman" w:cs="Times New Roman"/>
          <w:b/>
          <w:sz w:val="28"/>
          <w:szCs w:val="24"/>
        </w:rPr>
        <w:t>B$9;$B$11;1)-НОРМ.РАСП(C2;$B$9;$B$11;1)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Автозаполняем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эту формулу на Е3-Е10 перемещая нижний правый угол Е3 до ячейки Е10. В последней ячейке столбца Е11 для соблюдения условия нормировки вводим дополнение предыдущих вероятностей до единицы. Для этого вводим в Е11: «</w:t>
      </w:r>
      <w:r w:rsidRPr="009E01B6">
        <w:rPr>
          <w:rFonts w:ascii="Times New Roman" w:hAnsi="Times New Roman" w:cs="Times New Roman"/>
          <w:b/>
          <w:sz w:val="28"/>
          <w:szCs w:val="24"/>
        </w:rPr>
        <w:t>=1-</w:t>
      </w:r>
      <w:proofErr w:type="gramStart"/>
      <w:r w:rsidRPr="009E01B6">
        <w:rPr>
          <w:rFonts w:ascii="Times New Roman" w:hAnsi="Times New Roman" w:cs="Times New Roman"/>
          <w:b/>
          <w:sz w:val="28"/>
          <w:szCs w:val="24"/>
        </w:rPr>
        <w:t>СУММ(</w:t>
      </w:r>
      <w:proofErr w:type="gramEnd"/>
      <w:r w:rsidRPr="009E01B6">
        <w:rPr>
          <w:rFonts w:ascii="Times New Roman" w:hAnsi="Times New Roman" w:cs="Times New Roman"/>
          <w:b/>
          <w:sz w:val="28"/>
          <w:szCs w:val="24"/>
        </w:rPr>
        <w:t>E3:E10)</w:t>
      </w:r>
      <w:r w:rsidRPr="009E01B6">
        <w:rPr>
          <w:rFonts w:ascii="Times New Roman" w:hAnsi="Times New Roman" w:cs="Times New Roman"/>
          <w:sz w:val="28"/>
          <w:szCs w:val="24"/>
        </w:rPr>
        <w:t>»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Для расчета теоретической частоты 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940" w:dyaOrig="380">
          <v:shape id="_x0000_i1391" type="#_x0000_t75" style="width:47.4pt;height:19.2pt" o:ole="">
            <v:imagedata r:id="rId53" o:title=""/>
          </v:shape>
          <o:OLEObject Type="Embed" ProgID="Equation.3" ShapeID="_x0000_i1391" DrawAspect="Content" ObjectID="_1685376429" r:id="rId54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вводим в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3 формулу: «</w:t>
      </w:r>
      <w:r w:rsidRPr="009E01B6">
        <w:rPr>
          <w:rFonts w:ascii="Times New Roman" w:hAnsi="Times New Roman" w:cs="Times New Roman"/>
          <w:b/>
          <w:sz w:val="28"/>
          <w:szCs w:val="24"/>
        </w:rPr>
        <w:t>=E3*$B$3</w:t>
      </w:r>
      <w:r w:rsidRPr="009E01B6">
        <w:rPr>
          <w:rFonts w:ascii="Times New Roman" w:hAnsi="Times New Roman" w:cs="Times New Roman"/>
          <w:sz w:val="28"/>
          <w:szCs w:val="24"/>
        </w:rPr>
        <w:t xml:space="preserve">»,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автозаполняем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ее на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3-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11.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Для вычисления элементов суммы </w:t>
      </w:r>
      <w:r w:rsidR="00B86BBA" w:rsidRPr="00B86BBA">
        <w:rPr>
          <w:rFonts w:ascii="Times New Roman" w:hAnsi="Times New Roman" w:cs="Times New Roman"/>
          <w:position w:val="-28"/>
          <w:sz w:val="28"/>
          <w:szCs w:val="24"/>
        </w:rPr>
        <w:object w:dxaOrig="1040" w:dyaOrig="780">
          <v:shape id="_x0000_i1393" type="#_x0000_t75" style="width:51.6pt;height:39pt" o:ole="">
            <v:imagedata r:id="rId55" o:title=""/>
          </v:shape>
          <o:OLEObject Type="Embed" ProgID="Equation.3" ShapeID="_x0000_i1393" DrawAspect="Content" ObjectID="_1685376430" r:id="rId56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критерия Пирсона вводим в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9E01B6">
        <w:rPr>
          <w:rFonts w:ascii="Times New Roman" w:hAnsi="Times New Roman" w:cs="Times New Roman"/>
          <w:sz w:val="28"/>
          <w:szCs w:val="24"/>
        </w:rPr>
        <w:t>3 значение «</w:t>
      </w:r>
      <w:r w:rsidRPr="009E01B6">
        <w:rPr>
          <w:rFonts w:ascii="Times New Roman" w:hAnsi="Times New Roman" w:cs="Times New Roman"/>
          <w:b/>
          <w:sz w:val="28"/>
          <w:szCs w:val="24"/>
        </w:rPr>
        <w:t>=(D3-F3)*(D3-F3)/F3</w:t>
      </w:r>
      <w:r w:rsidRPr="009E01B6">
        <w:rPr>
          <w:rFonts w:ascii="Times New Roman" w:hAnsi="Times New Roman" w:cs="Times New Roman"/>
          <w:sz w:val="28"/>
          <w:szCs w:val="24"/>
        </w:rPr>
        <w:t xml:space="preserve">» и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автозаполняем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его на диапазон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9E01B6">
        <w:rPr>
          <w:rFonts w:ascii="Times New Roman" w:hAnsi="Times New Roman" w:cs="Times New Roman"/>
          <w:sz w:val="28"/>
          <w:szCs w:val="24"/>
        </w:rPr>
        <w:t>3-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9E01B6">
        <w:rPr>
          <w:rFonts w:ascii="Times New Roman" w:hAnsi="Times New Roman" w:cs="Times New Roman"/>
          <w:sz w:val="28"/>
          <w:szCs w:val="24"/>
        </w:rPr>
        <w:t xml:space="preserve">11.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Находим значение критерия </w:t>
      </w:r>
      <w:r w:rsidR="00B86BBA" w:rsidRPr="00B86BBA">
        <w:rPr>
          <w:rFonts w:ascii="Times New Roman" w:hAnsi="Times New Roman" w:cs="Times New Roman"/>
          <w:position w:val="-10"/>
          <w:sz w:val="28"/>
          <w:szCs w:val="24"/>
        </w:rPr>
        <w:object w:dxaOrig="340" w:dyaOrig="400">
          <v:shape id="_x0000_i1395" type="#_x0000_t75" style="width:17.4pt;height:19.8pt" o:ole="">
            <v:imagedata r:id="rId57" o:title=""/>
          </v:shape>
          <o:OLEObject Type="Embed" ProgID="Equation.3" ShapeID="_x0000_i1395" DrawAspect="Content" ObjectID="_1685376431" r:id="rId58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и критическое значение 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400" w:dyaOrig="420">
          <v:shape id="_x0000_i1397" type="#_x0000_t75" style="width:20.4pt;height:21pt" o:ole="">
            <v:imagedata r:id="rId59" o:title=""/>
          </v:shape>
          <o:OLEObject Type="Embed" ProgID="Equation.3" ShapeID="_x0000_i1397" DrawAspect="Content" ObjectID="_1685376432" r:id="rId60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. Для этого вводим в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12 подпись «Сумма», а в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13 подпись «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Критич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.». Вводим в соседние ячейки формулы – в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9E01B6">
        <w:rPr>
          <w:rFonts w:ascii="Times New Roman" w:hAnsi="Times New Roman" w:cs="Times New Roman"/>
          <w:sz w:val="28"/>
          <w:szCs w:val="24"/>
        </w:rPr>
        <w:t>12: «</w:t>
      </w:r>
      <w:r w:rsidRPr="009E01B6">
        <w:rPr>
          <w:rFonts w:ascii="Times New Roman" w:hAnsi="Times New Roman" w:cs="Times New Roman"/>
          <w:b/>
          <w:sz w:val="28"/>
          <w:szCs w:val="24"/>
        </w:rPr>
        <w:t>=СУММ(G3:G11)</w:t>
      </w:r>
      <w:r w:rsidRPr="009E01B6">
        <w:rPr>
          <w:rFonts w:ascii="Times New Roman" w:hAnsi="Times New Roman" w:cs="Times New Roman"/>
          <w:sz w:val="28"/>
          <w:szCs w:val="24"/>
        </w:rPr>
        <w:t xml:space="preserve">», а в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9E01B6">
        <w:rPr>
          <w:rFonts w:ascii="Times New Roman" w:hAnsi="Times New Roman" w:cs="Times New Roman"/>
          <w:sz w:val="28"/>
          <w:szCs w:val="24"/>
        </w:rPr>
        <w:t>13: «</w:t>
      </w:r>
      <w:r w:rsidRPr="009E01B6">
        <w:rPr>
          <w:rFonts w:ascii="Times New Roman" w:hAnsi="Times New Roman" w:cs="Times New Roman"/>
          <w:b/>
          <w:sz w:val="28"/>
          <w:szCs w:val="24"/>
        </w:rPr>
        <w:t>=ХИ2.ОБР(0,05;6)</w:t>
      </w:r>
      <w:r w:rsidRPr="009E01B6">
        <w:rPr>
          <w:rFonts w:ascii="Times New Roman" w:hAnsi="Times New Roman" w:cs="Times New Roman"/>
          <w:sz w:val="28"/>
          <w:szCs w:val="24"/>
        </w:rPr>
        <w:t xml:space="preserve">», здесь параметр </w:t>
      </w:r>
      <w:r w:rsidR="00B86BBA" w:rsidRPr="00B86BBA">
        <w:rPr>
          <w:rFonts w:ascii="Times New Roman" w:hAnsi="Times New Roman" w:cs="Times New Roman"/>
          <w:position w:val="-10"/>
          <w:sz w:val="28"/>
          <w:szCs w:val="24"/>
        </w:rPr>
        <w:object w:dxaOrig="1020" w:dyaOrig="340">
          <v:shape id="_x0000_i1399" type="#_x0000_t75" style="width:51pt;height:17.4pt" o:ole="">
            <v:imagedata r:id="rId61" o:title=""/>
          </v:shape>
          <o:OLEObject Type="Embed" ProgID="Equation.3" ShapeID="_x0000_i1399" DrawAspect="Content" ObjectID="_1685376433" r:id="rId62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 взят из условия, а степень свободы (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r w:rsidRPr="009E01B6">
        <w:rPr>
          <w:rFonts w:ascii="Times New Roman" w:hAnsi="Times New Roman" w:cs="Times New Roman"/>
          <w:i/>
          <w:sz w:val="28"/>
          <w:szCs w:val="24"/>
        </w:rPr>
        <w:t>-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Pr="009E01B6">
        <w:rPr>
          <w:rFonts w:ascii="Times New Roman" w:hAnsi="Times New Roman" w:cs="Times New Roman"/>
          <w:sz w:val="28"/>
          <w:szCs w:val="24"/>
        </w:rPr>
        <w:t xml:space="preserve">-1)=(9-2-1)=6, так как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k</w:t>
      </w:r>
      <w:r w:rsidRPr="009E01B6">
        <w:rPr>
          <w:rFonts w:ascii="Times New Roman" w:hAnsi="Times New Roman" w:cs="Times New Roman"/>
          <w:sz w:val="28"/>
          <w:szCs w:val="24"/>
        </w:rPr>
        <w:t xml:space="preserve">=9 – число интервалов группировки, а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r</w:t>
      </w:r>
      <w:r w:rsidRPr="009E01B6">
        <w:rPr>
          <w:rFonts w:ascii="Times New Roman" w:hAnsi="Times New Roman" w:cs="Times New Roman"/>
          <w:sz w:val="28"/>
          <w:szCs w:val="24"/>
        </w:rPr>
        <w:t xml:space="preserve">=2, т.к. были оценены два параметра нормального распределения: математическое ожидание и СКО. Видно, что 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980" w:dyaOrig="420">
          <v:shape id="_x0000_i1401" type="#_x0000_t75" style="width:49.2pt;height:21pt" o:ole="">
            <v:imagedata r:id="rId63" o:title=""/>
          </v:shape>
          <o:OLEObject Type="Embed" ProgID="Equation.3" ShapeID="_x0000_i1401" DrawAspect="Content" ObjectID="_1685376434" r:id="rId64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, то есть можно считать, что прибыль данной фирмы распределена по нормальному закону распределения.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Проверим это, построив графики плотностей эмпирического и теоретического распределений. Ставим курсор в любую свободную ячейку и вызываем мастер диаграмм (Вставка/Диаграмма). Выбираем тип диаграммы «График» и вид «График с маркерами» самый левый во второй строке, нажимаем «Далее». Ставим курсор в поле «Диапазон» и удерживая кнопку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CTRL</w:t>
      </w:r>
      <w:r w:rsidRPr="009E01B6">
        <w:rPr>
          <w:rFonts w:ascii="Times New Roman" w:hAnsi="Times New Roman" w:cs="Times New Roman"/>
          <w:sz w:val="28"/>
          <w:szCs w:val="24"/>
        </w:rPr>
        <w:t xml:space="preserve"> обводим мышью область ячеек </w:t>
      </w:r>
      <w:proofErr w:type="gramStart"/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>3-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>11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а затем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3-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11. Переходим на закладку «Ряд» и в поле «Подписи оси Х» обводим область С3-С11. Нажимаем «Готово». Видно, что графики достаточно хорошо совпадают, что говорит о соответствии данных нормальному закону.   </w:t>
      </w:r>
    </w:p>
    <w:p w:rsidR="00B86BBA" w:rsidRDefault="00B86BBA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01B6" w:rsidRPr="009E01B6" w:rsidRDefault="00B86BBA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Задача</w:t>
      </w:r>
      <w:r w:rsidR="009E01B6" w:rsidRPr="009E01B6">
        <w:rPr>
          <w:rFonts w:ascii="Times New Roman" w:hAnsi="Times New Roman" w:cs="Times New Roman"/>
          <w:b/>
          <w:sz w:val="28"/>
          <w:szCs w:val="24"/>
        </w:rPr>
        <w:t xml:space="preserve"> № 3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D67A7">
        <w:rPr>
          <w:rFonts w:ascii="Times New Roman" w:hAnsi="Times New Roman" w:cs="Times New Roman"/>
          <w:b/>
          <w:sz w:val="28"/>
          <w:szCs w:val="24"/>
        </w:rPr>
        <w:t>Проверка гипотезы о средних и дисперсиях параметрическими методами.</w:t>
      </w:r>
    </w:p>
    <w:p w:rsidR="00B86BBA" w:rsidRDefault="00B86BBA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01B6" w:rsidRPr="00B86BBA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B86BBA">
        <w:rPr>
          <w:rFonts w:ascii="Times New Roman" w:hAnsi="Times New Roman" w:cs="Times New Roman"/>
          <w:sz w:val="28"/>
          <w:szCs w:val="24"/>
          <w:u w:val="single"/>
        </w:rPr>
        <w:t xml:space="preserve">Часть 1. Критерий Фишера сравнения дисперсий </w:t>
      </w:r>
    </w:p>
    <w:p w:rsidR="00B86BBA" w:rsidRPr="009E01B6" w:rsidRDefault="00B86BBA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Используется в случае, если нужно проверить различается ли разброс данных (дисперсии) у двух выборок. Это может использоваться, например, при сравнении точностей обработки деталей на двух станках, равномерности продаж товара в течении некоторого периода в двух городах и т.д. Для проверки статистической гипотезы о равенстве дисперсий служит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- критерий </w:t>
      </w:r>
      <w:r w:rsidRPr="009E01B6">
        <w:rPr>
          <w:rFonts w:ascii="Times New Roman" w:hAnsi="Times New Roman" w:cs="Times New Roman"/>
          <w:sz w:val="28"/>
          <w:szCs w:val="24"/>
        </w:rPr>
        <w:lastRenderedPageBreak/>
        <w:t xml:space="preserve">Фишера.  Основной характеристикой критерия является уровень значимости </w:t>
      </w:r>
      <w:r w:rsidRPr="009E01B6">
        <w:rPr>
          <w:rFonts w:ascii="Times New Roman" w:hAnsi="Times New Roman" w:cs="Times New Roman"/>
          <w:sz w:val="28"/>
          <w:szCs w:val="24"/>
        </w:rPr>
        <w:sym w:font="Symbol" w:char="F061"/>
      </w:r>
      <w:r w:rsidRPr="009E01B6">
        <w:rPr>
          <w:rFonts w:ascii="Times New Roman" w:hAnsi="Times New Roman" w:cs="Times New Roman"/>
          <w:sz w:val="28"/>
          <w:szCs w:val="24"/>
        </w:rPr>
        <w:t xml:space="preserve">, который имеет смысла вероятности ошибиться, предполагая, что дисперсии и, следовательно, точность, различаются. Вместо </w:t>
      </w:r>
      <w:r w:rsidRPr="009E01B6">
        <w:rPr>
          <w:rFonts w:ascii="Times New Roman" w:hAnsi="Times New Roman" w:cs="Times New Roman"/>
          <w:sz w:val="28"/>
          <w:szCs w:val="24"/>
        </w:rPr>
        <w:sym w:font="Symbol" w:char="F061"/>
      </w:r>
      <w:r w:rsidRPr="009E01B6">
        <w:rPr>
          <w:rFonts w:ascii="Times New Roman" w:hAnsi="Times New Roman" w:cs="Times New Roman"/>
          <w:sz w:val="28"/>
          <w:szCs w:val="24"/>
        </w:rPr>
        <w:t xml:space="preserve"> в задачах также иногда задают доверительную вероятность </w:t>
      </w:r>
      <w:r w:rsidR="00B86BBA" w:rsidRPr="00B86BBA">
        <w:rPr>
          <w:rFonts w:ascii="Times New Roman" w:hAnsi="Times New Roman" w:cs="Times New Roman"/>
          <w:position w:val="-12"/>
          <w:sz w:val="28"/>
          <w:szCs w:val="24"/>
        </w:rPr>
        <w:object w:dxaOrig="1060" w:dyaOrig="360">
          <v:shape id="_x0000_i1407" type="#_x0000_t75" style="width:52.8pt;height:18pt" o:ole="" fillcolor="window">
            <v:imagedata r:id="rId65" o:title=""/>
          </v:shape>
          <o:OLEObject Type="Embed" ProgID="Equation.3" ShapeID="_x0000_i1407" DrawAspect="Content" ObjectID="_1685376435" r:id="rId66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, имеющую смысл вероятности того, что дисперсии и в самом деле равны. Обычно выбирают критическое значение уровня значимости, например 0,05 или 0,1, и если </w:t>
      </w:r>
      <w:r w:rsidRPr="009E01B6">
        <w:rPr>
          <w:rFonts w:ascii="Times New Roman" w:hAnsi="Times New Roman" w:cs="Times New Roman"/>
          <w:sz w:val="28"/>
          <w:szCs w:val="24"/>
        </w:rPr>
        <w:sym w:font="Symbol" w:char="F061"/>
      </w:r>
      <w:r w:rsidRPr="009E01B6">
        <w:rPr>
          <w:rFonts w:ascii="Times New Roman" w:hAnsi="Times New Roman" w:cs="Times New Roman"/>
          <w:sz w:val="28"/>
          <w:szCs w:val="24"/>
        </w:rPr>
        <w:t xml:space="preserve"> больше критического значения, то дисперсии считаются равными, в противном случае, различны. При этом критерий может быть односторонним, когда нужно проверить, что дисперсия конкретной выделенной выборки больше, чем у другой, и двусторонним, когда просто нужно показать, что дисперсии не равны. Существует два способа проверки таких гипотез. Рассмотрим их на примерах. </w:t>
      </w:r>
    </w:p>
    <w:p w:rsidR="009E01B6" w:rsidRPr="009E01B6" w:rsidRDefault="009E01B6" w:rsidP="00627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6BBA">
        <w:rPr>
          <w:rFonts w:ascii="Times New Roman" w:hAnsi="Times New Roman" w:cs="Times New Roman"/>
          <w:sz w:val="28"/>
          <w:szCs w:val="24"/>
          <w:u w:val="single"/>
        </w:rPr>
        <w:t>Пример 1</w:t>
      </w:r>
      <w:r w:rsidRPr="00B86BBA">
        <w:rPr>
          <w:rFonts w:ascii="Times New Roman" w:hAnsi="Times New Roman" w:cs="Times New Roman"/>
          <w:i/>
          <w:sz w:val="28"/>
          <w:szCs w:val="24"/>
          <w:u w:val="single"/>
        </w:rPr>
        <w:t>.</w:t>
      </w:r>
      <w:r w:rsidRPr="009E01B6">
        <w:rPr>
          <w:rFonts w:ascii="Times New Roman" w:hAnsi="Times New Roman" w:cs="Times New Roman"/>
          <w:sz w:val="28"/>
          <w:szCs w:val="24"/>
        </w:rPr>
        <w:t xml:space="preserve"> Два автомата расфасовывают муку по мешкам, емкостью </w:t>
      </w:r>
      <w:smartTag w:uri="urn:schemas-microsoft-com:office:smarttags" w:element="metricconverter">
        <w:smartTagPr>
          <w:attr w:name="ProductID" w:val="50 кг"/>
        </w:smartTagPr>
        <w:r w:rsidRPr="009E01B6">
          <w:rPr>
            <w:rFonts w:ascii="Times New Roman" w:hAnsi="Times New Roman" w:cs="Times New Roman"/>
            <w:sz w:val="28"/>
            <w:szCs w:val="24"/>
          </w:rPr>
          <w:t>50 кг</w:t>
        </w:r>
      </w:smartTag>
      <w:r w:rsidRPr="009E01B6">
        <w:rPr>
          <w:rFonts w:ascii="Times New Roman" w:hAnsi="Times New Roman" w:cs="Times New Roman"/>
          <w:sz w:val="28"/>
          <w:szCs w:val="24"/>
        </w:rPr>
        <w:t>. Необходимо проверить, можно ли с вероятностью не менее 0,95 считать, что точность расфасовки на обоих автоматах одинакова. Для проверки гипотезы отбираются две выборки весов муки, расфасованной на первом и втором автомате: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616"/>
        <w:gridCol w:w="616"/>
        <w:gridCol w:w="616"/>
        <w:gridCol w:w="617"/>
        <w:gridCol w:w="616"/>
        <w:gridCol w:w="616"/>
        <w:gridCol w:w="616"/>
        <w:gridCol w:w="617"/>
        <w:gridCol w:w="616"/>
        <w:gridCol w:w="616"/>
        <w:gridCol w:w="616"/>
        <w:gridCol w:w="617"/>
      </w:tblGrid>
      <w:tr w:rsidR="009E01B6" w:rsidRPr="009E01B6" w:rsidTr="00627CF6">
        <w:trPr>
          <w:jc w:val="center"/>
        </w:trPr>
        <w:tc>
          <w:tcPr>
            <w:tcW w:w="1389" w:type="dxa"/>
          </w:tcPr>
          <w:p w:rsidR="009E01B6" w:rsidRPr="009E01B6" w:rsidRDefault="009E01B6" w:rsidP="00627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 xml:space="preserve">1 </w:t>
            </w:r>
            <w:proofErr w:type="spellStart"/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автом</w:t>
            </w:r>
            <w:proofErr w:type="spellEnd"/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47,5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52,9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51,3</w:t>
            </w:r>
          </w:p>
        </w:tc>
        <w:tc>
          <w:tcPr>
            <w:tcW w:w="617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48,1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52,6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49,4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48,0</w:t>
            </w:r>
          </w:p>
        </w:tc>
        <w:tc>
          <w:tcPr>
            <w:tcW w:w="617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52,3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45,9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52,6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46,8</w:t>
            </w:r>
          </w:p>
        </w:tc>
        <w:tc>
          <w:tcPr>
            <w:tcW w:w="617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49,0</w:t>
            </w:r>
          </w:p>
        </w:tc>
      </w:tr>
      <w:tr w:rsidR="009E01B6" w:rsidRPr="009E01B6" w:rsidTr="00627CF6">
        <w:trPr>
          <w:jc w:val="center"/>
        </w:trPr>
        <w:tc>
          <w:tcPr>
            <w:tcW w:w="1389" w:type="dxa"/>
          </w:tcPr>
          <w:p w:rsidR="009E01B6" w:rsidRPr="009E01B6" w:rsidRDefault="009E01B6" w:rsidP="00627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 xml:space="preserve">2 </w:t>
            </w:r>
            <w:proofErr w:type="spellStart"/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автом</w:t>
            </w:r>
            <w:proofErr w:type="spellEnd"/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52,5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50,5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48,4</w:t>
            </w:r>
          </w:p>
        </w:tc>
        <w:tc>
          <w:tcPr>
            <w:tcW w:w="617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48,6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50,6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50,0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50,1</w:t>
            </w:r>
          </w:p>
        </w:tc>
        <w:tc>
          <w:tcPr>
            <w:tcW w:w="617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49,5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49,7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51,1</w:t>
            </w:r>
          </w:p>
        </w:tc>
        <w:tc>
          <w:tcPr>
            <w:tcW w:w="616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49,2</w:t>
            </w:r>
          </w:p>
        </w:tc>
        <w:tc>
          <w:tcPr>
            <w:tcW w:w="617" w:type="dxa"/>
          </w:tcPr>
          <w:p w:rsidR="009E01B6" w:rsidRPr="009E01B6" w:rsidRDefault="009E01B6" w:rsidP="00627CF6">
            <w:pPr>
              <w:spacing w:after="0" w:line="240" w:lineRule="auto"/>
              <w:ind w:left="-82" w:right="-7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49,7</w:t>
            </w:r>
          </w:p>
        </w:tc>
      </w:tr>
    </w:tbl>
    <w:p w:rsidR="009E01B6" w:rsidRPr="009E01B6" w:rsidRDefault="00627CF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9E01B6" w:rsidRPr="009E01B6">
        <w:rPr>
          <w:rFonts w:ascii="Times New Roman" w:hAnsi="Times New Roman" w:cs="Times New Roman"/>
          <w:sz w:val="28"/>
          <w:szCs w:val="24"/>
        </w:rPr>
        <w:t xml:space="preserve">По условию задачи критерий двусторонний, так как требуется проверить различие дисперсий (точностей). Доверительная вероятность задана </w:t>
      </w:r>
      <w:r w:rsidR="009E01B6" w:rsidRPr="009E01B6">
        <w:rPr>
          <w:rFonts w:ascii="Times New Roman" w:hAnsi="Times New Roman" w:cs="Times New Roman"/>
          <w:sz w:val="28"/>
          <w:szCs w:val="24"/>
          <w:lang w:val="en-US"/>
        </w:rPr>
        <w:t>p</w:t>
      </w:r>
      <w:r w:rsidR="009E01B6" w:rsidRPr="009E01B6">
        <w:rPr>
          <w:rFonts w:ascii="Times New Roman" w:hAnsi="Times New Roman" w:cs="Times New Roman"/>
          <w:sz w:val="28"/>
          <w:szCs w:val="24"/>
        </w:rPr>
        <w:t xml:space="preserve">=0.95, следовательно, уровень значимости </w:t>
      </w:r>
      <w:r w:rsidRPr="00627CF6">
        <w:rPr>
          <w:rFonts w:ascii="Times New Roman" w:hAnsi="Times New Roman" w:cs="Times New Roman"/>
          <w:position w:val="-12"/>
          <w:sz w:val="28"/>
          <w:szCs w:val="24"/>
        </w:rPr>
        <w:object w:dxaOrig="2940" w:dyaOrig="360">
          <v:shape id="_x0000_i1409" type="#_x0000_t75" style="width:147pt;height:18pt" o:ole="" fillcolor="window">
            <v:imagedata r:id="rId67" o:title=""/>
          </v:shape>
          <o:OLEObject Type="Embed" ProgID="Equation.3" ShapeID="_x0000_i1409" DrawAspect="Content" ObjectID="_1685376436" r:id="rId68"/>
        </w:object>
      </w:r>
      <w:r w:rsidR="009E01B6" w:rsidRPr="009E01B6">
        <w:rPr>
          <w:rFonts w:ascii="Times New Roman" w:hAnsi="Times New Roman" w:cs="Times New Roman"/>
          <w:sz w:val="28"/>
          <w:szCs w:val="24"/>
        </w:rPr>
        <w:t>. Вводим данные выборок (без подписей) в две строчки в ячейки А1-</w:t>
      </w:r>
      <w:r w:rsidR="009E01B6" w:rsidRPr="009E01B6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9E01B6" w:rsidRPr="009E01B6">
        <w:rPr>
          <w:rFonts w:ascii="Times New Roman" w:hAnsi="Times New Roman" w:cs="Times New Roman"/>
          <w:sz w:val="28"/>
          <w:szCs w:val="24"/>
        </w:rPr>
        <w:t>1 и А2-</w:t>
      </w:r>
      <w:r w:rsidR="009E01B6" w:rsidRPr="009E01B6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9E01B6" w:rsidRPr="009E01B6">
        <w:rPr>
          <w:rFonts w:ascii="Times New Roman" w:hAnsi="Times New Roman" w:cs="Times New Roman"/>
          <w:sz w:val="28"/>
          <w:szCs w:val="24"/>
        </w:rPr>
        <w:t>2 соответственно. Для вычисления уровня значимости двустороннего критерия служит функция ФТЕСТ(массив</w:t>
      </w:r>
      <w:proofErr w:type="gramStart"/>
      <w:r w:rsidR="009E01B6" w:rsidRPr="009E01B6">
        <w:rPr>
          <w:rFonts w:ascii="Times New Roman" w:hAnsi="Times New Roman" w:cs="Times New Roman"/>
          <w:sz w:val="28"/>
          <w:szCs w:val="24"/>
        </w:rPr>
        <w:t>1;массив</w:t>
      </w:r>
      <w:proofErr w:type="gramEnd"/>
      <w:r w:rsidR="009E01B6" w:rsidRPr="009E01B6">
        <w:rPr>
          <w:rFonts w:ascii="Times New Roman" w:hAnsi="Times New Roman" w:cs="Times New Roman"/>
          <w:sz w:val="28"/>
          <w:szCs w:val="24"/>
        </w:rPr>
        <w:t>2). Вводим в А4 подпись «Уровень значимости», а в В4 функцию ФТЕСТ, аргументами которой должны быть ссылки на ячейки А1-</w:t>
      </w:r>
      <w:r w:rsidR="009E01B6" w:rsidRPr="009E01B6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9E01B6" w:rsidRPr="009E01B6">
        <w:rPr>
          <w:rFonts w:ascii="Times New Roman" w:hAnsi="Times New Roman" w:cs="Times New Roman"/>
          <w:sz w:val="28"/>
          <w:szCs w:val="24"/>
        </w:rPr>
        <w:t>1 и А2-</w:t>
      </w:r>
      <w:r w:rsidR="009E01B6" w:rsidRPr="009E01B6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9E01B6" w:rsidRPr="009E01B6">
        <w:rPr>
          <w:rFonts w:ascii="Times New Roman" w:hAnsi="Times New Roman" w:cs="Times New Roman"/>
          <w:sz w:val="28"/>
          <w:szCs w:val="24"/>
        </w:rPr>
        <w:t xml:space="preserve">2 соответственно. Результат 0,011591293 говорит о том, что вероятность ошибиться, приняв гипотезу о различии дисперсий, около 0,01, что меньше критического значения, заданного в условии задачи 0,05. Следовательно, можно </w:t>
      </w:r>
      <w:proofErr w:type="gramStart"/>
      <w:r w:rsidR="009E01B6" w:rsidRPr="009E01B6">
        <w:rPr>
          <w:rFonts w:ascii="Times New Roman" w:hAnsi="Times New Roman" w:cs="Times New Roman"/>
          <w:sz w:val="28"/>
          <w:szCs w:val="24"/>
        </w:rPr>
        <w:t>говорить</w:t>
      </w:r>
      <w:proofErr w:type="gramEnd"/>
      <w:r w:rsidR="009E01B6" w:rsidRPr="009E01B6">
        <w:rPr>
          <w:rFonts w:ascii="Times New Roman" w:hAnsi="Times New Roman" w:cs="Times New Roman"/>
          <w:sz w:val="28"/>
          <w:szCs w:val="24"/>
        </w:rPr>
        <w:t xml:space="preserve"> что опытные данные с большой вероятностью подтверждают предположение о том, что дисперсии разные и точность расфасовки автоматов различна.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>Другой способ решения задачи – использовать надстройку «Анализ данных», которая находится в меню «Данные» подменю «Анализ данных». Если в меню «Данные» отсутствует этот пункт, то в меню «Файл» нужно выбрать пункт «Параметры», в нем пункт «Надстройки», нажать на кнопку «Перейти» внизу окна, и в нем поставить флажок напротив пункта «Пакет анализа»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Analysis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E01B6">
        <w:rPr>
          <w:rFonts w:ascii="Times New Roman" w:hAnsi="Times New Roman" w:cs="Times New Roman"/>
          <w:sz w:val="28"/>
          <w:szCs w:val="24"/>
          <w:lang w:val="en-US"/>
        </w:rPr>
        <w:t>ToolPak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). После этого в меню «Данные» появится «Анализ данных»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Data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Analysis</w:t>
      </w:r>
      <w:r w:rsidRPr="009E01B6">
        <w:rPr>
          <w:rFonts w:ascii="Times New Roman" w:hAnsi="Times New Roman" w:cs="Times New Roman"/>
          <w:sz w:val="28"/>
          <w:szCs w:val="24"/>
        </w:rPr>
        <w:t>). Вызвав его, откроется окно, в котором нужно выбрать «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Двухвыборочный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-тест для дисперсий»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test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Two</w:t>
      </w:r>
      <w:r w:rsidRPr="009E01B6">
        <w:rPr>
          <w:rFonts w:ascii="Times New Roman" w:hAnsi="Times New Roman" w:cs="Times New Roman"/>
          <w:sz w:val="28"/>
          <w:szCs w:val="24"/>
        </w:rPr>
        <w:t>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Sample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for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Variances</w:t>
      </w:r>
      <w:r w:rsidRPr="009E01B6">
        <w:rPr>
          <w:rFonts w:ascii="Times New Roman" w:hAnsi="Times New Roman" w:cs="Times New Roman"/>
          <w:sz w:val="28"/>
          <w:szCs w:val="24"/>
        </w:rPr>
        <w:t>). В открывшемся окне в полях «Интервал переменной 1»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Variable</w:t>
      </w:r>
      <w:r w:rsidRPr="009E01B6">
        <w:rPr>
          <w:rFonts w:ascii="Times New Roman" w:hAnsi="Times New Roman" w:cs="Times New Roman"/>
          <w:sz w:val="28"/>
          <w:szCs w:val="24"/>
        </w:rPr>
        <w:t xml:space="preserve"> 1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Range</w:t>
      </w:r>
      <w:r w:rsidRPr="009E01B6">
        <w:rPr>
          <w:rFonts w:ascii="Times New Roman" w:hAnsi="Times New Roman" w:cs="Times New Roman"/>
          <w:sz w:val="28"/>
          <w:szCs w:val="24"/>
        </w:rPr>
        <w:t>) и «Интервал переменной 2»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Variable</w:t>
      </w:r>
      <w:r w:rsidRPr="009E01B6">
        <w:rPr>
          <w:rFonts w:ascii="Times New Roman" w:hAnsi="Times New Roman" w:cs="Times New Roman"/>
          <w:sz w:val="28"/>
          <w:szCs w:val="24"/>
        </w:rPr>
        <w:t xml:space="preserve"> 1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Range</w:t>
      </w:r>
      <w:r w:rsidRPr="009E01B6">
        <w:rPr>
          <w:rFonts w:ascii="Times New Roman" w:hAnsi="Times New Roman" w:cs="Times New Roman"/>
          <w:sz w:val="28"/>
          <w:szCs w:val="24"/>
        </w:rPr>
        <w:t>) вводят ссылки на данные (А1-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9E01B6">
        <w:rPr>
          <w:rFonts w:ascii="Times New Roman" w:hAnsi="Times New Roman" w:cs="Times New Roman"/>
          <w:sz w:val="28"/>
          <w:szCs w:val="24"/>
        </w:rPr>
        <w:t>1 и А2-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9E01B6">
        <w:rPr>
          <w:rFonts w:ascii="Times New Roman" w:hAnsi="Times New Roman" w:cs="Times New Roman"/>
          <w:sz w:val="28"/>
          <w:szCs w:val="24"/>
        </w:rPr>
        <w:t>2, соответственно), если имеются подписи данных, то ставят флажок у надписи «Метки»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Label</w:t>
      </w:r>
      <w:r w:rsidRPr="009E01B6">
        <w:rPr>
          <w:rFonts w:ascii="Times New Roman" w:hAnsi="Times New Roman" w:cs="Times New Roman"/>
          <w:sz w:val="28"/>
          <w:szCs w:val="24"/>
        </w:rPr>
        <w:t xml:space="preserve">) (у нас их нет, поэтому флажок не ставится). Далее </w:t>
      </w:r>
      <w:r w:rsidRPr="009E01B6">
        <w:rPr>
          <w:rFonts w:ascii="Times New Roman" w:hAnsi="Times New Roman" w:cs="Times New Roman"/>
          <w:sz w:val="28"/>
          <w:szCs w:val="24"/>
        </w:rPr>
        <w:lastRenderedPageBreak/>
        <w:t>вводят уровень значимости в поле «Альфа»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Alpha</w:t>
      </w:r>
      <w:r w:rsidRPr="009E01B6">
        <w:rPr>
          <w:rFonts w:ascii="Times New Roman" w:hAnsi="Times New Roman" w:cs="Times New Roman"/>
          <w:sz w:val="28"/>
          <w:szCs w:val="24"/>
        </w:rPr>
        <w:t>) (по условия это 0,05, и данное значение уже указано по умолчанию). В разделе «Параметры вывода»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Output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Options</w:t>
      </w:r>
      <w:r w:rsidRPr="009E01B6">
        <w:rPr>
          <w:rFonts w:ascii="Times New Roman" w:hAnsi="Times New Roman" w:cs="Times New Roman"/>
          <w:sz w:val="28"/>
          <w:szCs w:val="24"/>
        </w:rPr>
        <w:t>) ставят метку около «Выходной интервал»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Output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Range</w:t>
      </w:r>
      <w:r w:rsidRPr="009E01B6">
        <w:rPr>
          <w:rFonts w:ascii="Times New Roman" w:hAnsi="Times New Roman" w:cs="Times New Roman"/>
          <w:sz w:val="28"/>
          <w:szCs w:val="24"/>
        </w:rPr>
        <w:t xml:space="preserve">) и поместив курсор в появившееся поле напротив надписи, щелкают левой кнопкой в ячейке В7. Вывод результата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будет осуществляться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начиная с этой ячейки. Нажав на «ОК» появляется таблица результата. Сдвиньте границу между столбцами В и С, С и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,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 и Е, увеличив ширину столбцов В, С и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 так, чтобы умещались все надписи. В таблице указаны средние и дисперсии каждой выборки, значение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-критерия, односторонний критический уровень значимости в строке «P(F&lt;=f) одностороннее» («Р(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&lt;=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)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one</w:t>
      </w:r>
      <w:r w:rsidRPr="009E01B6">
        <w:rPr>
          <w:rFonts w:ascii="Times New Roman" w:hAnsi="Times New Roman" w:cs="Times New Roman"/>
          <w:sz w:val="28"/>
          <w:szCs w:val="24"/>
        </w:rPr>
        <w:t>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tail</w:t>
      </w:r>
      <w:r w:rsidRPr="009E01B6">
        <w:rPr>
          <w:rFonts w:ascii="Times New Roman" w:hAnsi="Times New Roman" w:cs="Times New Roman"/>
          <w:sz w:val="28"/>
          <w:szCs w:val="24"/>
        </w:rPr>
        <w:t xml:space="preserve">») и критическое значение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>-критерия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critical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one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tail</w:t>
      </w:r>
      <w:r w:rsidRPr="009E01B6">
        <w:rPr>
          <w:rFonts w:ascii="Times New Roman" w:hAnsi="Times New Roman" w:cs="Times New Roman"/>
          <w:sz w:val="28"/>
          <w:szCs w:val="24"/>
        </w:rPr>
        <w:t xml:space="preserve">). Если значение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-критерия ближе к единице, чем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-критическое, то с заданной вероятностью можно считать, что дисперсии равны. Об этом же говорит и то, что критический уровень значимости «P(F&lt;=f) одностороннее» больше заданного значения </w:t>
      </w:r>
      <w:r w:rsidRPr="009E01B6">
        <w:rPr>
          <w:rFonts w:ascii="Times New Roman" w:hAnsi="Times New Roman" w:cs="Times New Roman"/>
          <w:sz w:val="28"/>
          <w:szCs w:val="24"/>
        </w:rPr>
        <w:sym w:font="Symbol" w:char="F061"/>
      </w:r>
      <w:r w:rsidRPr="009E01B6">
        <w:rPr>
          <w:rFonts w:ascii="Times New Roman" w:hAnsi="Times New Roman" w:cs="Times New Roman"/>
          <w:sz w:val="28"/>
          <w:szCs w:val="24"/>
        </w:rPr>
        <w:t xml:space="preserve">.  В нашем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 xml:space="preserve">случае 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-критерий равен 5,128330184 а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-критическое 2,817927225, то есть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-критерий дальше от единицы, чем критическое значение. Это говорит о том, что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дисперсии  различны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и автоматы имеют разную точность расфасовки. </w:t>
      </w:r>
    </w:p>
    <w:p w:rsidR="009E01B6" w:rsidRPr="00627CF6" w:rsidRDefault="009E01B6" w:rsidP="00627CF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627CF6">
        <w:rPr>
          <w:rFonts w:ascii="Times New Roman" w:hAnsi="Times New Roman" w:cs="Times New Roman"/>
          <w:sz w:val="28"/>
          <w:szCs w:val="24"/>
          <w:u w:val="single"/>
        </w:rPr>
        <w:t xml:space="preserve">Часть 2. Критерий Стьюдента сравнения средних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Используется для проверки предположения о том, что средние значения двух показателей, представленных выборками, значимо различаются. Существует три разновидности критерия: один – для связанных выборок, и два для несвязанных выборок (с одинаковыми и разными дисперсиями). Если выборки не связаны, то предварительно нужно проверить гипотезу о равенстве дисперсий, чтобы определить, какой из критериев использовать. Так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же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как и в случае сравнения дисперсий имеются 2 способа решения задачи, которые рассмотрим на примере.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7CF6">
        <w:rPr>
          <w:rFonts w:ascii="Times New Roman" w:hAnsi="Times New Roman" w:cs="Times New Roman"/>
          <w:sz w:val="28"/>
          <w:szCs w:val="24"/>
          <w:u w:val="single"/>
        </w:rPr>
        <w:t>Пример 2.</w:t>
      </w:r>
      <w:r w:rsidRPr="009E01B6">
        <w:rPr>
          <w:rFonts w:ascii="Times New Roman" w:hAnsi="Times New Roman" w:cs="Times New Roman"/>
          <w:sz w:val="28"/>
          <w:szCs w:val="24"/>
        </w:rPr>
        <w:t xml:space="preserve"> Имеются данные о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средненедельных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количествах продаж товара (тыс. шт.) до и после смены производителем оформления упаковки.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403"/>
        <w:gridCol w:w="34"/>
        <w:gridCol w:w="369"/>
        <w:gridCol w:w="68"/>
        <w:gridCol w:w="336"/>
        <w:gridCol w:w="101"/>
        <w:gridCol w:w="302"/>
        <w:gridCol w:w="135"/>
        <w:gridCol w:w="268"/>
        <w:gridCol w:w="169"/>
        <w:gridCol w:w="235"/>
        <w:gridCol w:w="202"/>
        <w:gridCol w:w="201"/>
        <w:gridCol w:w="236"/>
        <w:gridCol w:w="168"/>
        <w:gridCol w:w="269"/>
        <w:gridCol w:w="134"/>
        <w:gridCol w:w="303"/>
        <w:gridCol w:w="100"/>
        <w:gridCol w:w="337"/>
        <w:gridCol w:w="67"/>
        <w:gridCol w:w="370"/>
        <w:gridCol w:w="33"/>
        <w:gridCol w:w="404"/>
      </w:tblGrid>
      <w:tr w:rsidR="009E01B6" w:rsidRPr="009E01B6" w:rsidTr="00627CF6">
        <w:trPr>
          <w:jc w:val="center"/>
        </w:trPr>
        <w:tc>
          <w:tcPr>
            <w:tcW w:w="1849" w:type="dxa"/>
          </w:tcPr>
          <w:p w:rsidR="009E01B6" w:rsidRPr="009E01B6" w:rsidRDefault="009E01B6" w:rsidP="00627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до смены</w:t>
            </w:r>
          </w:p>
        </w:tc>
        <w:tc>
          <w:tcPr>
            <w:tcW w:w="403" w:type="dxa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03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04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03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03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04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03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04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03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03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404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03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04" w:type="dxa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</w:tr>
      <w:tr w:rsidR="009E01B6" w:rsidRPr="009E01B6" w:rsidTr="00627CF6">
        <w:trPr>
          <w:jc w:val="center"/>
        </w:trPr>
        <w:tc>
          <w:tcPr>
            <w:tcW w:w="1849" w:type="dxa"/>
          </w:tcPr>
          <w:p w:rsidR="009E01B6" w:rsidRPr="009E01B6" w:rsidRDefault="009E01B6" w:rsidP="00627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после смены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437" w:type="dxa"/>
            <w:gridSpan w:val="2"/>
          </w:tcPr>
          <w:p w:rsidR="009E01B6" w:rsidRPr="009E01B6" w:rsidRDefault="009E01B6" w:rsidP="009E01B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</w:tr>
    </w:tbl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>Можно ли с вероятностью 0,99 считать, что смена упаковки привела к среднему увеличению количества продаж?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По условию </w:t>
      </w:r>
      <w:r w:rsidRPr="009E01B6">
        <w:rPr>
          <w:rFonts w:ascii="Times New Roman" w:hAnsi="Times New Roman" w:cs="Times New Roman"/>
          <w:i/>
          <w:sz w:val="28"/>
          <w:szCs w:val="24"/>
        </w:rPr>
        <w:t>р</w:t>
      </w:r>
      <w:r w:rsidRPr="009E01B6">
        <w:rPr>
          <w:rFonts w:ascii="Times New Roman" w:hAnsi="Times New Roman" w:cs="Times New Roman"/>
          <w:sz w:val="28"/>
          <w:szCs w:val="24"/>
        </w:rPr>
        <w:t xml:space="preserve">=0,99, </w:t>
      </w:r>
      <w:r w:rsidRPr="009E01B6">
        <w:rPr>
          <w:rFonts w:ascii="Times New Roman" w:hAnsi="Times New Roman" w:cs="Times New Roman"/>
          <w:sz w:val="28"/>
          <w:szCs w:val="24"/>
        </w:rPr>
        <w:sym w:font="Symbol" w:char="F061"/>
      </w:r>
      <w:r w:rsidRPr="009E01B6">
        <w:rPr>
          <w:rFonts w:ascii="Times New Roman" w:hAnsi="Times New Roman" w:cs="Times New Roman"/>
          <w:sz w:val="28"/>
          <w:szCs w:val="24"/>
        </w:rPr>
        <w:t>=0,01, выборки не связаны, критерий односторонний, т.к. нужно показать, что средние показателя, представленного второй выборкой, больше чем у первой. Вводим в ячейки А1-М1 и А2-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9E01B6">
        <w:rPr>
          <w:rFonts w:ascii="Times New Roman" w:hAnsi="Times New Roman" w:cs="Times New Roman"/>
          <w:sz w:val="28"/>
          <w:szCs w:val="24"/>
        </w:rPr>
        <w:t xml:space="preserve">2 исходные данные.  Т.к. выборки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несвязаны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, то предварительно сравниваем дисперсии (сделать это самостоятельно аналогично предыдущему примеру из п. 2 любым способом). В результате проверки дисперсии оказываются равными.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>Первый способ решения задачи, как и в случае дисперсий, использовать стандартную функцию. Ею является ТТЕСТ(массив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1;массив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2;хвосты;тип), </w:t>
      </w:r>
      <w:r w:rsidRPr="009E01B6">
        <w:rPr>
          <w:rFonts w:ascii="Times New Roman" w:hAnsi="Times New Roman" w:cs="Times New Roman"/>
          <w:sz w:val="28"/>
          <w:szCs w:val="24"/>
        </w:rPr>
        <w:lastRenderedPageBreak/>
        <w:t xml:space="preserve">решающий задачу по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E01B6">
        <w:rPr>
          <w:rFonts w:ascii="Times New Roman" w:hAnsi="Times New Roman" w:cs="Times New Roman"/>
          <w:sz w:val="28"/>
          <w:szCs w:val="24"/>
        </w:rPr>
        <w:t>-критерию Стьюдента. В ячейке В4 вводим подпись «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E01B6">
        <w:rPr>
          <w:rFonts w:ascii="Times New Roman" w:hAnsi="Times New Roman" w:cs="Times New Roman"/>
          <w:sz w:val="28"/>
          <w:szCs w:val="24"/>
        </w:rPr>
        <w:t>-критерий», а в соседнюю С4 функцию ТТЕСТ (категория «Статистические») Аргументы функции: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 - </w:t>
      </w:r>
      <w:r w:rsidRPr="009E01B6">
        <w:rPr>
          <w:rFonts w:ascii="Times New Roman" w:hAnsi="Times New Roman" w:cs="Times New Roman"/>
          <w:b/>
          <w:sz w:val="28"/>
          <w:szCs w:val="24"/>
        </w:rPr>
        <w:t>массив1, массив2</w:t>
      </w:r>
      <w:r w:rsidRPr="009E01B6">
        <w:rPr>
          <w:rFonts w:ascii="Times New Roman" w:hAnsi="Times New Roman" w:cs="Times New Roman"/>
          <w:sz w:val="28"/>
          <w:szCs w:val="24"/>
        </w:rPr>
        <w:t xml:space="preserve"> – исходные данные (ссылки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на  А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>1-М1 и А2-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9E01B6">
        <w:rPr>
          <w:rFonts w:ascii="Times New Roman" w:hAnsi="Times New Roman" w:cs="Times New Roman"/>
          <w:sz w:val="28"/>
          <w:szCs w:val="24"/>
        </w:rPr>
        <w:t>2);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 - </w:t>
      </w:r>
      <w:r w:rsidRPr="009E01B6">
        <w:rPr>
          <w:rFonts w:ascii="Times New Roman" w:hAnsi="Times New Roman" w:cs="Times New Roman"/>
          <w:b/>
          <w:sz w:val="28"/>
          <w:szCs w:val="24"/>
        </w:rPr>
        <w:t>хвосты</w:t>
      </w:r>
      <w:r w:rsidRPr="009E01B6">
        <w:rPr>
          <w:rFonts w:ascii="Times New Roman" w:hAnsi="Times New Roman" w:cs="Times New Roman"/>
          <w:sz w:val="28"/>
          <w:szCs w:val="24"/>
        </w:rPr>
        <w:t xml:space="preserve"> – вид критерия: если 1 – односторонний критерий, если 2 – двусторонний (в нашем случае ставится единица);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 - </w:t>
      </w:r>
      <w:r w:rsidRPr="009E01B6">
        <w:rPr>
          <w:rFonts w:ascii="Times New Roman" w:hAnsi="Times New Roman" w:cs="Times New Roman"/>
          <w:b/>
          <w:sz w:val="28"/>
          <w:szCs w:val="24"/>
        </w:rPr>
        <w:t>тип</w:t>
      </w:r>
      <w:r w:rsidRPr="009E01B6">
        <w:rPr>
          <w:rFonts w:ascii="Times New Roman" w:hAnsi="Times New Roman" w:cs="Times New Roman"/>
          <w:sz w:val="28"/>
          <w:szCs w:val="24"/>
        </w:rPr>
        <w:t xml:space="preserve"> – тип критерия: если выборки связаны, то 1, для несвязанных выборок с равными дисперсиями – ставим 2, для несвязанных выборок с неравными дисперсиями ставим 3.  В нашем случае дисперсии равны, поэтому выбираем 2.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Функция возвращает критическое значение уровня значимости, имеющего смысл ошибиться, приняв гипотезу о различии средних. Если критическое значение больше заданного, то средние нужно считать равными. Результат в нашем случае  0,0476828 больше заданного </w:t>
      </w:r>
      <w:r w:rsidRPr="009E01B6">
        <w:rPr>
          <w:rFonts w:ascii="Times New Roman" w:hAnsi="Times New Roman" w:cs="Times New Roman"/>
          <w:sz w:val="28"/>
          <w:szCs w:val="24"/>
        </w:rPr>
        <w:object w:dxaOrig="740" w:dyaOrig="260">
          <v:shape id="_x0000_i1301" type="#_x0000_t75" style="width:37.2pt;height:13.2pt" o:ole="" fillcolor="window">
            <v:imagedata r:id="rId69" o:title=""/>
          </v:shape>
          <o:OLEObject Type="Embed" ProgID="Equation.3" ShapeID="_x0000_i1301" DrawAspect="Content" ObjectID="_1685376437" r:id="rId70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. Следовательно, смена производителем упаковки не привела к среднему увеличению продаж и изменения в количествах продаж, вероятнее всего, связано с какими-то случайными факторами.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>Второй способ – использовать пакет «Анализ данных»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Data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Analysis</w:t>
      </w:r>
      <w:r w:rsidRPr="009E01B6">
        <w:rPr>
          <w:rFonts w:ascii="Times New Roman" w:hAnsi="Times New Roman" w:cs="Times New Roman"/>
          <w:sz w:val="28"/>
          <w:szCs w:val="24"/>
        </w:rPr>
        <w:t xml:space="preserve">). Способ вызова и подключения его был описан в п.2. В зависимости от типа критерия выбирается один из трех: «Парный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двухвыборочный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E01B6">
        <w:rPr>
          <w:rFonts w:ascii="Times New Roman" w:hAnsi="Times New Roman" w:cs="Times New Roman"/>
          <w:sz w:val="28"/>
          <w:szCs w:val="24"/>
        </w:rPr>
        <w:t>-тест для средних»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E01B6">
        <w:rPr>
          <w:rFonts w:ascii="Times New Roman" w:hAnsi="Times New Roman" w:cs="Times New Roman"/>
          <w:sz w:val="28"/>
          <w:szCs w:val="24"/>
        </w:rPr>
        <w:t>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Teat</w:t>
      </w:r>
      <w:r w:rsidRPr="009E01B6">
        <w:rPr>
          <w:rFonts w:ascii="Times New Roman" w:hAnsi="Times New Roman" w:cs="Times New Roman"/>
          <w:sz w:val="28"/>
          <w:szCs w:val="24"/>
        </w:rPr>
        <w:t xml:space="preserve">: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Paired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Two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Sample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for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Means</w:t>
      </w:r>
      <w:r w:rsidRPr="009E01B6">
        <w:rPr>
          <w:rFonts w:ascii="Times New Roman" w:hAnsi="Times New Roman" w:cs="Times New Roman"/>
          <w:sz w:val="28"/>
          <w:szCs w:val="24"/>
        </w:rPr>
        <w:t>) – для связанных выборок, и «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Двухвыборочный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E01B6">
        <w:rPr>
          <w:rFonts w:ascii="Times New Roman" w:hAnsi="Times New Roman" w:cs="Times New Roman"/>
          <w:sz w:val="28"/>
          <w:szCs w:val="24"/>
        </w:rPr>
        <w:t>-тест с одинаковыми дисперсиями»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E01B6">
        <w:rPr>
          <w:rFonts w:ascii="Times New Roman" w:hAnsi="Times New Roman" w:cs="Times New Roman"/>
          <w:sz w:val="28"/>
          <w:szCs w:val="24"/>
        </w:rPr>
        <w:t>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Teat</w:t>
      </w:r>
      <w:r w:rsidRPr="009E01B6">
        <w:rPr>
          <w:rFonts w:ascii="Times New Roman" w:hAnsi="Times New Roman" w:cs="Times New Roman"/>
          <w:sz w:val="28"/>
          <w:szCs w:val="24"/>
        </w:rPr>
        <w:t xml:space="preserve">: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Two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Sample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Assuming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Equal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Variances</w:t>
      </w:r>
      <w:r w:rsidRPr="009E01B6">
        <w:rPr>
          <w:rFonts w:ascii="Times New Roman" w:hAnsi="Times New Roman" w:cs="Times New Roman"/>
          <w:sz w:val="28"/>
          <w:szCs w:val="24"/>
        </w:rPr>
        <w:t>) или «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Двухвыборочный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E01B6">
        <w:rPr>
          <w:rFonts w:ascii="Times New Roman" w:hAnsi="Times New Roman" w:cs="Times New Roman"/>
          <w:sz w:val="28"/>
          <w:szCs w:val="24"/>
        </w:rPr>
        <w:t>-тест с разными дисперсиями»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E01B6">
        <w:rPr>
          <w:rFonts w:ascii="Times New Roman" w:hAnsi="Times New Roman" w:cs="Times New Roman"/>
          <w:sz w:val="28"/>
          <w:szCs w:val="24"/>
        </w:rPr>
        <w:t>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Teat</w:t>
      </w:r>
      <w:r w:rsidRPr="009E01B6">
        <w:rPr>
          <w:rFonts w:ascii="Times New Roman" w:hAnsi="Times New Roman" w:cs="Times New Roman"/>
          <w:sz w:val="28"/>
          <w:szCs w:val="24"/>
        </w:rPr>
        <w:t xml:space="preserve">: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Two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Sample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Assuming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Unequal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Variances</w:t>
      </w:r>
      <w:r w:rsidRPr="009E01B6">
        <w:rPr>
          <w:rFonts w:ascii="Times New Roman" w:hAnsi="Times New Roman" w:cs="Times New Roman"/>
          <w:sz w:val="28"/>
          <w:szCs w:val="24"/>
        </w:rPr>
        <w:t>) - для несвязанных выборок. Вызовите тест с одинаковыми дисперсиями, в открывшемся окне в полях «Интервал переменной 1»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Variable</w:t>
      </w:r>
      <w:r w:rsidRPr="009E01B6">
        <w:rPr>
          <w:rFonts w:ascii="Times New Roman" w:hAnsi="Times New Roman" w:cs="Times New Roman"/>
          <w:sz w:val="28"/>
          <w:szCs w:val="24"/>
        </w:rPr>
        <w:t xml:space="preserve"> 1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Range</w:t>
      </w:r>
      <w:r w:rsidRPr="009E01B6">
        <w:rPr>
          <w:rFonts w:ascii="Times New Roman" w:hAnsi="Times New Roman" w:cs="Times New Roman"/>
          <w:sz w:val="28"/>
          <w:szCs w:val="24"/>
        </w:rPr>
        <w:t>) и «Интервал переменной 2»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Variable</w:t>
      </w:r>
      <w:r w:rsidRPr="009E01B6">
        <w:rPr>
          <w:rFonts w:ascii="Times New Roman" w:hAnsi="Times New Roman" w:cs="Times New Roman"/>
          <w:sz w:val="28"/>
          <w:szCs w:val="24"/>
        </w:rPr>
        <w:t xml:space="preserve"> 2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Range</w:t>
      </w:r>
      <w:r w:rsidRPr="009E01B6">
        <w:rPr>
          <w:rFonts w:ascii="Times New Roman" w:hAnsi="Times New Roman" w:cs="Times New Roman"/>
          <w:sz w:val="28"/>
          <w:szCs w:val="24"/>
        </w:rPr>
        <w:t>) вводят ссылки на данные (А1-М1 и А2-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L</w:t>
      </w:r>
      <w:r w:rsidRPr="009E01B6">
        <w:rPr>
          <w:rFonts w:ascii="Times New Roman" w:hAnsi="Times New Roman" w:cs="Times New Roman"/>
          <w:sz w:val="28"/>
          <w:szCs w:val="24"/>
        </w:rPr>
        <w:t>2, соответственно), если имеются подписи данных, то ставят флажок у надписи «Метки»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Label</w:t>
      </w:r>
      <w:r w:rsidRPr="009E01B6">
        <w:rPr>
          <w:rFonts w:ascii="Times New Roman" w:hAnsi="Times New Roman" w:cs="Times New Roman"/>
          <w:sz w:val="28"/>
          <w:szCs w:val="24"/>
        </w:rPr>
        <w:t>) (у нас их нет, поэтому флажок не ставится). Далее вводят уровень значимости в поле «Альфа»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Alpha</w:t>
      </w:r>
      <w:r w:rsidRPr="009E01B6">
        <w:rPr>
          <w:rFonts w:ascii="Times New Roman" w:hAnsi="Times New Roman" w:cs="Times New Roman"/>
          <w:sz w:val="28"/>
          <w:szCs w:val="24"/>
        </w:rPr>
        <w:t>) - 0,01. Поле «Гипотетическая средняя разность»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Hypothesized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Mean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Difference</w:t>
      </w:r>
      <w:r w:rsidRPr="009E01B6">
        <w:rPr>
          <w:rFonts w:ascii="Times New Roman" w:hAnsi="Times New Roman" w:cs="Times New Roman"/>
          <w:sz w:val="28"/>
          <w:szCs w:val="24"/>
        </w:rPr>
        <w:t>) оставляют пустым. В разделе «Параметры вывода»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Output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Options</w:t>
      </w:r>
      <w:r w:rsidRPr="009E01B6">
        <w:rPr>
          <w:rFonts w:ascii="Times New Roman" w:hAnsi="Times New Roman" w:cs="Times New Roman"/>
          <w:sz w:val="28"/>
          <w:szCs w:val="24"/>
        </w:rPr>
        <w:t>) ставят метку около «Выходной интервал»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Output</w:t>
      </w:r>
      <w:r w:rsidRPr="009E01B6">
        <w:rPr>
          <w:rFonts w:ascii="Times New Roman" w:hAnsi="Times New Roman" w:cs="Times New Roman"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Range</w:t>
      </w:r>
      <w:r w:rsidRPr="009E01B6">
        <w:rPr>
          <w:rFonts w:ascii="Times New Roman" w:hAnsi="Times New Roman" w:cs="Times New Roman"/>
          <w:sz w:val="28"/>
          <w:szCs w:val="24"/>
        </w:rPr>
        <w:t xml:space="preserve">) и поместив курсор в появившееся поле напротив надписи, щелкают левой кнопкой в ячейке В7. Вывод результата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будет осуществляться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начиная с этой ячейки. Нажав на «ОК» появляется таблица результата. Сдвиньте границу между столбцами В и С, С и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,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 и Е, увеличив ширину столбцов В, С и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E01B6">
        <w:rPr>
          <w:rFonts w:ascii="Times New Roman" w:hAnsi="Times New Roman" w:cs="Times New Roman"/>
          <w:sz w:val="28"/>
          <w:szCs w:val="24"/>
        </w:rPr>
        <w:t xml:space="preserve"> так, чтобы умещались все надписи. Процедура выводит основные характеристики выборок,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E01B6">
        <w:rPr>
          <w:rFonts w:ascii="Times New Roman" w:hAnsi="Times New Roman" w:cs="Times New Roman"/>
          <w:sz w:val="28"/>
          <w:szCs w:val="24"/>
        </w:rPr>
        <w:t>-статистику (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E01B6">
        <w:rPr>
          <w:rFonts w:ascii="Times New Roman" w:hAnsi="Times New Roman" w:cs="Times New Roman"/>
          <w:sz w:val="28"/>
          <w:szCs w:val="24"/>
        </w:rPr>
        <w:t>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stat</w:t>
      </w:r>
      <w:r w:rsidRPr="009E01B6">
        <w:rPr>
          <w:rFonts w:ascii="Times New Roman" w:hAnsi="Times New Roman" w:cs="Times New Roman"/>
          <w:sz w:val="28"/>
          <w:szCs w:val="24"/>
        </w:rPr>
        <w:t xml:space="preserve">), критические значения этих статистик и критические уровни значимости «P(T&lt;=t) одностороннее» (P(T&lt;=t)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one</w:t>
      </w:r>
      <w:r w:rsidRPr="009E01B6">
        <w:rPr>
          <w:rFonts w:ascii="Times New Roman" w:hAnsi="Times New Roman" w:cs="Times New Roman"/>
          <w:sz w:val="28"/>
          <w:szCs w:val="24"/>
        </w:rPr>
        <w:t>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tail</w:t>
      </w:r>
      <w:r w:rsidRPr="009E01B6">
        <w:rPr>
          <w:rFonts w:ascii="Times New Roman" w:hAnsi="Times New Roman" w:cs="Times New Roman"/>
          <w:sz w:val="28"/>
          <w:szCs w:val="24"/>
        </w:rPr>
        <w:t xml:space="preserve">) и «P(T&lt;=t) двухстороннее» (P(T&lt;=t)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two</w:t>
      </w:r>
      <w:r w:rsidRPr="009E01B6">
        <w:rPr>
          <w:rFonts w:ascii="Times New Roman" w:hAnsi="Times New Roman" w:cs="Times New Roman"/>
          <w:sz w:val="28"/>
          <w:szCs w:val="24"/>
        </w:rPr>
        <w:t>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tail</w:t>
      </w:r>
      <w:r w:rsidRPr="009E01B6">
        <w:rPr>
          <w:rFonts w:ascii="Times New Roman" w:hAnsi="Times New Roman" w:cs="Times New Roman"/>
          <w:sz w:val="28"/>
          <w:szCs w:val="24"/>
        </w:rPr>
        <w:t xml:space="preserve">). Если по модулю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9E01B6">
        <w:rPr>
          <w:rFonts w:ascii="Times New Roman" w:hAnsi="Times New Roman" w:cs="Times New Roman"/>
          <w:sz w:val="28"/>
          <w:szCs w:val="24"/>
        </w:rPr>
        <w:t xml:space="preserve">-статистика меньше критического, то средние показатели с заданной вероятностью равны. В нашем случае |-1,739215668|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&lt; 2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,499873517, следовательно, среднее число продаж значимо не увеличилось. Следует отметить, что если взять уровень значимости </w:t>
      </w:r>
      <w:r w:rsidRPr="009E01B6">
        <w:rPr>
          <w:rFonts w:ascii="Times New Roman" w:hAnsi="Times New Roman" w:cs="Times New Roman"/>
          <w:sz w:val="28"/>
          <w:szCs w:val="24"/>
        </w:rPr>
        <w:sym w:font="Symbol" w:char="F061"/>
      </w:r>
      <w:r w:rsidRPr="009E01B6">
        <w:rPr>
          <w:rFonts w:ascii="Times New Roman" w:hAnsi="Times New Roman" w:cs="Times New Roman"/>
          <w:sz w:val="28"/>
          <w:szCs w:val="24"/>
        </w:rPr>
        <w:t xml:space="preserve">=0,05, то результаты исследования будут совсем иными. </w:t>
      </w:r>
    </w:p>
    <w:p w:rsidR="00627CF6" w:rsidRPr="003A0EAA" w:rsidRDefault="00627CF6" w:rsidP="00627CF6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Задача № 4</w:t>
      </w:r>
      <w:r w:rsidRPr="003A0EAA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D67A7">
        <w:rPr>
          <w:rFonts w:ascii="Times New Roman" w:hAnsi="Times New Roman" w:cs="Times New Roman"/>
          <w:b/>
          <w:sz w:val="28"/>
          <w:szCs w:val="24"/>
        </w:rPr>
        <w:t>Проверка гипотезы о характеристиках положения непараметрическими методами.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Критерий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Вилкоксона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, который еще называют критерием Манна и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Уитни,  является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аналогом критерия Стьюдента и позволяет сравнить средние значения показателя в двух группах. Однако, данный критерий не требует, чтобы распределение показателя было нормальным и его можно использовать для любых выборок.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b/>
          <w:sz w:val="28"/>
          <w:szCs w:val="24"/>
        </w:rPr>
        <w:t>Пример 1.</w:t>
      </w:r>
      <w:r w:rsidRPr="009E01B6">
        <w:rPr>
          <w:rFonts w:ascii="Times New Roman" w:hAnsi="Times New Roman" w:cs="Times New Roman"/>
          <w:sz w:val="28"/>
          <w:szCs w:val="24"/>
        </w:rPr>
        <w:t xml:space="preserve"> Психолог разработал методику, увеличивающую скорость реакции и как следствие производительность труда рабочих на сборочном конвейере крупного машиностроительного предприятия. Для обоснования эффективности своей методики им были отобраны 2 группы рабочих численностью 12 и 13 человек. В первой группе методика, повышающая скорость реакции не проводилась, а во второй проводилась. Затем путем тестирования были измерены скорости реакции в обоих группах. Результаты представлены в таблице: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9E01B6" w:rsidRPr="009E01B6" w:rsidTr="00627CF6">
        <w:trPr>
          <w:jc w:val="center"/>
        </w:trPr>
        <w:tc>
          <w:tcPr>
            <w:tcW w:w="1324" w:type="dxa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1 группа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27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0" w:type="auto"/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bottom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E01B6" w:rsidRPr="009E01B6" w:rsidTr="00627CF6">
        <w:trPr>
          <w:jc w:val="center"/>
        </w:trPr>
        <w:tc>
          <w:tcPr>
            <w:tcW w:w="1324" w:type="dxa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 группа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28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33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0" w:type="auto"/>
          </w:tcPr>
          <w:p w:rsidR="009E01B6" w:rsidRPr="009E01B6" w:rsidRDefault="009E01B6" w:rsidP="009E01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E01B6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</w:tr>
    </w:tbl>
    <w:p w:rsidR="009E01B6" w:rsidRPr="009E01B6" w:rsidRDefault="009E01B6" w:rsidP="009E0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ab/>
        <w:t xml:space="preserve">Необходимо проверить гипотезу об однородности уровня скорости реакции в обоих группах, то есть об одинаковости характеристик положения на уровне значимости α=0,05.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Открываем новый рабочий лист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Excel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и вводим в А1 подпись «Группа 1», в В1-М1 результаты теста для первой группы, в А2 вводим «Группа 2» и в В2-N2 результаты теста для второй группы. Находим порядковые номера в общей, смешанной группе каждого значения, если расположить их в порядке возрастания, то есть </w:t>
      </w:r>
      <w:r w:rsidRPr="009E01B6">
        <w:rPr>
          <w:rFonts w:ascii="Times New Roman" w:hAnsi="Times New Roman" w:cs="Times New Roman"/>
          <w:b/>
          <w:i/>
          <w:sz w:val="28"/>
          <w:szCs w:val="24"/>
        </w:rPr>
        <w:t>ранги</w:t>
      </w:r>
      <w:r w:rsidRPr="009E01B6">
        <w:rPr>
          <w:rFonts w:ascii="Times New Roman" w:hAnsi="Times New Roman" w:cs="Times New Roman"/>
          <w:sz w:val="28"/>
          <w:szCs w:val="24"/>
        </w:rPr>
        <w:t xml:space="preserve">. Для этого служит функция РАНГ, категория «Статистические». В ячейку А3 делаем подпись «Порядок 1». Затем ставим курсор в В3, вызываем мастер функций </w:t>
      </w:r>
      <w:proofErr w:type="spellStart"/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i/>
          <w:sz w:val="28"/>
          <w:szCs w:val="24"/>
          <w:vertAlign w:val="subscript"/>
          <w:lang w:val="en-US"/>
        </w:rPr>
        <w:t>x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, выбираем категорию «Статистические» и функцию «РАНГ», в открывшемся окне ставим курсор в поле «Число», обводим курсором ячейки В1-М1, ставим курсор в поле «Массив» (или «Ссылка в других версиях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Excel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), обводим курсором ячейки В1-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>2, ставим курсор в поле «Порядок» и вводим 1, чтобы указать, что элементы упорядочены по возрастанию и нажимаем «ОК». В ячейке В3 появился порядковый номер первого числа первой группы 6. Но нам нужно вывести порядковые номера всех чисел из первой группы. Для этого обводим мышкой по центру ячеек В3-М3, выделяя их и нажимаем клавишу F2, затем нажимаем и удерживаем три клавиши в следующей последовательности: “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Ctrl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”, “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Shift</w:t>
      </w:r>
      <w:r w:rsidRPr="009E01B6">
        <w:rPr>
          <w:rFonts w:ascii="Times New Roman" w:hAnsi="Times New Roman" w:cs="Times New Roman"/>
          <w:sz w:val="28"/>
          <w:szCs w:val="24"/>
        </w:rPr>
        <w:t>” и “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Enter</w:t>
      </w:r>
      <w:r w:rsidRPr="009E01B6">
        <w:rPr>
          <w:rFonts w:ascii="Times New Roman" w:hAnsi="Times New Roman" w:cs="Times New Roman"/>
          <w:sz w:val="28"/>
          <w:szCs w:val="24"/>
        </w:rPr>
        <w:t xml:space="preserve">”. Получили порядковые номера всех элементов первой группы в общем вариационном ряду.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>Проделываем ту же процедуру для второй группы. В ячейку А4 делаем подпись «Порядок 2». Ставим курсор в В4, вызываем функцию «РАНГ», в открывшемся окне в поле «Число», обводим курсором ячейки В2-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>2, переводим курсор в поле «Массив» («Ссылка»), обводим курсором ячейки В1-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 xml:space="preserve">2, в поле «Порядок» и вводим 1 и нажимаем «ОК». Затем обводим мышкой </w:t>
      </w:r>
      <w:r w:rsidRPr="009E01B6">
        <w:rPr>
          <w:rFonts w:ascii="Times New Roman" w:hAnsi="Times New Roman" w:cs="Times New Roman"/>
          <w:sz w:val="28"/>
          <w:szCs w:val="24"/>
        </w:rPr>
        <w:lastRenderedPageBreak/>
        <w:t>ячейки В4-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>4, выделяя их и нажимаем клавишу F2, затем “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Ctrl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”, “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Shift</w:t>
      </w:r>
      <w:r w:rsidRPr="009E01B6">
        <w:rPr>
          <w:rFonts w:ascii="Times New Roman" w:hAnsi="Times New Roman" w:cs="Times New Roman"/>
          <w:sz w:val="28"/>
          <w:szCs w:val="24"/>
        </w:rPr>
        <w:t>” и “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Enter</w:t>
      </w:r>
      <w:r w:rsidRPr="009E01B6">
        <w:rPr>
          <w:rFonts w:ascii="Times New Roman" w:hAnsi="Times New Roman" w:cs="Times New Roman"/>
          <w:sz w:val="28"/>
          <w:szCs w:val="24"/>
        </w:rPr>
        <w:t xml:space="preserve">”.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Согласно методики расчета критерия, если несколько элементов вариационного ряда равны по величине, то каждый элемент имеет один и тот же ранг, равный среднеарифметическому их порядковых номеров. Однако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Excel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при расчете ранга это правило не выполняет. Для устранения этой проблемы вводим поправочный коэффициент, который рассчитывается по формуле </w:t>
      </w:r>
      <w:r w:rsidR="00627CF6" w:rsidRPr="00627CF6">
        <w:rPr>
          <w:rFonts w:ascii="Times New Roman" w:hAnsi="Times New Roman" w:cs="Times New Roman"/>
          <w:position w:val="-26"/>
          <w:sz w:val="28"/>
          <w:szCs w:val="24"/>
        </w:rPr>
        <w:object w:dxaOrig="1760" w:dyaOrig="740">
          <v:shape id="_x0000_i1412" type="#_x0000_t75" style="width:76.2pt;height:32.4pt" o:ole="">
            <v:imagedata r:id="rId71" o:title=""/>
          </v:shape>
          <o:OLEObject Type="Embed" ProgID="Equation.3" ShapeID="_x0000_i1412" DrawAspect="Content" ObjectID="_1685376438" r:id="rId72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, где </w:t>
      </w:r>
      <w:r w:rsidRPr="009E01B6">
        <w:rPr>
          <w:rFonts w:ascii="Times New Roman" w:hAnsi="Times New Roman" w:cs="Times New Roman"/>
          <w:i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 xml:space="preserve"> – число элементов в группе, </w:t>
      </w:r>
      <w:r w:rsidRPr="009E01B6">
        <w:rPr>
          <w:rFonts w:ascii="Times New Roman" w:hAnsi="Times New Roman" w:cs="Times New Roman"/>
          <w:i/>
          <w:sz w:val="28"/>
          <w:szCs w:val="24"/>
        </w:rPr>
        <w:t>R</w:t>
      </w:r>
      <w:r w:rsidRPr="009E01B6">
        <w:rPr>
          <w:rFonts w:ascii="Times New Roman" w:hAnsi="Times New Roman" w:cs="Times New Roman"/>
          <w:sz w:val="28"/>
          <w:szCs w:val="24"/>
          <w:vertAlign w:val="superscript"/>
        </w:rPr>
        <w:t>+</w:t>
      </w:r>
      <w:r w:rsidRPr="009E01B6">
        <w:rPr>
          <w:rFonts w:ascii="Times New Roman" w:hAnsi="Times New Roman" w:cs="Times New Roman"/>
          <w:sz w:val="28"/>
          <w:szCs w:val="24"/>
        </w:rPr>
        <w:t xml:space="preserve"> - порядковый номер при упорядочении по возрастанию а </w:t>
      </w:r>
      <w:r w:rsidRPr="009E01B6">
        <w:rPr>
          <w:rFonts w:ascii="Times New Roman" w:hAnsi="Times New Roman" w:cs="Times New Roman"/>
          <w:i/>
          <w:sz w:val="28"/>
          <w:szCs w:val="24"/>
        </w:rPr>
        <w:t>R</w:t>
      </w:r>
      <w:r w:rsidRPr="009E01B6">
        <w:rPr>
          <w:rFonts w:ascii="Times New Roman" w:hAnsi="Times New Roman" w:cs="Times New Roman"/>
          <w:sz w:val="28"/>
          <w:szCs w:val="24"/>
          <w:vertAlign w:val="superscript"/>
        </w:rPr>
        <w:t>-</w:t>
      </w:r>
      <w:r w:rsidRPr="009E01B6">
        <w:rPr>
          <w:rFonts w:ascii="Times New Roman" w:hAnsi="Times New Roman" w:cs="Times New Roman"/>
          <w:sz w:val="28"/>
          <w:szCs w:val="24"/>
        </w:rPr>
        <w:t xml:space="preserve"> - порядковый номер при упорядочении по убыванию.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Ставим курсор в А5 и вводим подпись «Поправка 1», затем в В5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 xml:space="preserve">вводим  </w:t>
      </w:r>
      <w:r w:rsidRPr="009E01B6">
        <w:rPr>
          <w:rFonts w:ascii="Times New Roman" w:hAnsi="Times New Roman" w:cs="Times New Roman"/>
          <w:b/>
          <w:sz w:val="28"/>
          <w:szCs w:val="24"/>
        </w:rPr>
        <w:t>=</w:t>
      </w:r>
      <w:proofErr w:type="gramEnd"/>
      <w:r w:rsidRPr="009E01B6">
        <w:rPr>
          <w:rFonts w:ascii="Times New Roman" w:hAnsi="Times New Roman" w:cs="Times New Roman"/>
          <w:b/>
          <w:sz w:val="28"/>
          <w:szCs w:val="24"/>
        </w:rPr>
        <w:t>(СЧЁТ(B1:N2)+1-РАНГ.СР(B1:M1;B1:</w:t>
      </w:r>
      <w:r w:rsidRPr="009E01B6">
        <w:rPr>
          <w:rFonts w:ascii="Times New Roman" w:hAnsi="Times New Roman" w:cs="Times New Roman"/>
          <w:b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b/>
          <w:sz w:val="28"/>
          <w:szCs w:val="24"/>
        </w:rPr>
        <w:t>2;0)-РАНГ.СР(B1:M1;B1:</w:t>
      </w:r>
      <w:r w:rsidRPr="009E01B6">
        <w:rPr>
          <w:rFonts w:ascii="Times New Roman" w:hAnsi="Times New Roman" w:cs="Times New Roman"/>
          <w:b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b/>
          <w:sz w:val="28"/>
          <w:szCs w:val="24"/>
        </w:rPr>
        <w:t>2;1))/2</w:t>
      </w:r>
      <w:r w:rsidRPr="009E01B6">
        <w:rPr>
          <w:rFonts w:ascii="Times New Roman" w:hAnsi="Times New Roman" w:cs="Times New Roman"/>
          <w:i/>
          <w:sz w:val="28"/>
          <w:szCs w:val="24"/>
        </w:rPr>
        <w:t>.</w:t>
      </w:r>
      <w:r w:rsidRPr="009E01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</w:rPr>
        <w:t>При вводе формулы ссылки на диапазон ячеек В1: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 xml:space="preserve">2 и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9E01B6">
        <w:rPr>
          <w:rFonts w:ascii="Times New Roman" w:hAnsi="Times New Roman" w:cs="Times New Roman"/>
          <w:sz w:val="28"/>
          <w:szCs w:val="24"/>
        </w:rPr>
        <w:t xml:space="preserve">1:М1 вводятся в английской раскладке клавиатуры, причем при их вводе можно просто обвести соответствующий диапазон от В1 до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 xml:space="preserve">2 или от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9E01B6">
        <w:rPr>
          <w:rFonts w:ascii="Times New Roman" w:hAnsi="Times New Roman" w:cs="Times New Roman"/>
          <w:sz w:val="28"/>
          <w:szCs w:val="24"/>
        </w:rPr>
        <w:t>1 до М1 мышью. Затем обводим мышкой ячейки В5-М5 и нажимаем клавишу F2, затем “</w:t>
      </w:r>
      <w:proofErr w:type="spellStart"/>
      <w:proofErr w:type="gramStart"/>
      <w:r w:rsidRPr="009E01B6">
        <w:rPr>
          <w:rFonts w:ascii="Times New Roman" w:hAnsi="Times New Roman" w:cs="Times New Roman"/>
          <w:sz w:val="28"/>
          <w:szCs w:val="24"/>
        </w:rPr>
        <w:t>Ctrl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”+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>“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Shift</w:t>
      </w:r>
      <w:r w:rsidRPr="009E01B6">
        <w:rPr>
          <w:rFonts w:ascii="Times New Roman" w:hAnsi="Times New Roman" w:cs="Times New Roman"/>
          <w:sz w:val="28"/>
          <w:szCs w:val="24"/>
        </w:rPr>
        <w:t>”+“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Enter</w:t>
      </w:r>
      <w:r w:rsidRPr="009E01B6">
        <w:rPr>
          <w:rFonts w:ascii="Times New Roman" w:hAnsi="Times New Roman" w:cs="Times New Roman"/>
          <w:sz w:val="28"/>
          <w:szCs w:val="24"/>
        </w:rPr>
        <w:t xml:space="preserve">”.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Ставим курсор в А6 и вводим подпись «Поправка 2», затем в В6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 xml:space="preserve">вводим  </w:t>
      </w:r>
      <w:r w:rsidRPr="009E01B6">
        <w:rPr>
          <w:rFonts w:ascii="Times New Roman" w:hAnsi="Times New Roman" w:cs="Times New Roman"/>
          <w:b/>
          <w:sz w:val="28"/>
          <w:szCs w:val="24"/>
        </w:rPr>
        <w:t>=</w:t>
      </w:r>
      <w:proofErr w:type="gramEnd"/>
      <w:r w:rsidRPr="009E01B6">
        <w:rPr>
          <w:rFonts w:ascii="Times New Roman" w:hAnsi="Times New Roman" w:cs="Times New Roman"/>
          <w:b/>
          <w:sz w:val="28"/>
          <w:szCs w:val="24"/>
        </w:rPr>
        <w:t>(СЧЁТ(B1:N2)+1-РАНГ.СР(B2:N2;B1:N2;0)-РАНГ.СР(B2:N2;B1:N2;1))/2</w:t>
      </w:r>
      <w:r w:rsidRPr="009E01B6">
        <w:rPr>
          <w:rFonts w:ascii="Times New Roman" w:hAnsi="Times New Roman" w:cs="Times New Roman"/>
          <w:i/>
          <w:sz w:val="28"/>
          <w:szCs w:val="24"/>
        </w:rPr>
        <w:t>.</w:t>
      </w:r>
      <w:r w:rsidRPr="009E01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E01B6">
        <w:rPr>
          <w:rFonts w:ascii="Times New Roman" w:hAnsi="Times New Roman" w:cs="Times New Roman"/>
          <w:sz w:val="28"/>
          <w:szCs w:val="24"/>
        </w:rPr>
        <w:t>Затем обводим мышкой ячейки В6-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>6 и нажимаем клавишу F2, затем “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Ctrl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>”+“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Shift</w:t>
      </w:r>
      <w:r w:rsidRPr="009E01B6">
        <w:rPr>
          <w:rFonts w:ascii="Times New Roman" w:hAnsi="Times New Roman" w:cs="Times New Roman"/>
          <w:sz w:val="28"/>
          <w:szCs w:val="24"/>
        </w:rPr>
        <w:t>”+“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Enter</w:t>
      </w:r>
      <w:r w:rsidRPr="009E01B6">
        <w:rPr>
          <w:rFonts w:ascii="Times New Roman" w:hAnsi="Times New Roman" w:cs="Times New Roman"/>
          <w:sz w:val="28"/>
          <w:szCs w:val="24"/>
        </w:rPr>
        <w:t xml:space="preserve">”.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Теперь находим ранги элементов, прибавляя к порядковому номеру поправку.  Вводим в А7 подпись «Ранг 1», а в соседнюю В7 формулу </w:t>
      </w:r>
      <w:r w:rsidRPr="009E01B6">
        <w:rPr>
          <w:rFonts w:ascii="Times New Roman" w:hAnsi="Times New Roman" w:cs="Times New Roman"/>
          <w:b/>
          <w:sz w:val="28"/>
          <w:szCs w:val="24"/>
        </w:rPr>
        <w:t>=B3+B5</w:t>
      </w:r>
      <w:r w:rsidRPr="009E01B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автозаполняем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на ячейки А7-М7. Вводим в А8 подпись «Ранг 2», а в соседнюю В8 формулу </w:t>
      </w:r>
      <w:r w:rsidRPr="009E01B6">
        <w:rPr>
          <w:rFonts w:ascii="Times New Roman" w:hAnsi="Times New Roman" w:cs="Times New Roman"/>
          <w:b/>
          <w:sz w:val="28"/>
          <w:szCs w:val="24"/>
        </w:rPr>
        <w:t>=B4+B6</w:t>
      </w:r>
      <w:r w:rsidRPr="009E01B6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автозаполняем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на ячейки А8-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N</w:t>
      </w:r>
      <w:r w:rsidRPr="009E01B6">
        <w:rPr>
          <w:rFonts w:ascii="Times New Roman" w:hAnsi="Times New Roman" w:cs="Times New Roman"/>
          <w:sz w:val="28"/>
          <w:szCs w:val="24"/>
        </w:rPr>
        <w:t xml:space="preserve">8.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На следующем этапе вводим итоговые характеристики критерия. Записываем объемы выборок и суммы рангов для каждой группы. Вводим объемы выборок. Ставим курсор в А9, вводим «n1=», а в соседнюю В9 вводим 12, в А10, вводим «n2=», а в соседнюю В10 вводим 13. Рассчитываем суммы рангов. В С9 вводим «R1=», в D9 вводим формулу </w:t>
      </w:r>
      <w:r w:rsidRPr="009E01B6">
        <w:rPr>
          <w:rFonts w:ascii="Times New Roman" w:hAnsi="Times New Roman" w:cs="Times New Roman"/>
          <w:b/>
          <w:sz w:val="28"/>
          <w:szCs w:val="24"/>
        </w:rPr>
        <w:t>=</w:t>
      </w:r>
      <w:proofErr w:type="gramStart"/>
      <w:r w:rsidRPr="009E01B6">
        <w:rPr>
          <w:rFonts w:ascii="Times New Roman" w:hAnsi="Times New Roman" w:cs="Times New Roman"/>
          <w:b/>
          <w:sz w:val="28"/>
          <w:szCs w:val="24"/>
        </w:rPr>
        <w:t>СУММ(</w:t>
      </w:r>
      <w:proofErr w:type="gramEnd"/>
      <w:r w:rsidRPr="009E01B6">
        <w:rPr>
          <w:rFonts w:ascii="Times New Roman" w:hAnsi="Times New Roman" w:cs="Times New Roman"/>
          <w:b/>
          <w:sz w:val="28"/>
          <w:szCs w:val="24"/>
        </w:rPr>
        <w:t>B7:M7)</w:t>
      </w:r>
      <w:r w:rsidRPr="009E01B6">
        <w:rPr>
          <w:rFonts w:ascii="Times New Roman" w:hAnsi="Times New Roman" w:cs="Times New Roman"/>
          <w:sz w:val="28"/>
          <w:szCs w:val="24"/>
        </w:rPr>
        <w:t xml:space="preserve">, в С10 вводим «R2=», в D10 вводим формулу </w:t>
      </w:r>
      <w:r w:rsidRPr="009E01B6">
        <w:rPr>
          <w:rFonts w:ascii="Times New Roman" w:hAnsi="Times New Roman" w:cs="Times New Roman"/>
          <w:b/>
          <w:sz w:val="28"/>
          <w:szCs w:val="24"/>
        </w:rPr>
        <w:t>=СУММ(B8:N8)</w:t>
      </w:r>
      <w:r w:rsidRPr="009E01B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Рассчитываем теперь статистики критерия: </w:t>
      </w:r>
    </w:p>
    <w:p w:rsidR="009E01B6" w:rsidRPr="009E01B6" w:rsidRDefault="00627CF6" w:rsidP="00627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27CF6">
        <w:rPr>
          <w:rFonts w:ascii="Times New Roman" w:hAnsi="Times New Roman" w:cs="Times New Roman"/>
          <w:position w:val="-50"/>
          <w:sz w:val="28"/>
          <w:szCs w:val="24"/>
          <w:lang w:val="en-US"/>
        </w:rPr>
        <w:object w:dxaOrig="6640" w:dyaOrig="1140">
          <v:shape id="_x0000_i1414" type="#_x0000_t75" style="width:332.4pt;height:56.4pt" o:ole="" fillcolor="window">
            <v:imagedata r:id="rId73" o:title=""/>
          </v:shape>
          <o:OLEObject Type="Embed" ProgID="Equation.3" ShapeID="_x0000_i1414" DrawAspect="Content" ObjectID="_1685376439" r:id="rId74"/>
        </w:objec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>Вводим в Е9 подпись «w1=», а в Е10 подпись «w2=», в E11 подпись «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W</w:t>
      </w:r>
      <w:r w:rsidRPr="009E01B6">
        <w:rPr>
          <w:rFonts w:ascii="Times New Roman" w:hAnsi="Times New Roman" w:cs="Times New Roman"/>
          <w:sz w:val="28"/>
          <w:szCs w:val="24"/>
        </w:rPr>
        <w:t xml:space="preserve">=». </w:t>
      </w:r>
    </w:p>
    <w:p w:rsidR="009E01B6" w:rsidRP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В F9 вводим формулу </w:t>
      </w:r>
      <w:r w:rsidRPr="009E01B6">
        <w:rPr>
          <w:rFonts w:ascii="Times New Roman" w:hAnsi="Times New Roman" w:cs="Times New Roman"/>
          <w:b/>
          <w:sz w:val="28"/>
          <w:szCs w:val="24"/>
        </w:rPr>
        <w:t>=B9*B10+B9*(B9+1)/2-D</w:t>
      </w:r>
      <w:proofErr w:type="gramStart"/>
      <w:r w:rsidRPr="009E01B6">
        <w:rPr>
          <w:rFonts w:ascii="Times New Roman" w:hAnsi="Times New Roman" w:cs="Times New Roman"/>
          <w:b/>
          <w:sz w:val="28"/>
          <w:szCs w:val="24"/>
        </w:rPr>
        <w:t>9</w:t>
      </w:r>
      <w:r w:rsidRPr="009E01B6">
        <w:rPr>
          <w:rFonts w:ascii="Times New Roman" w:hAnsi="Times New Roman" w:cs="Times New Roman"/>
          <w:sz w:val="28"/>
          <w:szCs w:val="24"/>
        </w:rPr>
        <w:t>,  в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F10 формулу </w:t>
      </w:r>
      <w:r w:rsidRPr="009E01B6">
        <w:rPr>
          <w:rFonts w:ascii="Times New Roman" w:hAnsi="Times New Roman" w:cs="Times New Roman"/>
          <w:b/>
          <w:sz w:val="28"/>
          <w:szCs w:val="24"/>
        </w:rPr>
        <w:t>=B9*B10+B10*(B10+1)/2-D10</w:t>
      </w:r>
      <w:r w:rsidRPr="009E01B6">
        <w:rPr>
          <w:rFonts w:ascii="Times New Roman" w:hAnsi="Times New Roman" w:cs="Times New Roman"/>
          <w:sz w:val="28"/>
          <w:szCs w:val="24"/>
        </w:rPr>
        <w:t xml:space="preserve">, в Е11 формулу </w:t>
      </w:r>
      <w:r w:rsidRPr="009E01B6">
        <w:rPr>
          <w:rFonts w:ascii="Times New Roman" w:hAnsi="Times New Roman" w:cs="Times New Roman"/>
          <w:b/>
          <w:sz w:val="28"/>
          <w:szCs w:val="24"/>
        </w:rPr>
        <w:t>=МИН(F9:F10)</w:t>
      </w:r>
      <w:r w:rsidRPr="009E01B6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9E01B6" w:rsidRDefault="009E01B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E01B6">
        <w:rPr>
          <w:rFonts w:ascii="Times New Roman" w:hAnsi="Times New Roman" w:cs="Times New Roman"/>
          <w:sz w:val="28"/>
          <w:szCs w:val="24"/>
        </w:rPr>
        <w:t xml:space="preserve">Полученное значение критерия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Вилкоксона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находится в ячейке Е11. Согласно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методике критерия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полученное значение нужно сравнить с критическим. Но, к сожалению, в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Excel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 нет функции, возвращающей обратное распределение 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Вилкоксона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. Поэтому воспользуемся приближенной </w:t>
      </w:r>
      <w:r w:rsidRPr="009E01B6">
        <w:rPr>
          <w:rFonts w:ascii="Times New Roman" w:hAnsi="Times New Roman" w:cs="Times New Roman"/>
          <w:sz w:val="28"/>
          <w:szCs w:val="24"/>
        </w:rPr>
        <w:lastRenderedPageBreak/>
        <w:t xml:space="preserve">формулой. Рассчитаем другую статистику </w:t>
      </w:r>
      <w:r w:rsidR="00627CF6" w:rsidRPr="00627CF6">
        <w:rPr>
          <w:rFonts w:ascii="Times New Roman" w:hAnsi="Times New Roman" w:cs="Times New Roman"/>
          <w:position w:val="-38"/>
          <w:sz w:val="28"/>
          <w:szCs w:val="24"/>
          <w:lang w:val="en-US"/>
        </w:rPr>
        <w:object w:dxaOrig="2980" w:dyaOrig="820">
          <v:shape id="_x0000_i1416" type="#_x0000_t75" style="width:149.4pt;height:40.8pt" o:ole="" fillcolor="window">
            <v:imagedata r:id="rId75" o:title=""/>
          </v:shape>
          <o:OLEObject Type="Embed" ProgID="Equation.3" ShapeID="_x0000_i1416" DrawAspect="Content" ObjectID="_1685376440" r:id="rId76"/>
        </w:object>
      </w:r>
      <w:r w:rsidRPr="009E01B6">
        <w:rPr>
          <w:rFonts w:ascii="Times New Roman" w:hAnsi="Times New Roman" w:cs="Times New Roman"/>
          <w:sz w:val="28"/>
          <w:szCs w:val="24"/>
        </w:rPr>
        <w:t xml:space="preserve">. Для этого вводим в Е12 вводим подпись «Z=», а в соседнюю ячейку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F</w:t>
      </w:r>
      <w:r w:rsidRPr="009E01B6">
        <w:rPr>
          <w:rFonts w:ascii="Times New Roman" w:hAnsi="Times New Roman" w:cs="Times New Roman"/>
          <w:sz w:val="28"/>
          <w:szCs w:val="24"/>
        </w:rPr>
        <w:t xml:space="preserve">12 вводим формулу статистики Z: </w:t>
      </w:r>
      <w:r w:rsidRPr="009E01B6">
        <w:rPr>
          <w:rFonts w:ascii="Times New Roman" w:hAnsi="Times New Roman" w:cs="Times New Roman"/>
          <w:b/>
          <w:sz w:val="28"/>
          <w:szCs w:val="24"/>
        </w:rPr>
        <w:t>=(B9*B10/2-F11)/КОРЕНЬ(B9*B10*(B9+B10+1)/12)</w:t>
      </w:r>
      <w:r w:rsidRPr="009E01B6">
        <w:rPr>
          <w:rFonts w:ascii="Times New Roman" w:hAnsi="Times New Roman" w:cs="Times New Roman"/>
          <w:sz w:val="28"/>
          <w:szCs w:val="24"/>
        </w:rPr>
        <w:t xml:space="preserve">. Результат 3,100391. Критическое значение находим из обратного нормального распределения. Вводим в </w:t>
      </w:r>
      <w:r w:rsidRPr="009E01B6">
        <w:rPr>
          <w:rFonts w:ascii="Times New Roman" w:hAnsi="Times New Roman" w:cs="Times New Roman"/>
          <w:sz w:val="28"/>
          <w:szCs w:val="24"/>
          <w:lang w:val="en-US"/>
        </w:rPr>
        <w:t>G</w:t>
      </w:r>
      <w:r w:rsidRPr="009E01B6">
        <w:rPr>
          <w:rFonts w:ascii="Times New Roman" w:hAnsi="Times New Roman" w:cs="Times New Roman"/>
          <w:sz w:val="28"/>
          <w:szCs w:val="24"/>
        </w:rPr>
        <w:t>12 подпись «</w:t>
      </w:r>
      <w:proofErr w:type="spellStart"/>
      <w:r w:rsidRPr="009E01B6">
        <w:rPr>
          <w:rFonts w:ascii="Times New Roman" w:hAnsi="Times New Roman" w:cs="Times New Roman"/>
          <w:sz w:val="28"/>
          <w:szCs w:val="24"/>
        </w:rPr>
        <w:t>Zкр</w:t>
      </w:r>
      <w:proofErr w:type="spellEnd"/>
      <w:r w:rsidRPr="009E01B6">
        <w:rPr>
          <w:rFonts w:ascii="Times New Roman" w:hAnsi="Times New Roman" w:cs="Times New Roman"/>
          <w:sz w:val="28"/>
          <w:szCs w:val="24"/>
        </w:rPr>
        <w:t xml:space="preserve">=», а в соседней Н12 вызываем мастер функции и в категории «Статистические» находим функцию НОРМСТОБР, аргументом которой будет доверительная вероятность </w:t>
      </w:r>
      <w:r w:rsidR="00627CF6"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9E01B6">
        <w:rPr>
          <w:rFonts w:ascii="Times New Roman" w:hAnsi="Times New Roman" w:cs="Times New Roman"/>
          <w:i/>
          <w:sz w:val="28"/>
          <w:szCs w:val="24"/>
        </w:rPr>
        <w:t xml:space="preserve">р </w:t>
      </w:r>
      <w:r w:rsidRPr="009E01B6">
        <w:rPr>
          <w:rFonts w:ascii="Times New Roman" w:hAnsi="Times New Roman" w:cs="Times New Roman"/>
          <w:sz w:val="28"/>
          <w:szCs w:val="24"/>
        </w:rPr>
        <w:t xml:space="preserve">= 1 </w:t>
      </w:r>
      <w:r w:rsidRPr="009E01B6">
        <w:rPr>
          <w:rFonts w:ascii="Times New Roman" w:hAnsi="Times New Roman" w:cs="Times New Roman"/>
          <w:sz w:val="28"/>
          <w:szCs w:val="24"/>
        </w:rPr>
        <w:noBreakHyphen/>
        <w:t xml:space="preserve"> α= 1 </w:t>
      </w:r>
      <w:r w:rsidRPr="009E01B6">
        <w:rPr>
          <w:rFonts w:ascii="Times New Roman" w:hAnsi="Times New Roman" w:cs="Times New Roman"/>
          <w:sz w:val="28"/>
          <w:szCs w:val="24"/>
        </w:rPr>
        <w:noBreakHyphen/>
        <w:t xml:space="preserve"> 0,05 = 0,95. Вводим 0,95 в поле «Вероятность» вызванной функции. Видно, что Z-статистика критерия больше критического значения 1,644854, </w:t>
      </w:r>
      <w:proofErr w:type="gramStart"/>
      <w:r w:rsidRPr="009E01B6">
        <w:rPr>
          <w:rFonts w:ascii="Times New Roman" w:hAnsi="Times New Roman" w:cs="Times New Roman"/>
          <w:sz w:val="28"/>
          <w:szCs w:val="24"/>
        </w:rPr>
        <w:t>следовательно</w:t>
      </w:r>
      <w:proofErr w:type="gramEnd"/>
      <w:r w:rsidRPr="009E01B6">
        <w:rPr>
          <w:rFonts w:ascii="Times New Roman" w:hAnsi="Times New Roman" w:cs="Times New Roman"/>
          <w:sz w:val="28"/>
          <w:szCs w:val="24"/>
        </w:rPr>
        <w:t xml:space="preserve"> скорости реакции в группах значимо различаются, методика разработанная психологом действительно повышает скорость реакции и производительность труда. </w:t>
      </w:r>
    </w:p>
    <w:p w:rsidR="00627CF6" w:rsidRDefault="00627CF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627CF6" w:rsidRPr="009E01B6" w:rsidRDefault="00627CF6" w:rsidP="009E0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10149D" w:rsidRPr="00C92215" w:rsidRDefault="005C219C" w:rsidP="00D10DB4">
      <w:pPr>
        <w:pageBreakBefore/>
        <w:spacing w:after="24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ПРИЛОЖЕНИЯ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67"/>
        <w:gridCol w:w="535"/>
        <w:gridCol w:w="539"/>
        <w:gridCol w:w="542"/>
        <w:gridCol w:w="542"/>
        <w:gridCol w:w="546"/>
        <w:gridCol w:w="547"/>
        <w:gridCol w:w="544"/>
        <w:gridCol w:w="557"/>
        <w:gridCol w:w="546"/>
        <w:gridCol w:w="546"/>
        <w:gridCol w:w="546"/>
        <w:gridCol w:w="546"/>
        <w:gridCol w:w="549"/>
        <w:gridCol w:w="546"/>
        <w:gridCol w:w="544"/>
      </w:tblGrid>
      <w:tr w:rsidR="0010149D" w:rsidRPr="00C92215" w:rsidTr="0046128E">
        <w:trPr>
          <w:cantSplit/>
          <w:tblHeader/>
          <w:jc w:val="center"/>
        </w:trPr>
        <w:tc>
          <w:tcPr>
            <w:tcW w:w="6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0149D" w:rsidRPr="00C92215" w:rsidRDefault="0010149D" w:rsidP="0010149D">
            <w:pPr>
              <w:spacing w:after="0" w:line="228" w:lineRule="auto"/>
              <w:ind w:left="-94" w:right="-122"/>
              <w:rPr>
                <w:rFonts w:ascii="Times New Roman" w:hAnsi="Times New Roman" w:cs="Times New Roman"/>
                <w:sz w:val="28"/>
              </w:rPr>
            </w:pPr>
            <w:r w:rsidRPr="00C92215">
              <w:rPr>
                <w:rFonts w:ascii="Times New Roman" w:hAnsi="Times New Roman" w:cs="Times New Roman"/>
                <w:sz w:val="28"/>
              </w:rPr>
              <w:t>Вариант</w:t>
            </w:r>
          </w:p>
        </w:tc>
        <w:tc>
          <w:tcPr>
            <w:tcW w:w="4375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149D" w:rsidRPr="00C92215" w:rsidRDefault="00A3545A" w:rsidP="0010149D">
            <w:pPr>
              <w:pStyle w:val="2"/>
              <w:spacing w:line="228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Выборки</w:t>
            </w:r>
            <w:r w:rsidR="005C219C">
              <w:rPr>
                <w:sz w:val="28"/>
                <w:lang w:val="ru-RU"/>
              </w:rPr>
              <w:t xml:space="preserve"> по вариантам для практических заданий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99,4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41,8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94,4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19,4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86,6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79,7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34,1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25,0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C92215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6,6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C92215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C92215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81,2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C92215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63,7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30,3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55,7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C92215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83,2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84,8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63,5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87,9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88,3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27,9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76,7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44,6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22,9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18,3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25,7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93,7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79,2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88,2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70,1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44,8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22,4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21,6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76,8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89,6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25,6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84,5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92,1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89,1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37,1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22,2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24,0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80,7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87,6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63,0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81,1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65,4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33,8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46128E" w:rsidRPr="00725D00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83,6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11,8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</w:tr>
      <w:tr w:rsidR="0046128E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128E" w:rsidRPr="00C92215" w:rsidRDefault="0046128E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67,4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63,9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24,8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46128E" w:rsidRPr="00725D00" w:rsidRDefault="0046128E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65,0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725D00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16,4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72,2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50,4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25D00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39,5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25D00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24,7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37,9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90,3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15,6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31,4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91,1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85,6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89,8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25D00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725D00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15,5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</w:t>
            </w:r>
            <w:r w:rsidRPr="00725D00">
              <w:rPr>
                <w:rFonts w:ascii="Times New Roman" w:hAnsi="Times New Roman" w:cs="Times New Roman"/>
                <w:color w:val="000000"/>
              </w:rPr>
              <w:t>,1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76,2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42,1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53,8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19,3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58,1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25D0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74,0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47,6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71,8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37,4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76,5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74,3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71,3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80,8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85,3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37,6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25D00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77,7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10,9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80,3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27,4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55,7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81,9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29,2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28,3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61,3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34,9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73,0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28,6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77,8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68,1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49,7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73,8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75,7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91,0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68,1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25D00">
              <w:rPr>
                <w:rFonts w:ascii="Times New Roman" w:hAnsi="Times New Roman" w:cs="Times New Roman"/>
                <w:color w:val="000000"/>
              </w:rPr>
              <w:t>7,2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84,0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55,2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25D0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45,6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14,1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25D00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22,8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26,7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45,4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13,5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72,4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32,8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725D00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69,8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725D00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32,0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74,2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72,6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74,3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12,7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67,7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22,6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28,2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68,9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25D00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20,7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23,1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725D00">
              <w:rPr>
                <w:rFonts w:ascii="Times New Roman" w:hAnsi="Times New Roman" w:cs="Times New Roman"/>
                <w:color w:val="000000"/>
              </w:rPr>
              <w:t>9,6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37,2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21,3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25D00">
              <w:rPr>
                <w:rFonts w:ascii="Times New Roman" w:hAnsi="Times New Roman" w:cs="Times New Roman"/>
                <w:color w:val="000000"/>
              </w:rPr>
              <w:t>8,6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68,7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49,9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725D00">
              <w:rPr>
                <w:rFonts w:ascii="Times New Roman" w:hAnsi="Times New Roman" w:cs="Times New Roman"/>
                <w:color w:val="000000"/>
              </w:rPr>
              <w:t>,4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85,5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54,5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75,2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26,1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86,4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725D0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29,3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38,6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25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76BCA" w:rsidRDefault="00576BCA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  <w:p w:rsidR="00725D00" w:rsidRPr="00576BCA" w:rsidRDefault="00725D00" w:rsidP="00576BCA"/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23,8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75,3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72,0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25D00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77,9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34,7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61,2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15,4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25D00">
              <w:rPr>
                <w:rFonts w:ascii="Times New Roman" w:hAnsi="Times New Roman" w:cs="Times New Roman"/>
                <w:color w:val="000000"/>
              </w:rPr>
              <w:t>8,4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25,2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19,1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60,5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25D00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31,3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83,4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20,9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49,1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90,6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25D00">
              <w:rPr>
                <w:rFonts w:ascii="Times New Roman" w:hAnsi="Times New Roman" w:cs="Times New Roman"/>
                <w:color w:val="000000"/>
              </w:rPr>
              <w:t>9,1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32,6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54,1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56,6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81,7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26,2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25D00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18,9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63,1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79,6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68,0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71,2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34,6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68,3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25D00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42,4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44,3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725D00"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29,4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62,3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66,9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25D00">
              <w:rPr>
                <w:rFonts w:ascii="Times New Roman" w:hAnsi="Times New Roman" w:cs="Times New Roman"/>
                <w:color w:val="000000"/>
              </w:rPr>
              <w:t>6,2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27,7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24,6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31,8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25D00">
              <w:rPr>
                <w:rFonts w:ascii="Times New Roman" w:hAnsi="Times New Roman" w:cs="Times New Roman"/>
                <w:color w:val="000000"/>
              </w:rPr>
              <w:t>7,8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19,7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34,3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35,6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61,5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38,9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44,4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26,8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25D00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47,7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64,0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33,1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19,0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44,2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17,6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41,5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86,1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37,7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725D0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49,3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50,0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51,2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72,7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45,9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725D00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41,0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45,7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26,6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44,0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55,4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725D00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65,7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15,0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67,8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36,9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27,6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77,0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70,5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33,6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38,2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67,9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725D00">
              <w:rPr>
                <w:rFonts w:ascii="Times New Roman" w:hAnsi="Times New Roman" w:cs="Times New Roman"/>
                <w:color w:val="000000"/>
              </w:rPr>
              <w:t>9,9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62,1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25D00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39,3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69,4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25,4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55,3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27,8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76,1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34,8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30,1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56,3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725D00">
              <w:rPr>
                <w:rFonts w:ascii="Times New Roman" w:hAnsi="Times New Roman" w:cs="Times New Roman"/>
                <w:color w:val="000000"/>
              </w:rPr>
              <w:t>6,3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20,8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61,7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45,1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42,5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78,6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58,6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49,4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50,7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51,7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25D00" w:rsidRPr="00C92215" w:rsidRDefault="00725D00" w:rsidP="0046128E">
            <w:pPr>
              <w:pStyle w:val="a3"/>
              <w:numPr>
                <w:ilvl w:val="0"/>
                <w:numId w:val="4"/>
              </w:numPr>
              <w:spacing w:after="0" w:line="228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77,1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71,7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60,6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52,6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725D00"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48,8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51,4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18,4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59,4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56,2</w:t>
            </w:r>
          </w:p>
        </w:tc>
      </w:tr>
      <w:tr w:rsidR="00725D00" w:rsidRPr="0010149D" w:rsidTr="0046128E">
        <w:trPr>
          <w:cantSplit/>
          <w:jc w:val="center"/>
        </w:trPr>
        <w:tc>
          <w:tcPr>
            <w:tcW w:w="625" w:type="pct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D00" w:rsidRPr="0010149D" w:rsidRDefault="00725D00" w:rsidP="004612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54,0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66,2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38,0</w:t>
            </w:r>
          </w:p>
        </w:tc>
        <w:tc>
          <w:tcPr>
            <w:tcW w:w="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59,1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725D00">
              <w:rPr>
                <w:rFonts w:ascii="Times New Roman" w:hAnsi="Times New Roman" w:cs="Times New Roman"/>
                <w:color w:val="000000"/>
              </w:rPr>
              <w:t>7,7</w:t>
            </w:r>
          </w:p>
        </w:tc>
        <w:tc>
          <w:tcPr>
            <w:tcW w:w="2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48,7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2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18,0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60,3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39,7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63,2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31,9</w:t>
            </w:r>
          </w:p>
        </w:tc>
        <w:tc>
          <w:tcPr>
            <w:tcW w:w="2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17,7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25D00" w:rsidRPr="00725D00" w:rsidRDefault="00725D00" w:rsidP="00725D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5D00">
              <w:rPr>
                <w:rFonts w:ascii="Times New Roman" w:hAnsi="Times New Roman" w:cs="Times New Roman"/>
                <w:color w:val="000000"/>
              </w:rPr>
              <w:t>22,7</w:t>
            </w:r>
          </w:p>
        </w:tc>
      </w:tr>
    </w:tbl>
    <w:p w:rsidR="00C92215" w:rsidRDefault="00C92215" w:rsidP="00C92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19C" w:rsidRDefault="00834EBB" w:rsidP="00834E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Списки литературы взять из лекций, оттуда выбрать 15-20 источников</w:t>
      </w:r>
      <w:bookmarkStart w:id="0" w:name="_GoBack"/>
      <w:bookmarkEnd w:id="0"/>
    </w:p>
    <w:p w:rsidR="00134655" w:rsidRPr="00EB743D" w:rsidRDefault="00134655" w:rsidP="00134655">
      <w:pPr>
        <w:pageBreakBefore/>
        <w:contextualSpacing/>
        <w:jc w:val="center"/>
        <w:rPr>
          <w:rFonts w:ascii="Times New Roman" w:hAnsi="Times New Roman"/>
          <w:sz w:val="28"/>
          <w:szCs w:val="28"/>
        </w:rPr>
      </w:pPr>
      <w:r w:rsidRPr="00EB743D">
        <w:rPr>
          <w:rFonts w:ascii="Times New Roman" w:hAnsi="Times New Roman"/>
          <w:sz w:val="28"/>
          <w:szCs w:val="28"/>
        </w:rPr>
        <w:lastRenderedPageBreak/>
        <w:t xml:space="preserve">Министерство науки и высшего образования Российской Федерации </w:t>
      </w:r>
    </w:p>
    <w:p w:rsidR="00134655" w:rsidRPr="00EB743D" w:rsidRDefault="00134655" w:rsidP="001209B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B743D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34655" w:rsidRPr="00EB743D" w:rsidRDefault="00134655" w:rsidP="0013465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B743D">
        <w:rPr>
          <w:rFonts w:ascii="Times New Roman" w:hAnsi="Times New Roman"/>
          <w:sz w:val="28"/>
          <w:szCs w:val="28"/>
        </w:rPr>
        <w:t xml:space="preserve"> «ВОРОНЕЖСКИЙ ГОСУДАРСТВЕННЫЙ ТЕХНИЧЕСКИЙ УНИВЕРСИТЕТ» </w:t>
      </w:r>
    </w:p>
    <w:p w:rsidR="00134655" w:rsidRPr="00EB743D" w:rsidRDefault="00134655" w:rsidP="00134655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B743D">
        <w:rPr>
          <w:rFonts w:ascii="Times New Roman" w:hAnsi="Times New Roman"/>
          <w:sz w:val="28"/>
          <w:szCs w:val="28"/>
        </w:rPr>
        <w:t>(ВГТУ)</w:t>
      </w: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экономики, менеджмента и информационных технологий</w:t>
      </w: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9C" w:rsidRPr="005C219C" w:rsidRDefault="00134655" w:rsidP="005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 27.03.03 – «Системный анализ и управление»</w:t>
      </w: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управления</w:t>
      </w:r>
    </w:p>
    <w:p w:rsid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B9" w:rsidRDefault="001209B9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9B9" w:rsidRPr="005C219C" w:rsidRDefault="001209B9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5C219C" w:rsidRPr="005C219C" w:rsidRDefault="001209B9" w:rsidP="001209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Курсовой проект</w:t>
      </w:r>
    </w:p>
    <w:p w:rsidR="005C219C" w:rsidRPr="005C219C" w:rsidRDefault="005C219C" w:rsidP="00120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дисциплине: «</w:t>
      </w:r>
      <w:r w:rsidR="00134655" w:rsidRPr="001346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анализ и синтез сложных систем</w:t>
      </w: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C219C" w:rsidRPr="005C219C" w:rsidRDefault="005C219C" w:rsidP="001209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тему:</w:t>
      </w:r>
    </w:p>
    <w:p w:rsidR="005C219C" w:rsidRPr="005C219C" w:rsidRDefault="005C219C" w:rsidP="001209B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34655" w:rsidRPr="00134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сложных систем статистическими методами</w:t>
      </w:r>
      <w:r w:rsidRPr="005C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Вариант №</w:t>
      </w:r>
      <w:r w:rsidRPr="005C21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…</w:t>
      </w:r>
      <w:r w:rsidRPr="005C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Студент 1 курса группы </w:t>
      </w:r>
      <w:r w:rsidRPr="005C21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</w:t>
      </w:r>
      <w:r w:rsidR="001209B9" w:rsidRPr="001209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</w:t>
      </w:r>
      <w:r w:rsidRPr="001209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САУ-181</w:t>
      </w: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21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Фамилия И.О.</w:t>
      </w: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Подпись__________________</w:t>
      </w: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Проверил: к.ф.-</w:t>
      </w:r>
      <w:proofErr w:type="spellStart"/>
      <w:proofErr w:type="gramStart"/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м.н</w:t>
      </w:r>
      <w:proofErr w:type="spellEnd"/>
      <w:proofErr w:type="gramEnd"/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доц. кафедры управления Моисеев С.И.</w:t>
      </w: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before="240"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защищена:</w:t>
      </w:r>
      <w:r w:rsidR="0012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2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  </w:t>
      </w:r>
      <w:proofErr w:type="gramEnd"/>
      <w:r w:rsidRPr="005C21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        2021 г.</w:t>
      </w: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оценкой:</w:t>
      </w:r>
      <w:r w:rsidR="0012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36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преподавателя:</w:t>
      </w:r>
      <w:r w:rsidR="0012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19C" w:rsidRPr="005C219C" w:rsidRDefault="005C219C" w:rsidP="005C21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206C" w:rsidRPr="00FD206C" w:rsidRDefault="005C219C" w:rsidP="00FD20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 2021</w:t>
      </w:r>
    </w:p>
    <w:p w:rsidR="00FD206C" w:rsidRDefault="00FD206C" w:rsidP="00FD20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D206C" w:rsidRDefault="00FD206C" w:rsidP="00FD206C">
      <w:pPr>
        <w:rPr>
          <w:noProof/>
        </w:rPr>
        <w:sectPr w:rsidR="00FD206C" w:rsidSect="009E01B6">
          <w:footerReference w:type="default" r:id="rId7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206C" w:rsidRDefault="00FD206C" w:rsidP="00FD206C">
      <w:pPr>
        <w:pStyle w:val="a6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1" layoutInCell="0" allowOverlap="1" wp14:anchorId="5B863DBC" wp14:editId="47FB3FEB">
                <wp:simplePos x="0" y="0"/>
                <wp:positionH relativeFrom="page">
                  <wp:posOffset>937260</wp:posOffset>
                </wp:positionH>
                <wp:positionV relativeFrom="paragraph">
                  <wp:posOffset>-502285</wp:posOffset>
                </wp:positionV>
                <wp:extent cx="9425940" cy="14658340"/>
                <wp:effectExtent l="0" t="0" r="22860" b="10160"/>
                <wp:wrapNone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5940" cy="14658340"/>
                          <a:chOff x="1125" y="397"/>
                          <a:chExt cx="10385" cy="16046"/>
                        </a:xfrm>
                      </wpg:grpSpPr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49" y="13328"/>
                            <a:ext cx="1" cy="14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96" y="14175"/>
                            <a:ext cx="6402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68" y="13335"/>
                            <a:ext cx="1" cy="30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86" y="13335"/>
                            <a:ext cx="1" cy="30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14" y="13328"/>
                            <a:ext cx="1" cy="31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03" y="13335"/>
                            <a:ext cx="1" cy="309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2" y="14476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79" y="14476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10" y="14476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19" y="14476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60" y="14476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35" y="15330"/>
                            <a:ext cx="50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23" y="15329"/>
                            <a:ext cx="59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46" y="13559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E12AB4" w:rsidRDefault="009E01B6" w:rsidP="00FD206C">
                              <w:pPr>
                                <w:pStyle w:val="aa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 w:rsidRPr="00E12AB4">
                                <w:rPr>
                                  <w:i/>
                                  <w:sz w:val="32"/>
                                </w:rPr>
                                <w:t>Номер зачетной книжки-</w:t>
                              </w:r>
                              <w:r w:rsidRPr="00576BCA">
                                <w:rPr>
                                  <w:i/>
                                  <w:color w:val="FF0000"/>
                                  <w:sz w:val="32"/>
                                </w:rPr>
                                <w:t>18-Б35-01</w:t>
                              </w:r>
                            </w:p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rFonts w:asciiTheme="minorHAnsi" w:hAnsiTheme="minorHAnsi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19" y="14458"/>
                            <a:ext cx="2986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25" y="1475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" name="Group 26"/>
                        <wpg:cNvGrpSpPr>
                          <a:grpSpLocks/>
                        </wpg:cNvGrpSpPr>
                        <wpg:grpSpPr bwMode="auto">
                          <a:xfrm>
                            <a:off x="1154" y="14756"/>
                            <a:ext cx="4389" cy="383"/>
                            <a:chOff x="0" y="0"/>
                            <a:chExt cx="35247" cy="30869"/>
                          </a:xfrm>
                        </wpg:grpSpPr>
                        <wps:wsp>
                          <wps:cNvPr id="5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CE61A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E61AA">
                                  <w:rPr>
                                    <w:sz w:val="22"/>
                                  </w:rPr>
                                  <w:t>Факультет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3" y="0"/>
                              <a:ext cx="25964" cy="30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Default="009E01B6" w:rsidP="00FD206C">
                                <w:pPr>
                                  <w:pStyle w:val="aa"/>
                                  <w:rPr>
                                    <w:sz w:val="18"/>
                                  </w:rPr>
                                </w:pPr>
                                <w:r w:rsidRPr="00CE61AA">
                                  <w:rPr>
                                    <w:sz w:val="18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 </w:t>
                                </w:r>
                                <w:r w:rsidRPr="00CE61AA">
                                  <w:rPr>
                                    <w:sz w:val="18"/>
                                  </w:rPr>
                                  <w:t xml:space="preserve">  </w:t>
                                </w:r>
                                <w:r w:rsidRPr="00CE61AA">
                                  <w:t xml:space="preserve"> </w:t>
                                </w:r>
                                <w:proofErr w:type="spellStart"/>
                                <w:r w:rsidRPr="00CE61AA">
                                  <w:rPr>
                                    <w:sz w:val="22"/>
                                  </w:rPr>
                                  <w:t>ЭМиТ</w:t>
                                </w:r>
                                <w:proofErr w:type="spellEnd"/>
                                <w:r w:rsidRPr="00CE61AA">
                                  <w:rPr>
                                    <w:sz w:val="22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   </w:t>
                                </w:r>
                                <w:r w:rsidRPr="00CE61AA">
                                  <w:rPr>
                                    <w:sz w:val="22"/>
                                  </w:rPr>
                                  <w:t>Подпись        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9"/>
                        <wpg:cNvGrpSpPr>
                          <a:grpSpLocks/>
                        </wpg:cNvGrpSpPr>
                        <wpg:grpSpPr bwMode="auto">
                          <a:xfrm>
                            <a:off x="1154" y="1503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59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CE61A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E61AA">
                                  <w:rPr>
                                    <w:sz w:val="22"/>
                                  </w:rPr>
                                  <w:t>Группа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0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576BC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color w:val="FF0000"/>
                                    <w:sz w:val="22"/>
                                  </w:rPr>
                                </w:pPr>
                                <w:r w:rsidRPr="00576BCA">
                                  <w:rPr>
                                    <w:color w:val="FF0000"/>
                                    <w:sz w:val="22"/>
                                  </w:rPr>
                                  <w:t>зпСАУ-181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32"/>
                        <wpg:cNvGrpSpPr>
                          <a:grpSpLocks/>
                        </wpg:cNvGrpSpPr>
                        <wpg:grpSpPr bwMode="auto">
                          <a:xfrm>
                            <a:off x="1154" y="153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6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CE61A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E61AA">
                                  <w:rPr>
                                    <w:sz w:val="22"/>
                                  </w:rPr>
                                  <w:t>Студент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63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FD206C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 w:rsidRPr="00FD206C">
                                  <w:rPr>
                                    <w:color w:val="FF0000"/>
                                    <w:sz w:val="22"/>
                                  </w:rPr>
                                  <w:t>Фамилия И.О.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53" name="Group 35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55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5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56" name="Group 38"/>
                        <wpg:cNvGrpSpPr>
                          <a:grpSpLocks/>
                        </wpg:cNvGrpSpPr>
                        <wpg:grpSpPr bwMode="auto">
                          <a:xfrm>
                            <a:off x="2310" y="16137"/>
                            <a:ext cx="4623" cy="281"/>
                            <a:chOff x="9281" y="-2765"/>
                            <a:chExt cx="37117" cy="22765"/>
                          </a:xfrm>
                        </wpg:grpSpPr>
                        <wps:wsp>
                          <wps:cNvPr id="355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42" y="-2765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576BC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color w:val="FFFFFF" w:themeColor="background1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5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55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05" y="14190"/>
                            <a:ext cx="1" cy="223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166" y="14234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B1215A" w:rsidRDefault="009E01B6" w:rsidP="00FD206C">
                              <w:pPr>
                                <w:pStyle w:val="aa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:rsidR="009E01B6" w:rsidRPr="00B1215A" w:rsidRDefault="009E01B6" w:rsidP="00576BCA">
                              <w:pPr>
                                <w:pStyle w:val="aa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B1215A">
                                <w:rPr>
                                  <w:i/>
                                  <w:sz w:val="36"/>
                                </w:rPr>
                                <w:t>КУРСОВОЙ ПРОЕКТ</w:t>
                              </w:r>
                            </w:p>
                            <w:p w:rsidR="009E01B6" w:rsidRPr="00B1215A" w:rsidRDefault="009E01B6" w:rsidP="00576BCA">
                              <w:pPr>
                                <w:pStyle w:val="aa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 w:rsidRPr="00576BCA">
                                <w:rPr>
                                  <w:i/>
                                  <w:sz w:val="32"/>
                                </w:rPr>
                                <w:t>Анализ сложных систем статистическими методами</w:t>
                              </w:r>
                              <w:r w:rsidRPr="00B1215A">
                                <w:rPr>
                                  <w:i/>
                                  <w:sz w:val="32"/>
                                </w:rPr>
                                <w:t>.</w:t>
                              </w:r>
                            </w:p>
                            <w:p w:rsidR="009E01B6" w:rsidRPr="00E14C01" w:rsidRDefault="009E01B6" w:rsidP="00576BCA">
                              <w:pPr>
                                <w:pStyle w:val="aa"/>
                                <w:jc w:val="center"/>
                                <w:rPr>
                                  <w:i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 xml:space="preserve">Вариант </w:t>
                              </w:r>
                              <w:proofErr w:type="gramStart"/>
                              <w:r>
                                <w:rPr>
                                  <w:i/>
                                  <w:sz w:val="32"/>
                                </w:rPr>
                                <w:t xml:space="preserve">№ </w:t>
                              </w:r>
                              <w:r w:rsidRPr="00576BCA">
                                <w:rPr>
                                  <w:i/>
                                  <w:color w:val="FF0000"/>
                                  <w:sz w:val="32"/>
                                </w:rPr>
                                <w:t>???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6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107" y="15592"/>
                            <a:ext cx="639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204" y="14190"/>
                            <a:ext cx="3" cy="111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550" y="14198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Стадия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6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668" y="15330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6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424" y="15330"/>
                            <a:ext cx="80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6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789" y="14475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072" y="14475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550" y="15818"/>
                            <a:ext cx="2910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B1215A">
                                <w:rPr>
                                  <w:i/>
                                  <w:sz w:val="32"/>
                                </w:rPr>
                                <w:t>ВГТУ</w:t>
                              </w:r>
                            </w:p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B1215A">
                                <w:rPr>
                                  <w:i/>
                                  <w:sz w:val="24"/>
                                </w:rPr>
                                <w:t>Кафедра управления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7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39" y="13324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39" y="1360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9" y="138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73" name="Group 56"/>
                        <wpg:cNvGrpSpPr>
                          <a:grpSpLocks/>
                        </wpg:cNvGrpSpPr>
                        <wpg:grpSpPr bwMode="auto">
                          <a:xfrm>
                            <a:off x="1154" y="1559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57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CE61A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E61AA">
                                  <w:rPr>
                                    <w:sz w:val="22"/>
                                  </w:rPr>
                                  <w:t>Руководитель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7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CE61A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Моисеев С.И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57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356" y="14182"/>
                            <a:ext cx="3" cy="111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406" y="14198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7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261" y="14198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7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63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166" y="15653"/>
                            <a:ext cx="3264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5B72E8" w:rsidRDefault="009E01B6" w:rsidP="00FD206C">
                              <w:pPr>
                                <w:pStyle w:val="11"/>
                                <w:rPr>
                                  <w:b w:val="0"/>
                                  <w:i/>
                                  <w:sz w:val="32"/>
                                </w:rPr>
                              </w:pPr>
                              <w:bookmarkStart w:id="1" w:name="_Toc69905541"/>
                              <w:r w:rsidRPr="005B72E8">
                                <w:rPr>
                                  <w:b w:val="0"/>
                                  <w:i/>
                                  <w:sz w:val="32"/>
                                </w:rPr>
                                <w:t>Графическая часть задания №1</w:t>
                              </w:r>
                              <w:bookmarkEnd w:id="1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8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406" y="14753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32"/>
                                </w:rPr>
                              </w:pPr>
                              <w:r w:rsidRPr="00B1215A">
                                <w:rPr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8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261" y="14753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1215A"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8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39" y="14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9" y="1502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63DBC" id="Группа 30" o:spid="_x0000_s1026" style="position:absolute;left:0;text-align:left;margin-left:73.8pt;margin-top:-39.55pt;width:742.2pt;height:1154.2pt;z-index:251659264;mso-position-horizontal-relative:page" coordorigin="1125,397" coordsize="10385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" o:allowincell="f">
                <v:rect id="Rectangle 4" o:spid="_x0000_s1027" style="position:absolute;left:1134;top:397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+s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N/Zb6zEAAAA2wAAAA8A&#10;AAAAAAAAAAAAAAAABwIAAGRycy9kb3ducmV2LnhtbFBLBQYAAAAAAwADALcAAAD4AgAAAAA=&#10;" filled="f" strokeweight="2pt"/>
                <v:line id="Line 5" o:spid="_x0000_s1028" style="position:absolute;visibility:visible;mso-wrap-style:square" from="1649,13328" to="1650,1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    <v:line id="Line 6" o:spid="_x0000_s1029" style="position:absolute;visibility:visible;mso-wrap-style:square" from="5096,14175" to="11498,1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" strokeweight="2pt"/>
                <v:line id="Line 7" o:spid="_x0000_s1030" style="position:absolute;visibility:visible;mso-wrap-style:square" from="2268,13335" to="2269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tBU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" strokeweight="2pt"/>
                <v:line id="Line 8" o:spid="_x0000_s1031" style="position:absolute;visibility:visible;mso-wrap-style:square" from="3686,13335" to="3687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E4j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" strokeweight="2pt"/>
                <v:line id="Line 9" o:spid="_x0000_s1032" style="position:absolute;visibility:visible;mso-wrap-style:square" from="4514,13328" to="4515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" strokeweight="2pt"/>
                <v:line id="Line 10" o:spid="_x0000_s1033" style="position:absolute;visibility:visible;mso-wrap-style:square" from="5103,13335" to="5104,16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" strokeweight="2pt"/>
                <v:line id="Line 11" o:spid="_x0000_s1034" style="position:absolute;visibility:visible;mso-wrap-style:square" from="1139,15876" to="5093,1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line id="Line 12" o:spid="_x0000_s1035" style="position:absolute;visibility:visible;mso-wrap-style:square" from="1139,16159" to="5093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v:rect id="Rectangle 13" o:spid="_x0000_s1036" style="position:absolute;left:1162;top:14476;width:45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4" o:spid="_x0000_s1037" style="position:absolute;left:1679;top:14476;width:57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Arl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ClcP8Sf4AsbwAAAP//AwBQSwECLQAUAAYACAAAACEA2+H2y+4AAACFAQAAEwAAAAAAAAAAAAAA&#10;AAAAAAAAW0NvbnRlbnRfVHlwZXNdLnhtbFBLAQItABQABgAIAAAAIQBa9CxbvwAAABUBAAALAAAA&#10;AAAAAAAAAAAAAB8BAABfcmVscy8ucmVsc1BLAQItABQABgAIAAAAIQAfRArlwgAAANsAAAAPAAAA&#10;AAAAAAAAAAAAAAcCAABkcnMvZG93bnJldi54bWxQSwUGAAAAAAMAAwC3AAAA9gIAAAAA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5" o:spid="_x0000_s1038" style="position:absolute;left:2310;top:14476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6" o:spid="_x0000_s1039" style="position:absolute;left:3719;top:14476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7" o:spid="_x0000_s1040" style="position:absolute;left:4560;top:14476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8" o:spid="_x0000_s1041" style="position:absolute;left:8535;top:15330;width:50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zm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m&#10;Kby+xB8g108AAAD//wMAUEsBAi0AFAAGAAgAAAAhANvh9svuAAAAhQEAABMAAAAAAAAAAAAAAAAA&#10;AAAAAFtDb250ZW50X1R5cGVzXS54bWxQSwECLQAUAAYACAAAACEAWvQsW78AAAAVAQAACwAAAAAA&#10;AAAAAAAAAAAfAQAAX3JlbHMvLnJlbHNQSwECLQAUAAYACAAAACEAYH8M5sAAAADbAAAADwAAAAAA&#10;AAAAAAAAAAAHAgAAZHJzL2Rvd25yZXYueG1sUEsFBgAAAAADAAMAtwAAAPQCAAAAAA=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9" o:spid="_x0000_s1042" style="position:absolute;left:9023;top:15329;width:592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l9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Rr+P0Sf4DcPwAAAP//AwBQSwECLQAUAAYACAAAACEA2+H2y+4AAACFAQAAEwAAAAAAAAAAAAAA&#10;AAAAAAAAW0NvbnRlbnRfVHlwZXNdLnhtbFBLAQItABQABgAIAAAAIQBa9CxbvwAAABUBAAALAAAA&#10;AAAAAAAAAAAAAB8BAABfcmVscy8ucmVsc1BLAQItABQABgAIAAAAIQAPM6l9wgAAANsAAAAPAAAA&#10;AAAAAAAAAAAAAAcCAABkcnMvZG93bnJldi54bWxQSwUGAAAAAAMAAwC3AAAA9gIAAAAA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0" o:spid="_x0000_s1043" style="position:absolute;left:5146;top:13559;width:630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" filled="f" stroked="f" strokeweight=".25pt">
                  <v:textbox inset="1pt,1pt,1pt,1pt">
                    <w:txbxContent>
                      <w:p w:rsidR="009E01B6" w:rsidRPr="00E12AB4" w:rsidRDefault="009E01B6" w:rsidP="00FD206C">
                        <w:pPr>
                          <w:pStyle w:val="aa"/>
                          <w:jc w:val="center"/>
                          <w:rPr>
                            <w:i/>
                            <w:sz w:val="32"/>
                          </w:rPr>
                        </w:pPr>
                        <w:r w:rsidRPr="00E12AB4">
                          <w:rPr>
                            <w:i/>
                            <w:sz w:val="32"/>
                          </w:rPr>
                          <w:t>Номер зачетной книжки-</w:t>
                        </w:r>
                        <w:r w:rsidRPr="00576BCA">
                          <w:rPr>
                            <w:i/>
                            <w:color w:val="FF0000"/>
                            <w:sz w:val="32"/>
                          </w:rPr>
                          <w:t>18-Б35-01</w:t>
                        </w:r>
                      </w:p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rFonts w:asciiTheme="minorHAnsi" w:hAnsiTheme="minorHAnsi"/>
                            <w:i/>
                            <w:sz w:val="28"/>
                          </w:rPr>
                        </w:pPr>
                      </w:p>
                    </w:txbxContent>
                  </v:textbox>
                </v:rect>
                <v:line id="Line 21" o:spid="_x0000_s1044" style="position:absolute;visibility:visible;mso-wrap-style:square" from="8519,14458" to="11505,1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" strokeweight="2pt"/>
                <v:line id="Line 22" o:spid="_x0000_s1045" style="position:absolute;visibility:visible;mso-wrap-style:square" from="1125,14756" to="5079,1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pZs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" strokeweight="2pt"/>
                <v:line id="Line 23" o:spid="_x0000_s1046" style="position:absolute;visibility:visible;mso-wrap-style:square" from="1139,14458" to="5093,1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  <v:line id="Line 24" o:spid="_x0000_s1047" style="position:absolute;visibility:visible;mso-wrap-style:square" from="1139,15591" to="5093,15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mRk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MSqZGTEAAAA2wAAAA8A&#10;AAAAAAAAAAAAAAAABwIAAGRycy9kb3ducmV2LnhtbFBLBQYAAAAAAwADALcAAAD4AgAAAAA=&#10;" strokeweight="1pt"/>
                <v:line id="Line 25" o:spid="_x0000_s1048" style="position:absolute;visibility:visible;mso-wrap-style:square" from="1139,15306" to="5093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  <v:group id="Group 26" o:spid="_x0000_s1049" style="position:absolute;left:1154;top:14756;width:4389;height:383" coordsize="35247,3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rect id="Rectangle 27" o:spid="_x0000_s105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" filled="f" stroked="f" strokeweight=".25pt">
                    <v:textbox inset="1pt,1pt,1pt,1pt">
                      <w:txbxContent>
                        <w:p w:rsidR="009E01B6" w:rsidRPr="00CE61AA" w:rsidRDefault="009E01B6" w:rsidP="00FD206C">
                          <w:pPr>
                            <w:pStyle w:val="aa"/>
                            <w:jc w:val="center"/>
                            <w:rPr>
                              <w:sz w:val="22"/>
                            </w:rPr>
                          </w:pPr>
                          <w:r w:rsidRPr="00CE61AA">
                            <w:rPr>
                              <w:sz w:val="22"/>
                            </w:rPr>
                            <w:t>Факультет</w:t>
                          </w:r>
                        </w:p>
                      </w:txbxContent>
                    </v:textbox>
                  </v:rect>
                  <v:rect id="Rectangle 28" o:spid="_x0000_s1051" style="position:absolute;left:9283;width:25964;height:30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" filled="f" stroked="f" strokeweight=".25pt">
                    <v:textbox inset="1pt,1pt,1pt,1pt">
                      <w:txbxContent>
                        <w:p w:rsidR="009E01B6" w:rsidRDefault="009E01B6" w:rsidP="00FD206C">
                          <w:pPr>
                            <w:pStyle w:val="aa"/>
                            <w:rPr>
                              <w:sz w:val="18"/>
                            </w:rPr>
                          </w:pPr>
                          <w:r w:rsidRPr="00CE61AA">
                            <w:rPr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CE61AA">
                            <w:rPr>
                              <w:sz w:val="18"/>
                            </w:rPr>
                            <w:t xml:space="preserve">  </w:t>
                          </w:r>
                          <w:r w:rsidRPr="00CE61AA">
                            <w:t xml:space="preserve"> </w:t>
                          </w:r>
                          <w:proofErr w:type="spellStart"/>
                          <w:r w:rsidRPr="00CE61AA">
                            <w:rPr>
                              <w:sz w:val="22"/>
                            </w:rPr>
                            <w:t>ЭМиТ</w:t>
                          </w:r>
                          <w:proofErr w:type="spellEnd"/>
                          <w:r w:rsidRPr="00CE61AA">
                            <w:rPr>
                              <w:sz w:val="22"/>
                            </w:rPr>
                            <w:t xml:space="preserve">           </w:t>
                          </w:r>
                          <w:r>
                            <w:rPr>
                              <w:sz w:val="22"/>
                            </w:rPr>
                            <w:t xml:space="preserve">    </w:t>
                          </w:r>
                          <w:r w:rsidRPr="00CE61AA">
                            <w:rPr>
                              <w:sz w:val="22"/>
                            </w:rPr>
                            <w:t>Подпись        Дата</w:t>
                          </w:r>
                        </w:p>
                      </w:txbxContent>
                    </v:textbox>
                  </v:rect>
                </v:group>
                <v:group id="Group 29" o:spid="_x0000_s1052" style="position:absolute;left:1154;top:15036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Rectangle 30" o:spid="_x0000_s105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    <v:textbox inset="1pt,1pt,1pt,1pt">
                      <w:txbxContent>
                        <w:p w:rsidR="009E01B6" w:rsidRPr="00CE61AA" w:rsidRDefault="009E01B6" w:rsidP="00FD206C">
                          <w:pPr>
                            <w:pStyle w:val="aa"/>
                            <w:jc w:val="center"/>
                            <w:rPr>
                              <w:sz w:val="22"/>
                            </w:rPr>
                          </w:pPr>
                          <w:r w:rsidRPr="00CE61AA">
                            <w:rPr>
                              <w:sz w:val="22"/>
                            </w:rPr>
                            <w:t>Группа</w:t>
                          </w:r>
                        </w:p>
                      </w:txbxContent>
                    </v:textbox>
                  </v:rect>
                  <v:rect id="Rectangle 31" o:spid="_x0000_s105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    <v:textbox inset="1pt,1pt,1pt,1pt">
                      <w:txbxContent>
                        <w:p w:rsidR="009E01B6" w:rsidRPr="00576BCA" w:rsidRDefault="009E01B6" w:rsidP="00FD206C">
                          <w:pPr>
                            <w:pStyle w:val="aa"/>
                            <w:jc w:val="center"/>
                            <w:rPr>
                              <w:color w:val="FF0000"/>
                              <w:sz w:val="22"/>
                            </w:rPr>
                          </w:pPr>
                          <w:r w:rsidRPr="00576BCA">
                            <w:rPr>
                              <w:color w:val="FF0000"/>
                              <w:sz w:val="22"/>
                            </w:rPr>
                            <w:t>зпСАУ-181</w:t>
                          </w:r>
                        </w:p>
                      </w:txbxContent>
                    </v:textbox>
                  </v:rect>
                </v:group>
                <v:group id="Group 32" o:spid="_x0000_s1055" style="position:absolute;left:1154;top:15316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rect id="Rectangle 33" o:spid="_x0000_s1056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    <v:textbox inset="1pt,1pt,1pt,1pt">
                      <w:txbxContent>
                        <w:p w:rsidR="009E01B6" w:rsidRPr="00CE61AA" w:rsidRDefault="009E01B6" w:rsidP="00FD206C">
                          <w:pPr>
                            <w:pStyle w:val="aa"/>
                            <w:jc w:val="center"/>
                            <w:rPr>
                              <w:sz w:val="22"/>
                            </w:rPr>
                          </w:pPr>
                          <w:r w:rsidRPr="00CE61AA">
                            <w:rPr>
                              <w:sz w:val="22"/>
                            </w:rPr>
                            <w:t>Студент</w:t>
                          </w:r>
                        </w:p>
                      </w:txbxContent>
                    </v:textbox>
                  </v:rect>
                  <v:rect id="Rectangle 34" o:spid="_x0000_s105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    <v:textbox inset="1pt,1pt,1pt,1pt">
                      <w:txbxContent>
                        <w:p w:rsidR="009E01B6" w:rsidRPr="00FD206C" w:rsidRDefault="009E01B6" w:rsidP="00FD206C">
                          <w:pPr>
                            <w:pStyle w:val="aa"/>
                            <w:jc w:val="center"/>
                            <w:rPr>
                              <w:color w:val="FF0000"/>
                            </w:rPr>
                          </w:pPr>
                          <w:r w:rsidRPr="00FD206C">
                            <w:rPr>
                              <w:color w:val="FF0000"/>
                              <w:sz w:val="22"/>
                            </w:rPr>
                            <w:t>Фамилия И.О.</w:t>
                          </w:r>
                        </w:p>
                      </w:txbxContent>
                    </v:textbox>
                  </v:rect>
                </v:group>
                <v:group id="Group 35" o:spid="_x0000_s1058" style="position:absolute;left:1154;top:15893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">
                  <v:rect id="Rectangle 36" o:spid="_x0000_s105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" filled="f" stroked="f" strokeweight=".25pt">
                    <v:textbox inset="1pt,1pt,1pt,1pt">
                      <w:txbxContent>
                        <w:p w:rsidR="009E01B6" w:rsidRDefault="009E01B6" w:rsidP="00FD206C">
                          <w:pPr>
                            <w:pStyle w:val="aa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37" o:spid="_x0000_s106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" filled="f" stroked="f" strokeweight=".25pt">
                    <v:textbox inset="1pt,1pt,1pt,1pt">
                      <w:txbxContent>
                        <w:p w:rsidR="009E01B6" w:rsidRDefault="009E01B6" w:rsidP="00FD206C">
                          <w:pPr>
                            <w:pStyle w:val="aa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8" o:spid="_x0000_s1061" style="position:absolute;left:2310;top:16137;width:4623;height:281" coordorigin="9281,-2765" coordsize="37117,2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">
                  <v:rect id="Rectangle 39" o:spid="_x0000_s1062" style="position:absolute;left:37542;top:-2765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" filled="f" stroked="f" strokeweight=".25pt">
                    <v:textbox inset="1pt,1pt,1pt,1pt">
                      <w:txbxContent>
                        <w:p w:rsidR="009E01B6" w:rsidRPr="00576BCA" w:rsidRDefault="009E01B6" w:rsidP="00FD206C">
                          <w:pPr>
                            <w:pStyle w:val="aa"/>
                            <w:jc w:val="center"/>
                            <w:rPr>
                              <w:color w:val="FFFFFF" w:themeColor="background1"/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40" o:spid="_x0000_s1063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" filled="f" stroked="f" strokeweight=".25pt">
                    <v:textbox inset="1pt,1pt,1pt,1pt">
                      <w:txbxContent>
                        <w:p w:rsidR="009E01B6" w:rsidRDefault="009E01B6" w:rsidP="00FD206C">
                          <w:pPr>
                            <w:pStyle w:val="aa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41" o:spid="_x0000_s1064" style="position:absolute;visibility:visible;mso-wrap-style:square" from="8505,14190" to="8506,16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" strokeweight="2pt"/>
                <v:rect id="Rectangle 42" o:spid="_x0000_s1065" style="position:absolute;left:5166;top:14234;width:3264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" filled="f" stroked="f" strokeweight=".25pt">
                  <v:textbox inset="1pt,1pt,1pt,1pt">
                    <w:txbxContent>
                      <w:p w:rsidR="009E01B6" w:rsidRPr="00B1215A" w:rsidRDefault="009E01B6" w:rsidP="00FD206C">
                        <w:pPr>
                          <w:pStyle w:val="aa"/>
                          <w:rPr>
                            <w:sz w:val="24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</w:p>
                      <w:p w:rsidR="009E01B6" w:rsidRPr="00B1215A" w:rsidRDefault="009E01B6" w:rsidP="00576BCA">
                        <w:pPr>
                          <w:pStyle w:val="aa"/>
                          <w:jc w:val="center"/>
                          <w:rPr>
                            <w:i/>
                            <w:sz w:val="24"/>
                          </w:rPr>
                        </w:pPr>
                        <w:r w:rsidRPr="00B1215A">
                          <w:rPr>
                            <w:i/>
                            <w:sz w:val="36"/>
                          </w:rPr>
                          <w:t>КУРСОВОЙ ПРОЕКТ</w:t>
                        </w:r>
                      </w:p>
                      <w:p w:rsidR="009E01B6" w:rsidRPr="00B1215A" w:rsidRDefault="009E01B6" w:rsidP="00576BCA">
                        <w:pPr>
                          <w:pStyle w:val="aa"/>
                          <w:jc w:val="center"/>
                          <w:rPr>
                            <w:i/>
                            <w:sz w:val="32"/>
                          </w:rPr>
                        </w:pPr>
                        <w:r w:rsidRPr="00576BCA">
                          <w:rPr>
                            <w:i/>
                            <w:sz w:val="32"/>
                          </w:rPr>
                          <w:t>Анализ сложных систем статистическими методами</w:t>
                        </w:r>
                        <w:r w:rsidRPr="00B1215A">
                          <w:rPr>
                            <w:i/>
                            <w:sz w:val="32"/>
                          </w:rPr>
                          <w:t>.</w:t>
                        </w:r>
                      </w:p>
                      <w:p w:rsidR="009E01B6" w:rsidRPr="00E14C01" w:rsidRDefault="009E01B6" w:rsidP="00576BCA">
                        <w:pPr>
                          <w:pStyle w:val="aa"/>
                          <w:jc w:val="center"/>
                          <w:rPr>
                            <w:i/>
                            <w:sz w:val="32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 xml:space="preserve">Вариант </w:t>
                        </w:r>
                        <w:proofErr w:type="gramStart"/>
                        <w:r>
                          <w:rPr>
                            <w:i/>
                            <w:sz w:val="32"/>
                          </w:rPr>
                          <w:t xml:space="preserve">№ </w:t>
                        </w:r>
                        <w:r w:rsidRPr="00576BCA">
                          <w:rPr>
                            <w:i/>
                            <w:color w:val="FF0000"/>
                            <w:sz w:val="32"/>
                          </w:rPr>
                          <w:t>???</w:t>
                        </w:r>
                        <w:proofErr w:type="gramEnd"/>
                      </w:p>
                    </w:txbxContent>
                  </v:textbox>
                </v:rect>
                <v:line id="Line 43" o:spid="_x0000_s1066" style="position:absolute;visibility:visible;mso-wrap-style:square" from="8512,15309" to="11505,1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" strokeweight="2pt"/>
                <v:line id="Line 44" o:spid="_x0000_s1067" style="position:absolute;visibility:visible;mso-wrap-style:square" from="5107,15592" to="11504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" strokeweight="2pt"/>
                <v:line id="Line 45" o:spid="_x0000_s1068" style="position:absolute;visibility:visible;mso-wrap-style:square" from="10204,14190" to="10207,1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" strokeweight="2pt"/>
                <v:rect id="Rectangle 46" o:spid="_x0000_s1069" style="position:absolute;left:8550;top:14198;width:7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Стадия</w:t>
                        </w:r>
                      </w:p>
                    </w:txbxContent>
                  </v:textbox>
                </v:rect>
                <v:rect id="Rectangle 47" o:spid="_x0000_s1070" style="position:absolute;left:9668;top:15330;width:7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8" o:spid="_x0000_s1071" style="position:absolute;left:10424;top:15330;width:8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49" o:spid="_x0000_s1072" style="position:absolute;visibility:visible;mso-wrap-style:square" from="8789,14475" to="8790,1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" strokeweight="1pt"/>
                <v:line id="Line 50" o:spid="_x0000_s1073" style="position:absolute;visibility:visible;mso-wrap-style:square" from="9072,14475" to="9073,1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" strokeweight="1pt"/>
                <v:rect id="Rectangle 51" o:spid="_x0000_s1074" style="position:absolute;left:8550;top:15818;width:2910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" filled="f" stroked="f" strokeweight=".25pt">
                  <v:textbox inset="1pt,1pt,1pt,1pt">
                    <w:txbxContent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i/>
                            <w:sz w:val="24"/>
                          </w:rPr>
                        </w:pPr>
                        <w:r w:rsidRPr="00B1215A">
                          <w:rPr>
                            <w:i/>
                            <w:sz w:val="32"/>
                          </w:rPr>
                          <w:t>ВГТУ</w:t>
                        </w:r>
                      </w:p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i/>
                            <w:sz w:val="24"/>
                          </w:rPr>
                        </w:pPr>
                        <w:r w:rsidRPr="00B1215A">
                          <w:rPr>
                            <w:i/>
                            <w:sz w:val="24"/>
                          </w:rPr>
                          <w:t>Кафедра управления</w:t>
                        </w:r>
                      </w:p>
                    </w:txbxContent>
                  </v:textbox>
                </v:rect>
                <v:line id="Line 52" o:spid="_x0000_s1075" style="position:absolute;visibility:visible;mso-wrap-style:square" from="1139,13324" to="11498,1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" strokeweight="2pt"/>
                <v:line id="Line 53" o:spid="_x0000_s1076" style="position:absolute;visibility:visible;mso-wrap-style:square" from="1139,13608" to="5093,1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" strokeweight="1pt"/>
                <v:line id="Line 54" o:spid="_x0000_s1077" style="position:absolute;visibility:visible;mso-wrap-style:square" from="1139,13891" to="5093,1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" strokeweight="1pt"/>
                <v:group id="Group 56" o:spid="_x0000_s1078" style="position:absolute;left:1154;top:15596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">
                  <v:rect id="Rectangle 57" o:spid="_x0000_s1079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" filled="f" stroked="f" strokeweight=".25pt">
                    <v:textbox inset="1pt,1pt,1pt,1pt">
                      <w:txbxContent>
                        <w:p w:rsidR="009E01B6" w:rsidRPr="00CE61AA" w:rsidRDefault="009E01B6" w:rsidP="00FD206C">
                          <w:pPr>
                            <w:pStyle w:val="aa"/>
                            <w:jc w:val="center"/>
                            <w:rPr>
                              <w:sz w:val="22"/>
                            </w:rPr>
                          </w:pPr>
                          <w:r w:rsidRPr="00CE61AA">
                            <w:rPr>
                              <w:sz w:val="22"/>
                            </w:rPr>
                            <w:t>Руководитель</w:t>
                          </w:r>
                        </w:p>
                      </w:txbxContent>
                    </v:textbox>
                  </v:rect>
                  <v:rect id="Rectangle 58" o:spid="_x0000_s1080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" filled="f" stroked="f" strokeweight=".25pt">
                    <v:textbox inset="1pt,1pt,1pt,1pt">
                      <w:txbxContent>
                        <w:p w:rsidR="009E01B6" w:rsidRPr="00CE61AA" w:rsidRDefault="009E01B6" w:rsidP="00FD206C">
                          <w:pPr>
                            <w:pStyle w:val="aa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Моисеев С.И</w:t>
                          </w:r>
                        </w:p>
                      </w:txbxContent>
                    </v:textbox>
                  </v:rect>
                </v:group>
                <v:line id="Line 59" o:spid="_x0000_s1081" style="position:absolute;visibility:visible;mso-wrap-style:square" from="9356,14182" to="9359,1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" strokeweight="2pt"/>
                <v:rect id="Rectangle 60" o:spid="_x0000_s1082" style="position:absolute;left:9406;top:14198;width:7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1" o:spid="_x0000_s1083" style="position:absolute;left:10261;top:14198;width:120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line id="Line 62" o:spid="_x0000_s1084" style="position:absolute;visibility:visible;mso-wrap-style:square" from="9639,15315" to="9640,1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" strokeweight="2pt"/>
                <v:rect id="Rectangle 63" o:spid="_x0000_s1085" style="position:absolute;left:5166;top:15653;width:3264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" filled="f" stroked="f" strokeweight=".25pt">
                  <v:textbox inset="1pt,1pt,1pt,1pt">
                    <w:txbxContent>
                      <w:p w:rsidR="009E01B6" w:rsidRPr="005B72E8" w:rsidRDefault="009E01B6" w:rsidP="00FD206C">
                        <w:pPr>
                          <w:pStyle w:val="11"/>
                          <w:rPr>
                            <w:b w:val="0"/>
                            <w:i/>
                            <w:sz w:val="32"/>
                          </w:rPr>
                        </w:pPr>
                        <w:bookmarkStart w:id="2" w:name="_Toc69905541"/>
                        <w:r w:rsidRPr="005B72E8">
                          <w:rPr>
                            <w:b w:val="0"/>
                            <w:i/>
                            <w:sz w:val="32"/>
                          </w:rPr>
                          <w:t>Графическая часть задания №1</w:t>
                        </w:r>
                        <w:bookmarkEnd w:id="2"/>
                      </w:p>
                    </w:txbxContent>
                  </v:textbox>
                </v:rect>
                <v:rect id="Rectangle 64" o:spid="_x0000_s1086" style="position:absolute;left:9406;top:14753;width:7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" filled="f" stroked="f" strokeweight=".25pt">
                  <v:textbox inset="1pt,1pt,1pt,1pt">
                    <w:txbxContent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sz w:val="32"/>
                          </w:rPr>
                        </w:pPr>
                        <w:r w:rsidRPr="00B1215A">
                          <w:rPr>
                            <w:sz w:val="22"/>
                          </w:rPr>
                          <w:t>1</w:t>
                        </w:r>
                      </w:p>
                    </w:txbxContent>
                  </v:textbox>
                </v:rect>
                <v:rect id="Rectangle 65" o:spid="_x0000_s1087" style="position:absolute;left:10261;top:14753;width:120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" filled="f" stroked="f" strokeweight=".25pt">
                  <v:textbox inset="1pt,1pt,1pt,1pt">
                    <w:txbxContent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sz w:val="24"/>
                          </w:rPr>
                        </w:pPr>
                        <w:r w:rsidRPr="00B1215A"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line id="Line 66" o:spid="_x0000_s1088" style="position:absolute;visibility:visible;mso-wrap-style:square" from="1139,14168" to="5093,1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" strokeweight="1pt"/>
                <v:line id="Line 55" o:spid="_x0000_s1089" style="position:absolute;visibility:visible;mso-wrap-style:square" from="1139,15025" to="5093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" strokeweight="1pt"/>
                <w10:wrap anchorx="page"/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0CD0066C" wp14:editId="23930DDD">
            <wp:extent cx="6332857" cy="3676261"/>
            <wp:effectExtent l="0" t="0" r="0" b="6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FD206C" w:rsidRDefault="00FD206C" w:rsidP="00FD206C">
      <w:pPr>
        <w:pStyle w:val="a6"/>
        <w:jc w:val="center"/>
      </w:pPr>
      <w:r>
        <w:rPr>
          <w:noProof/>
        </w:rPr>
        <w:drawing>
          <wp:inline distT="0" distB="0" distL="0" distR="0" wp14:anchorId="5B87ACB4" wp14:editId="7EF951EC">
            <wp:extent cx="6351518" cy="3415004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FD206C" w:rsidRDefault="00FD206C" w:rsidP="00FD206C">
      <w:pPr>
        <w:pStyle w:val="a6"/>
        <w:jc w:val="center"/>
      </w:pPr>
    </w:p>
    <w:p w:rsidR="00FD206C" w:rsidRDefault="00576BCA" w:rsidP="00FD206C">
      <w:pPr>
        <w:pStyle w:val="a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6305476</wp:posOffset>
                </wp:positionV>
                <wp:extent cx="342900" cy="225521"/>
                <wp:effectExtent l="0" t="0" r="0" b="31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5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785E7" id="Прямоугольник 1" o:spid="_x0000_s1026" style="position:absolute;margin-left:369.5pt;margin-top:496.5pt;width:27pt;height:1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" fillcolor="white [3201]" stroked="f" strokeweight="1pt"/>
            </w:pict>
          </mc:Fallback>
        </mc:AlternateContent>
      </w:r>
      <w:r w:rsidR="00FD206C">
        <w:br w:type="page"/>
      </w:r>
    </w:p>
    <w:p w:rsidR="00FD206C" w:rsidRPr="00B6341D" w:rsidRDefault="00FD206C" w:rsidP="00FD206C">
      <w:pPr>
        <w:pStyle w:val="a6"/>
        <w:jc w:val="center"/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1" layoutInCell="0" allowOverlap="1" wp14:anchorId="3DC8D773" wp14:editId="5CFE3569">
                <wp:simplePos x="0" y="0"/>
                <wp:positionH relativeFrom="page">
                  <wp:posOffset>933450</wp:posOffset>
                </wp:positionH>
                <wp:positionV relativeFrom="paragraph">
                  <wp:posOffset>-501015</wp:posOffset>
                </wp:positionV>
                <wp:extent cx="9425940" cy="14658975"/>
                <wp:effectExtent l="0" t="0" r="22860" b="2857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5940" cy="14658975"/>
                          <a:chOff x="1125" y="397"/>
                          <a:chExt cx="10385" cy="16046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4" y="397"/>
                            <a:ext cx="10376" cy="1604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49" y="13328"/>
                            <a:ext cx="1" cy="1428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096" y="14175"/>
                            <a:ext cx="6402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68" y="13335"/>
                            <a:ext cx="1" cy="30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686" y="13335"/>
                            <a:ext cx="1" cy="309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14" y="13328"/>
                            <a:ext cx="1" cy="310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103" y="13335"/>
                            <a:ext cx="1" cy="309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9" y="1587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39" y="16159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62" y="14476"/>
                            <a:ext cx="45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679" y="14476"/>
                            <a:ext cx="571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10" y="14476"/>
                            <a:ext cx="133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719" y="14476"/>
                            <a:ext cx="796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560" y="14476"/>
                            <a:ext cx="519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35" y="15330"/>
                            <a:ext cx="503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023" y="15329"/>
                            <a:ext cx="592" cy="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146" y="13559"/>
                            <a:ext cx="6308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E12AB4" w:rsidRDefault="009E01B6" w:rsidP="00FD206C">
                              <w:pPr>
                                <w:pStyle w:val="aa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 w:rsidRPr="00E12AB4">
                                <w:rPr>
                                  <w:i/>
                                  <w:sz w:val="32"/>
                                </w:rPr>
                                <w:t>Номер зачетной книжки-</w:t>
                              </w:r>
                              <w:r w:rsidRPr="00576BCA">
                                <w:rPr>
                                  <w:i/>
                                  <w:color w:val="FF0000"/>
                                  <w:sz w:val="32"/>
                                </w:rPr>
                                <w:t>18-Б35-01</w:t>
                              </w:r>
                            </w:p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rFonts w:asciiTheme="minorHAnsi" w:hAnsiTheme="minorHAnsi"/>
                                  <w:i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519" y="14458"/>
                            <a:ext cx="2986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25" y="1475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9" y="1445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9" y="155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9" y="15306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7" name="Group 26"/>
                        <wpg:cNvGrpSpPr>
                          <a:grpSpLocks/>
                        </wpg:cNvGrpSpPr>
                        <wpg:grpSpPr bwMode="auto">
                          <a:xfrm>
                            <a:off x="1154" y="14756"/>
                            <a:ext cx="4389" cy="383"/>
                            <a:chOff x="0" y="0"/>
                            <a:chExt cx="35247" cy="30869"/>
                          </a:xfrm>
                        </wpg:grpSpPr>
                        <wps:wsp>
                          <wps:cNvPr id="358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CE61A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E61AA">
                                  <w:rPr>
                                    <w:sz w:val="22"/>
                                  </w:rPr>
                                  <w:t>Факультет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86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3" y="0"/>
                              <a:ext cx="25964" cy="308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Default="009E01B6" w:rsidP="00FD206C">
                                <w:pPr>
                                  <w:pStyle w:val="aa"/>
                                  <w:rPr>
                                    <w:sz w:val="18"/>
                                  </w:rPr>
                                </w:pPr>
                                <w:r w:rsidRPr="00CE61AA">
                                  <w:rPr>
                                    <w:sz w:val="18"/>
                                  </w:rPr>
                                  <w:t xml:space="preserve">        </w:t>
                                </w:r>
                                <w:r>
                                  <w:rPr>
                                    <w:sz w:val="18"/>
                                  </w:rPr>
                                  <w:t xml:space="preserve">  </w:t>
                                </w:r>
                                <w:r w:rsidRPr="00CE61AA">
                                  <w:rPr>
                                    <w:sz w:val="18"/>
                                  </w:rPr>
                                  <w:t xml:space="preserve">  </w:t>
                                </w:r>
                                <w:r w:rsidRPr="00CE61AA">
                                  <w:t xml:space="preserve"> </w:t>
                                </w:r>
                                <w:proofErr w:type="spellStart"/>
                                <w:r w:rsidRPr="00CE61AA">
                                  <w:rPr>
                                    <w:sz w:val="22"/>
                                  </w:rPr>
                                  <w:t>ЭМиТ</w:t>
                                </w:r>
                                <w:proofErr w:type="spellEnd"/>
                                <w:r w:rsidRPr="00CE61AA">
                                  <w:rPr>
                                    <w:sz w:val="22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sz w:val="22"/>
                                  </w:rPr>
                                  <w:t xml:space="preserve">    </w:t>
                                </w:r>
                                <w:r w:rsidRPr="00CE61AA">
                                  <w:rPr>
                                    <w:sz w:val="22"/>
                                  </w:rPr>
                                  <w:t>Подпись        Дата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87" name="Group 29"/>
                        <wpg:cNvGrpSpPr>
                          <a:grpSpLocks/>
                        </wpg:cNvGrpSpPr>
                        <wpg:grpSpPr bwMode="auto">
                          <a:xfrm>
                            <a:off x="1154" y="1503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588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CE61A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E61AA">
                                  <w:rPr>
                                    <w:sz w:val="22"/>
                                  </w:rPr>
                                  <w:t>Группа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8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576BC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color w:val="FF0000"/>
                                    <w:sz w:val="22"/>
                                  </w:rPr>
                                </w:pPr>
                                <w:r w:rsidRPr="00576BCA">
                                  <w:rPr>
                                    <w:color w:val="FF0000"/>
                                    <w:sz w:val="22"/>
                                  </w:rPr>
                                  <w:t>зпСАУ-181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90" name="Group 32"/>
                        <wpg:cNvGrpSpPr>
                          <a:grpSpLocks/>
                        </wpg:cNvGrpSpPr>
                        <wpg:grpSpPr bwMode="auto">
                          <a:xfrm>
                            <a:off x="1154" y="1531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59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CE61A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E61AA">
                                  <w:rPr>
                                    <w:sz w:val="22"/>
                                  </w:rPr>
                                  <w:t>Студент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92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576BC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color w:val="FF0000"/>
                                  </w:rPr>
                                </w:pPr>
                                <w:r w:rsidRPr="00576BCA">
                                  <w:rPr>
                                    <w:color w:val="FF0000"/>
                                    <w:sz w:val="22"/>
                                  </w:rPr>
                                  <w:t>Фамилия И.О.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93" name="Group 35"/>
                        <wpg:cNvGrpSpPr>
                          <a:grpSpLocks/>
                        </wpg:cNvGrpSpPr>
                        <wpg:grpSpPr bwMode="auto">
                          <a:xfrm>
                            <a:off x="1154" y="15893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594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95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g:grpSp>
                        <wpg:cNvPr id="3596" name="Group 38"/>
                        <wpg:cNvGrpSpPr>
                          <a:grpSpLocks/>
                        </wpg:cNvGrpSpPr>
                        <wpg:grpSpPr bwMode="auto">
                          <a:xfrm>
                            <a:off x="1154" y="16170"/>
                            <a:ext cx="2491" cy="248"/>
                            <a:chOff x="-4" y="0"/>
                            <a:chExt cx="20003" cy="20000"/>
                          </a:xfrm>
                        </wpg:grpSpPr>
                        <wps:wsp>
                          <wps:cNvPr id="3597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0"/>
                              <a:ext cx="8858" cy="199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598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59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505" y="14190"/>
                            <a:ext cx="1" cy="223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166" y="14234"/>
                            <a:ext cx="3264" cy="1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B1215A" w:rsidRDefault="009E01B6" w:rsidP="00FD206C">
                              <w:pPr>
                                <w:pStyle w:val="aa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ab/>
                              </w:r>
                            </w:p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B1215A">
                                <w:rPr>
                                  <w:i/>
                                  <w:sz w:val="36"/>
                                </w:rPr>
                                <w:t>КУРСОВОЙ ПРОЕКТ</w:t>
                              </w:r>
                            </w:p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i/>
                                  <w:sz w:val="32"/>
                                </w:rPr>
                              </w:pPr>
                              <w:r w:rsidRPr="00576BCA">
                                <w:rPr>
                                  <w:i/>
                                  <w:sz w:val="32"/>
                                </w:rPr>
                                <w:t>Анализ сложных систем статистическими методами</w:t>
                              </w:r>
                              <w:r w:rsidRPr="00B1215A">
                                <w:rPr>
                                  <w:i/>
                                  <w:sz w:val="32"/>
                                </w:rPr>
                                <w:t>.</w:t>
                              </w:r>
                            </w:p>
                            <w:p w:rsidR="009E01B6" w:rsidRPr="00E14C01" w:rsidRDefault="009E01B6" w:rsidP="00FD206C">
                              <w:pPr>
                                <w:pStyle w:val="aa"/>
                                <w:jc w:val="center"/>
                                <w:rPr>
                                  <w:i/>
                                  <w:sz w:val="3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 xml:space="preserve">Вариант </w:t>
                              </w:r>
                              <w:proofErr w:type="gramStart"/>
                              <w:r>
                                <w:rPr>
                                  <w:i/>
                                  <w:sz w:val="32"/>
                                </w:rPr>
                                <w:t xml:space="preserve">№ </w:t>
                              </w:r>
                              <w:r w:rsidRPr="00576BCA">
                                <w:rPr>
                                  <w:i/>
                                  <w:color w:val="FF0000"/>
                                  <w:sz w:val="32"/>
                                </w:rPr>
                                <w:t>???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01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512" y="15309"/>
                            <a:ext cx="2993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2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107" y="15592"/>
                            <a:ext cx="6397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204" y="14190"/>
                            <a:ext cx="3" cy="111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550" y="14198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Стадия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05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668" y="15330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0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0424" y="15330"/>
                            <a:ext cx="804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0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789" y="14475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9072" y="14475"/>
                            <a:ext cx="1" cy="82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550" y="15818"/>
                            <a:ext cx="2910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B1215A">
                                <w:rPr>
                                  <w:i/>
                                  <w:sz w:val="32"/>
                                </w:rPr>
                                <w:t>ВГТУ</w:t>
                              </w:r>
                            </w:p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i/>
                                  <w:sz w:val="24"/>
                                </w:rPr>
                              </w:pPr>
                              <w:r w:rsidRPr="00B1215A">
                                <w:rPr>
                                  <w:i/>
                                  <w:sz w:val="24"/>
                                </w:rPr>
                                <w:t>Кафедра управления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1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39" y="13324"/>
                            <a:ext cx="10359" cy="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39" y="1360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39" y="13891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613" name="Group 56"/>
                        <wpg:cNvGrpSpPr>
                          <a:grpSpLocks/>
                        </wpg:cNvGrpSpPr>
                        <wpg:grpSpPr bwMode="auto">
                          <a:xfrm>
                            <a:off x="1154" y="15596"/>
                            <a:ext cx="2491" cy="248"/>
                            <a:chOff x="0" y="0"/>
                            <a:chExt cx="19999" cy="20000"/>
                          </a:xfrm>
                        </wpg:grpSpPr>
                        <wps:wsp>
                          <wps:cNvPr id="361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56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CE61A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CE61AA">
                                  <w:rPr>
                                    <w:sz w:val="22"/>
                                  </w:rPr>
                                  <w:t>Руководитель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361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1" y="0"/>
                              <a:ext cx="10718" cy="2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01B6" w:rsidRPr="00CE61AA" w:rsidRDefault="009E01B6" w:rsidP="00FD206C">
                                <w:pPr>
                                  <w:pStyle w:val="aa"/>
                                  <w:jc w:val="center"/>
                                  <w:rPr>
                                    <w:sz w:val="22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Моисеев С.И</w:t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3616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9356" y="14182"/>
                            <a:ext cx="3" cy="111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406" y="14198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1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0261" y="14198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19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639" y="15315"/>
                            <a:ext cx="1" cy="271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166" y="15653"/>
                            <a:ext cx="3264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F63780" w:rsidRDefault="009E01B6" w:rsidP="00576BCA">
                              <w:pPr>
                                <w:pStyle w:val="11"/>
                                <w:spacing w:line="240" w:lineRule="auto"/>
                                <w:rPr>
                                  <w:b w:val="0"/>
                                  <w:i/>
                                  <w:sz w:val="32"/>
                                </w:rPr>
                              </w:pPr>
                              <w:bookmarkStart w:id="3" w:name="_Toc69905542"/>
                              <w:r>
                                <w:rPr>
                                  <w:b w:val="0"/>
                                  <w:i/>
                                  <w:sz w:val="32"/>
                                </w:rPr>
                                <w:t xml:space="preserve">Графическая часть </w:t>
                              </w:r>
                              <w:r>
                                <w:rPr>
                                  <w:b w:val="0"/>
                                  <w:i/>
                                  <w:sz w:val="32"/>
                                </w:rPr>
                                <w:br/>
                                <w:t>заданий</w:t>
                              </w:r>
                              <w:r w:rsidRPr="00F63780">
                                <w:rPr>
                                  <w:b w:val="0"/>
                                  <w:i/>
                                  <w:sz w:val="32"/>
                                </w:rPr>
                                <w:t xml:space="preserve"> №</w:t>
                              </w:r>
                              <w:r>
                                <w:rPr>
                                  <w:b w:val="0"/>
                                  <w:i/>
                                  <w:sz w:val="32"/>
                                </w:rPr>
                                <w:t xml:space="preserve"> 1 и </w:t>
                              </w:r>
                              <w:r w:rsidRPr="00F63780">
                                <w:rPr>
                                  <w:b w:val="0"/>
                                  <w:i/>
                                  <w:sz w:val="32"/>
                                </w:rPr>
                                <w:t>2</w:t>
                              </w:r>
                              <w:bookmarkEnd w:id="3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2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406" y="14753"/>
                            <a:ext cx="765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2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0261" y="14753"/>
                            <a:ext cx="1207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01B6" w:rsidRPr="00B1215A" w:rsidRDefault="009E01B6" w:rsidP="00FD206C">
                              <w:pPr>
                                <w:pStyle w:val="aa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1215A"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623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39" y="14168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39" y="15025"/>
                            <a:ext cx="395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8D773" id="Группа 8" o:spid="_x0000_s1090" style="position:absolute;left:0;text-align:left;margin-left:73.5pt;margin-top:-39.45pt;width:742.2pt;height:1154.25pt;z-index:251660288;mso-position-horizontal-relative:page" coordorigin="1125,397" coordsize="10385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" o:allowincell="f">
                <v:rect id="Rectangle 4" o:spid="_x0000_s1091" style="position:absolute;left:1134;top:397;width:10376;height:160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" filled="f" strokeweight="2pt"/>
                <v:line id="Line 5" o:spid="_x0000_s1092" style="position:absolute;visibility:visible;mso-wrap-style:square" from="1649,13328" to="1650,147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6" o:spid="_x0000_s1093" style="position:absolute;visibility:visible;mso-wrap-style:square" from="5096,14175" to="11498,14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7" o:spid="_x0000_s1094" style="position:absolute;visibility:visible;mso-wrap-style:square" from="2268,13335" to="2269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v:line id="Line 8" o:spid="_x0000_s1095" style="position:absolute;visibility:visible;mso-wrap-style:square" from="3686,13335" to="3687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rHbvQAAANsAAAAPAAAAZHJzL2Rvd25yZXYueG1sRE+9CsIw&#10;EN4F3yGc4Kapi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xSax270AAADbAAAADwAAAAAAAAAA&#10;AAAAAAAHAgAAZHJzL2Rvd25yZXYueG1sUEsFBgAAAAADAAMAtwAAAPECAAAAAA==&#10;" strokeweight="2pt"/>
                <v:line id="Line 9" o:spid="_x0000_s1096" style="position:absolute;visibility:visible;mso-wrap-style:square" from="4514,13328" to="4515,16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" strokeweight="2pt"/>
                <v:line id="Line 10" o:spid="_x0000_s1097" style="position:absolute;visibility:visible;mso-wrap-style:square" from="5103,13335" to="5104,16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4w0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M/j+&#10;Eg6Q6w8AAAD//wMAUEsBAi0AFAAGAAgAAAAhANvh9svuAAAAhQEAABMAAAAAAAAAAAAAAAAAAAAA&#10;AFtDb250ZW50X1R5cGVzXS54bWxQSwECLQAUAAYACAAAACEAWvQsW78AAAAVAQAACwAAAAAAAAAA&#10;AAAAAAAfAQAAX3JlbHMvLnJlbHNQSwECLQAUAAYACAAAACEAJYOMNL0AAADbAAAADwAAAAAAAAAA&#10;AAAAAAAHAgAAZHJzL2Rvd25yZXYueG1sUEsFBgAAAAADAAMAtwAAAPECAAAAAA==&#10;" strokeweight="2pt"/>
                <v:line id="Line 11" o:spid="_x0000_s1098" style="position:absolute;visibility:visible;mso-wrap-style:square" from="1139,15876" to="5093,15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line id="Line 12" o:spid="_x0000_s1099" style="position:absolute;visibility:visible;mso-wrap-style:square" from="1139,16159" to="5093,16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" strokeweight="1pt"/>
                <v:rect id="Rectangle 13" o:spid="_x0000_s1100" style="position:absolute;left:1162;top:14476;width:458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4" o:spid="_x0000_s1101" style="position:absolute;left:1679;top:14476;width:571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5" o:spid="_x0000_s1102" style="position:absolute;left:2310;top:14476;width:133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6" o:spid="_x0000_s1103" style="position:absolute;left:3719;top:14476;width:796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7" o:spid="_x0000_s1104" style="position:absolute;left:4560;top:14476;width:51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8" o:spid="_x0000_s1105" style="position:absolute;left:8535;top:15330;width:503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19" o:spid="_x0000_s1106" style="position:absolute;left:9023;top:15329;width:592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20" o:spid="_x0000_s1107" style="position:absolute;left:5146;top:13559;width:6308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" filled="f" stroked="f" strokeweight=".25pt">
                  <v:textbox inset="1pt,1pt,1pt,1pt">
                    <w:txbxContent>
                      <w:p w:rsidR="009E01B6" w:rsidRPr="00E12AB4" w:rsidRDefault="009E01B6" w:rsidP="00FD206C">
                        <w:pPr>
                          <w:pStyle w:val="aa"/>
                          <w:jc w:val="center"/>
                          <w:rPr>
                            <w:i/>
                            <w:sz w:val="32"/>
                          </w:rPr>
                        </w:pPr>
                        <w:r w:rsidRPr="00E12AB4">
                          <w:rPr>
                            <w:i/>
                            <w:sz w:val="32"/>
                          </w:rPr>
                          <w:t>Номер зачетной книжки-</w:t>
                        </w:r>
                        <w:r w:rsidRPr="00576BCA">
                          <w:rPr>
                            <w:i/>
                            <w:color w:val="FF0000"/>
                            <w:sz w:val="32"/>
                          </w:rPr>
                          <w:t>18-Б35-01</w:t>
                        </w:r>
                      </w:p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rFonts w:asciiTheme="minorHAnsi" w:hAnsiTheme="minorHAnsi"/>
                            <w:i/>
                            <w:sz w:val="28"/>
                          </w:rPr>
                        </w:pPr>
                      </w:p>
                    </w:txbxContent>
                  </v:textbox>
                </v:rect>
                <v:line id="Line 21" o:spid="_x0000_s1108" style="position:absolute;visibility:visible;mso-wrap-style:square" from="8519,14458" to="11505,1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dj+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" strokeweight="2pt"/>
                <v:line id="Line 22" o:spid="_x0000_s1109" style="position:absolute;visibility:visible;mso-wrap-style:square" from="1125,14756" to="5079,1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X1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" strokeweight="2pt"/>
                <v:line id="Line 23" o:spid="_x0000_s1110" style="position:absolute;visibility:visible;mso-wrap-style:square" from="1139,14458" to="5093,14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uk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" strokeweight="2pt"/>
                <v:line id="Line 24" o:spid="_x0000_s1111" style="position:absolute;visibility:visible;mso-wrap-style:square" from="1139,15591" to="5093,15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IVo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3D9Uv6AbK8AAAA//8DAFBLAQItABQABgAIAAAAIQDb4fbL7gAAAIUBAAATAAAAAAAAAAAA&#10;AAAAAAAAAABbQ29udGVudF9UeXBlc10ueG1sUEsBAi0AFAAGAAgAAAAhAFr0LFu/AAAAFQEAAAsA&#10;AAAAAAAAAAAAAAAAHwEAAF9yZWxzLy5yZWxzUEsBAi0AFAAGAAgAAAAhAJIIhWjEAAAA2wAAAA8A&#10;AAAAAAAAAAAAAAAABwIAAGRycy9kb3ducmV2LnhtbFBLBQYAAAAAAwADALcAAAD4AgAAAAA=&#10;" strokeweight="1pt"/>
                <v:line id="Line 25" o:spid="_x0000_s1112" style="position:absolute;visibility:visible;mso-wrap-style:square" from="1139,15306" to="5093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group id="Group 26" o:spid="_x0000_s1113" style="position:absolute;left:1154;top:14756;width:4389;height:383" coordsize="35247,30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rect id="Rectangle 27" o:spid="_x0000_s1114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" filled="f" stroked="f" strokeweight=".25pt">
                    <v:textbox inset="1pt,1pt,1pt,1pt">
                      <w:txbxContent>
                        <w:p w:rsidR="009E01B6" w:rsidRPr="00CE61AA" w:rsidRDefault="009E01B6" w:rsidP="00FD206C">
                          <w:pPr>
                            <w:pStyle w:val="aa"/>
                            <w:jc w:val="center"/>
                            <w:rPr>
                              <w:sz w:val="22"/>
                            </w:rPr>
                          </w:pPr>
                          <w:r w:rsidRPr="00CE61AA">
                            <w:rPr>
                              <w:sz w:val="22"/>
                            </w:rPr>
                            <w:t>Факультет</w:t>
                          </w:r>
                        </w:p>
                      </w:txbxContent>
                    </v:textbox>
                  </v:rect>
                  <v:rect id="Rectangle 28" o:spid="_x0000_s1115" style="position:absolute;left:9283;width:25964;height:30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" filled="f" stroked="f" strokeweight=".25pt">
                    <v:textbox inset="1pt,1pt,1pt,1pt">
                      <w:txbxContent>
                        <w:p w:rsidR="009E01B6" w:rsidRDefault="009E01B6" w:rsidP="00FD206C">
                          <w:pPr>
                            <w:pStyle w:val="aa"/>
                            <w:rPr>
                              <w:sz w:val="18"/>
                            </w:rPr>
                          </w:pPr>
                          <w:r w:rsidRPr="00CE61AA">
                            <w:rPr>
                              <w:sz w:val="18"/>
                            </w:rPr>
                            <w:t xml:space="preserve">        </w:t>
                          </w:r>
                          <w:r>
                            <w:rPr>
                              <w:sz w:val="18"/>
                            </w:rPr>
                            <w:t xml:space="preserve">  </w:t>
                          </w:r>
                          <w:r w:rsidRPr="00CE61AA">
                            <w:rPr>
                              <w:sz w:val="18"/>
                            </w:rPr>
                            <w:t xml:space="preserve">  </w:t>
                          </w:r>
                          <w:r w:rsidRPr="00CE61AA">
                            <w:t xml:space="preserve"> </w:t>
                          </w:r>
                          <w:proofErr w:type="spellStart"/>
                          <w:r w:rsidRPr="00CE61AA">
                            <w:rPr>
                              <w:sz w:val="22"/>
                            </w:rPr>
                            <w:t>ЭМиТ</w:t>
                          </w:r>
                          <w:proofErr w:type="spellEnd"/>
                          <w:r w:rsidRPr="00CE61AA">
                            <w:rPr>
                              <w:sz w:val="22"/>
                            </w:rPr>
                            <w:t xml:space="preserve">           </w:t>
                          </w:r>
                          <w:r>
                            <w:rPr>
                              <w:sz w:val="22"/>
                            </w:rPr>
                            <w:t xml:space="preserve">    </w:t>
                          </w:r>
                          <w:r w:rsidRPr="00CE61AA">
                            <w:rPr>
                              <w:sz w:val="22"/>
                            </w:rPr>
                            <w:t>Подпись        Дата</w:t>
                          </w:r>
                        </w:p>
                      </w:txbxContent>
                    </v:textbox>
                  </v:rect>
                </v:group>
                <v:group id="Group 29" o:spid="_x0000_s1116" style="position:absolute;left:1154;top:15036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">
                  <v:rect id="Rectangle 30" o:spid="_x0000_s111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" filled="f" stroked="f" strokeweight=".25pt">
                    <v:textbox inset="1pt,1pt,1pt,1pt">
                      <w:txbxContent>
                        <w:p w:rsidR="009E01B6" w:rsidRPr="00CE61AA" w:rsidRDefault="009E01B6" w:rsidP="00FD206C">
                          <w:pPr>
                            <w:pStyle w:val="aa"/>
                            <w:jc w:val="center"/>
                            <w:rPr>
                              <w:sz w:val="22"/>
                            </w:rPr>
                          </w:pPr>
                          <w:r w:rsidRPr="00CE61AA">
                            <w:rPr>
                              <w:sz w:val="22"/>
                            </w:rPr>
                            <w:t>Группа</w:t>
                          </w:r>
                        </w:p>
                      </w:txbxContent>
                    </v:textbox>
                  </v:rect>
                  <v:rect id="Rectangle 31" o:spid="_x0000_s111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" filled="f" stroked="f" strokeweight=".25pt">
                    <v:textbox inset="1pt,1pt,1pt,1pt">
                      <w:txbxContent>
                        <w:p w:rsidR="009E01B6" w:rsidRPr="00576BCA" w:rsidRDefault="009E01B6" w:rsidP="00FD206C">
                          <w:pPr>
                            <w:pStyle w:val="aa"/>
                            <w:jc w:val="center"/>
                            <w:rPr>
                              <w:color w:val="FF0000"/>
                              <w:sz w:val="22"/>
                            </w:rPr>
                          </w:pPr>
                          <w:r w:rsidRPr="00576BCA">
                            <w:rPr>
                              <w:color w:val="FF0000"/>
                              <w:sz w:val="22"/>
                            </w:rPr>
                            <w:t>зпСАУ-181</w:t>
                          </w:r>
                        </w:p>
                      </w:txbxContent>
                    </v:textbox>
                  </v:rect>
                </v:group>
                <v:group id="Group 32" o:spid="_x0000_s1119" style="position:absolute;left:1154;top:15316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9nI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">
                  <v:rect id="Rectangle 33" o:spid="_x0000_s1120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" filled="f" stroked="f" strokeweight=".25pt">
                    <v:textbox inset="1pt,1pt,1pt,1pt">
                      <w:txbxContent>
                        <w:p w:rsidR="009E01B6" w:rsidRPr="00CE61AA" w:rsidRDefault="009E01B6" w:rsidP="00FD206C">
                          <w:pPr>
                            <w:pStyle w:val="aa"/>
                            <w:jc w:val="center"/>
                            <w:rPr>
                              <w:sz w:val="22"/>
                            </w:rPr>
                          </w:pPr>
                          <w:r w:rsidRPr="00CE61AA">
                            <w:rPr>
                              <w:sz w:val="22"/>
                            </w:rPr>
                            <w:t>Студент</w:t>
                          </w:r>
                        </w:p>
                      </w:txbxContent>
                    </v:textbox>
                  </v:rect>
                  <v:rect id="Rectangle 34" o:spid="_x0000_s1121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" filled="f" stroked="f" strokeweight=".25pt">
                    <v:textbox inset="1pt,1pt,1pt,1pt">
                      <w:txbxContent>
                        <w:p w:rsidR="009E01B6" w:rsidRPr="00576BCA" w:rsidRDefault="009E01B6" w:rsidP="00FD206C">
                          <w:pPr>
                            <w:pStyle w:val="aa"/>
                            <w:jc w:val="center"/>
                            <w:rPr>
                              <w:color w:val="FF0000"/>
                            </w:rPr>
                          </w:pPr>
                          <w:r w:rsidRPr="00576BCA">
                            <w:rPr>
                              <w:color w:val="FF0000"/>
                              <w:sz w:val="22"/>
                            </w:rPr>
                            <w:t>Фамилия И.О.</w:t>
                          </w:r>
                        </w:p>
                      </w:txbxContent>
                    </v:textbox>
                  </v:rect>
                </v:group>
                <v:group id="Group 35" o:spid="_x0000_s1122" style="position:absolute;left:1154;top:15893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">
                  <v:rect id="Rectangle 36" o:spid="_x0000_s112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" filled="f" stroked="f" strokeweight=".25pt">
                    <v:textbox inset="1pt,1pt,1pt,1pt">
                      <w:txbxContent>
                        <w:p w:rsidR="009E01B6" w:rsidRDefault="009E01B6" w:rsidP="00FD206C">
                          <w:pPr>
                            <w:pStyle w:val="aa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37" o:spid="_x0000_s112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" filled="f" stroked="f" strokeweight=".25pt">
                    <v:textbox inset="1pt,1pt,1pt,1pt">
                      <w:txbxContent>
                        <w:p w:rsidR="009E01B6" w:rsidRDefault="009E01B6" w:rsidP="00FD206C">
                          <w:pPr>
                            <w:pStyle w:val="aa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group id="Group 38" o:spid="_x0000_s1125" style="position:absolute;left:1154;top:16170;width:2491;height:248" coordorigin="-4" coordsize="20003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">
                  <v:rect id="Rectangle 39" o:spid="_x0000_s1126" style="position:absolute;left:-4;width:8858;height:19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" stroked="f" strokeweight=".25pt">
                    <v:textbox inset="1pt,1pt,1pt,1pt">
                      <w:txbxContent>
                        <w:p w:rsidR="009E01B6" w:rsidRDefault="009E01B6" w:rsidP="00FD206C">
                          <w:pPr>
                            <w:pStyle w:val="aa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rect id="Rectangle 40" o:spid="_x0000_s1127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" filled="f" stroked="f" strokeweight=".25pt">
                    <v:textbox inset="1pt,1pt,1pt,1pt">
                      <w:txbxContent>
                        <w:p w:rsidR="009E01B6" w:rsidRDefault="009E01B6" w:rsidP="00FD206C">
                          <w:pPr>
                            <w:pStyle w:val="aa"/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</v:group>
                <v:line id="Line 41" o:spid="_x0000_s1128" style="position:absolute;visibility:visible;mso-wrap-style:square" from="8505,14190" to="8506,16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" strokeweight="2pt"/>
                <v:rect id="Rectangle 42" o:spid="_x0000_s1129" style="position:absolute;left:5166;top:14234;width:3264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" filled="f" stroked="f" strokeweight=".25pt">
                  <v:textbox inset="1pt,1pt,1pt,1pt">
                    <w:txbxContent>
                      <w:p w:rsidR="009E01B6" w:rsidRPr="00B1215A" w:rsidRDefault="009E01B6" w:rsidP="00FD206C">
                        <w:pPr>
                          <w:pStyle w:val="aa"/>
                          <w:rPr>
                            <w:sz w:val="24"/>
                          </w:rPr>
                        </w:pPr>
                        <w:r>
                          <w:rPr>
                            <w:sz w:val="18"/>
                          </w:rPr>
                          <w:tab/>
                        </w:r>
                      </w:p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i/>
                            <w:sz w:val="24"/>
                          </w:rPr>
                        </w:pPr>
                        <w:r w:rsidRPr="00B1215A">
                          <w:rPr>
                            <w:i/>
                            <w:sz w:val="36"/>
                          </w:rPr>
                          <w:t>КУРСОВОЙ ПРОЕКТ</w:t>
                        </w:r>
                      </w:p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i/>
                            <w:sz w:val="32"/>
                          </w:rPr>
                        </w:pPr>
                        <w:r w:rsidRPr="00576BCA">
                          <w:rPr>
                            <w:i/>
                            <w:sz w:val="32"/>
                          </w:rPr>
                          <w:t>Анализ сложных систем статистическими методами</w:t>
                        </w:r>
                        <w:r w:rsidRPr="00B1215A">
                          <w:rPr>
                            <w:i/>
                            <w:sz w:val="32"/>
                          </w:rPr>
                          <w:t>.</w:t>
                        </w:r>
                      </w:p>
                      <w:p w:rsidR="009E01B6" w:rsidRPr="00E14C01" w:rsidRDefault="009E01B6" w:rsidP="00FD206C">
                        <w:pPr>
                          <w:pStyle w:val="aa"/>
                          <w:jc w:val="center"/>
                          <w:rPr>
                            <w:i/>
                            <w:sz w:val="32"/>
                            <w:lang w:val="en-US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 xml:space="preserve">Вариант </w:t>
                        </w:r>
                        <w:proofErr w:type="gramStart"/>
                        <w:r>
                          <w:rPr>
                            <w:i/>
                            <w:sz w:val="32"/>
                          </w:rPr>
                          <w:t xml:space="preserve">№ </w:t>
                        </w:r>
                        <w:r w:rsidRPr="00576BCA">
                          <w:rPr>
                            <w:i/>
                            <w:color w:val="FF0000"/>
                            <w:sz w:val="32"/>
                          </w:rPr>
                          <w:t>???</w:t>
                        </w:r>
                        <w:proofErr w:type="gramEnd"/>
                      </w:p>
                    </w:txbxContent>
                  </v:textbox>
                </v:rect>
                <v:line id="Line 43" o:spid="_x0000_s1130" style="position:absolute;visibility:visible;mso-wrap-style:square" from="8512,15309" to="11505,15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" strokeweight="2pt"/>
                <v:line id="Line 44" o:spid="_x0000_s1131" style="position:absolute;visibility:visible;mso-wrap-style:square" from="5107,15592" to="11504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" strokeweight="2pt"/>
                <v:line id="Line 45" o:spid="_x0000_s1132" style="position:absolute;visibility:visible;mso-wrap-style:square" from="10204,14190" to="10207,1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" strokeweight="2pt"/>
                <v:rect id="Rectangle 46" o:spid="_x0000_s1133" style="position:absolute;left:8550;top:14198;width:7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Стадия</w:t>
                        </w:r>
                      </w:p>
                    </w:txbxContent>
                  </v:textbox>
                </v:rect>
                <v:rect id="Rectangle 47" o:spid="_x0000_s1134" style="position:absolute;left:9668;top:15330;width:7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rect id="Rectangle 48" o:spid="_x0000_s1135" style="position:absolute;left:10424;top:15330;width:804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  <v:line id="Line 49" o:spid="_x0000_s1136" style="position:absolute;visibility:visible;mso-wrap-style:square" from="8789,14475" to="8790,1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" strokeweight="1pt"/>
                <v:line id="Line 50" o:spid="_x0000_s1137" style="position:absolute;visibility:visible;mso-wrap-style:square" from="9072,14475" to="9073,1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" strokeweight="1pt"/>
                <v:rect id="Rectangle 51" o:spid="_x0000_s1138" style="position:absolute;left:8550;top:15818;width:2910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" filled="f" stroked="f" strokeweight=".25pt">
                  <v:textbox inset="1pt,1pt,1pt,1pt">
                    <w:txbxContent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i/>
                            <w:sz w:val="24"/>
                          </w:rPr>
                        </w:pPr>
                        <w:r w:rsidRPr="00B1215A">
                          <w:rPr>
                            <w:i/>
                            <w:sz w:val="32"/>
                          </w:rPr>
                          <w:t>ВГТУ</w:t>
                        </w:r>
                      </w:p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i/>
                            <w:sz w:val="24"/>
                          </w:rPr>
                        </w:pPr>
                        <w:r w:rsidRPr="00B1215A">
                          <w:rPr>
                            <w:i/>
                            <w:sz w:val="24"/>
                          </w:rPr>
                          <w:t>Кафедра управления</w:t>
                        </w:r>
                      </w:p>
                    </w:txbxContent>
                  </v:textbox>
                </v:rect>
                <v:line id="Line 52" o:spid="_x0000_s1139" style="position:absolute;visibility:visible;mso-wrap-style:square" from="1139,13324" to="11498,13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" strokeweight="2pt"/>
                <v:line id="Line 53" o:spid="_x0000_s1140" style="position:absolute;visibility:visible;mso-wrap-style:square" from="1139,13608" to="5093,13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" strokeweight="1pt"/>
                <v:line id="Line 54" o:spid="_x0000_s1141" style="position:absolute;visibility:visible;mso-wrap-style:square" from="1139,13891" to="5093,13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" strokeweight="1pt"/>
                <v:group id="Group 56" o:spid="_x0000_s1142" style="position:absolute;left:1154;top:15596;width:2491;height:248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WZxQAAAN0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">
                  <v:rect id="Rectangle 57" o:spid="_x0000_s1143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" filled="f" stroked="f" strokeweight=".25pt">
                    <v:textbox inset="1pt,1pt,1pt,1pt">
                      <w:txbxContent>
                        <w:p w:rsidR="009E01B6" w:rsidRPr="00CE61AA" w:rsidRDefault="009E01B6" w:rsidP="00FD206C">
                          <w:pPr>
                            <w:pStyle w:val="aa"/>
                            <w:jc w:val="center"/>
                            <w:rPr>
                              <w:sz w:val="22"/>
                            </w:rPr>
                          </w:pPr>
                          <w:r w:rsidRPr="00CE61AA">
                            <w:rPr>
                              <w:sz w:val="22"/>
                            </w:rPr>
                            <w:t>Руководитель</w:t>
                          </w:r>
                        </w:p>
                      </w:txbxContent>
                    </v:textbox>
                  </v:rect>
                  <v:rect id="Rectangle 58" o:spid="_x0000_s1144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" filled="f" stroked="f" strokeweight=".25pt">
                    <v:textbox inset="1pt,1pt,1pt,1pt">
                      <w:txbxContent>
                        <w:p w:rsidR="009E01B6" w:rsidRPr="00CE61AA" w:rsidRDefault="009E01B6" w:rsidP="00FD206C">
                          <w:pPr>
                            <w:pStyle w:val="aa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Моисеев С.И</w:t>
                          </w:r>
                        </w:p>
                      </w:txbxContent>
                    </v:textbox>
                  </v:rect>
                </v:group>
                <v:line id="Line 59" o:spid="_x0000_s1145" style="position:absolute;visibility:visible;mso-wrap-style:square" from="9356,14182" to="9359,15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" strokeweight="2pt"/>
                <v:rect id="Rectangle 60" o:spid="_x0000_s1146" style="position:absolute;left:9406;top:14198;width:7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</w:t>
                        </w:r>
                      </w:p>
                    </w:txbxContent>
                  </v:textbox>
                </v:rect>
                <v:rect id="Rectangle 61" o:spid="_x0000_s1147" style="position:absolute;left:10261;top:14198;width:120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" filled="f" stroked="f" strokeweight=".25pt">
                  <v:textbox inset="1pt,1pt,1pt,1pt">
                    <w:txbxContent>
                      <w:p w:rsidR="009E01B6" w:rsidRDefault="009E01B6" w:rsidP="00FD206C">
                        <w:pPr>
                          <w:pStyle w:val="aa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Листов</w:t>
                        </w:r>
                      </w:p>
                    </w:txbxContent>
                  </v:textbox>
                </v:rect>
                <v:line id="Line 62" o:spid="_x0000_s1148" style="position:absolute;visibility:visible;mso-wrap-style:square" from="9639,15315" to="9640,1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" strokeweight="2pt"/>
                <v:rect id="Rectangle 63" o:spid="_x0000_s1149" style="position:absolute;left:5166;top:15653;width:3264;height: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" filled="f" stroked="f" strokeweight=".25pt">
                  <v:textbox inset="1pt,1pt,1pt,1pt">
                    <w:txbxContent>
                      <w:p w:rsidR="009E01B6" w:rsidRPr="00F63780" w:rsidRDefault="009E01B6" w:rsidP="00576BCA">
                        <w:pPr>
                          <w:pStyle w:val="11"/>
                          <w:spacing w:line="240" w:lineRule="auto"/>
                          <w:rPr>
                            <w:b w:val="0"/>
                            <w:i/>
                            <w:sz w:val="32"/>
                          </w:rPr>
                        </w:pPr>
                        <w:bookmarkStart w:id="4" w:name="_Toc69905542"/>
                        <w:r>
                          <w:rPr>
                            <w:b w:val="0"/>
                            <w:i/>
                            <w:sz w:val="32"/>
                          </w:rPr>
                          <w:t xml:space="preserve">Графическая часть </w:t>
                        </w:r>
                        <w:r>
                          <w:rPr>
                            <w:b w:val="0"/>
                            <w:i/>
                            <w:sz w:val="32"/>
                          </w:rPr>
                          <w:br/>
                          <w:t>заданий</w:t>
                        </w:r>
                        <w:r w:rsidRPr="00F63780">
                          <w:rPr>
                            <w:b w:val="0"/>
                            <w:i/>
                            <w:sz w:val="32"/>
                          </w:rPr>
                          <w:t xml:space="preserve"> №</w:t>
                        </w:r>
                        <w:r>
                          <w:rPr>
                            <w:b w:val="0"/>
                            <w:i/>
                            <w:sz w:val="32"/>
                          </w:rPr>
                          <w:t xml:space="preserve"> 1 и </w:t>
                        </w:r>
                        <w:r w:rsidRPr="00F63780">
                          <w:rPr>
                            <w:b w:val="0"/>
                            <w:i/>
                            <w:sz w:val="32"/>
                          </w:rPr>
                          <w:t>2</w:t>
                        </w:r>
                        <w:bookmarkEnd w:id="4"/>
                      </w:p>
                    </w:txbxContent>
                  </v:textbox>
                </v:rect>
                <v:rect id="Rectangle 64" o:spid="_x0000_s1150" style="position:absolute;left:9406;top:14753;width:765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" filled="f" stroked="f" strokeweight=".25pt">
                  <v:textbox inset="1pt,1pt,1pt,1pt">
                    <w:txbxContent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22"/>
                          </w:rPr>
                          <w:t>2</w:t>
                        </w:r>
                      </w:p>
                    </w:txbxContent>
                  </v:textbox>
                </v:rect>
                <v:rect id="Rectangle 65" o:spid="_x0000_s1151" style="position:absolute;left:10261;top:14753;width:1207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" filled="f" stroked="f" strokeweight=".25pt">
                  <v:textbox inset="1pt,1pt,1pt,1pt">
                    <w:txbxContent>
                      <w:p w:rsidR="009E01B6" w:rsidRPr="00B1215A" w:rsidRDefault="009E01B6" w:rsidP="00FD206C">
                        <w:pPr>
                          <w:pStyle w:val="aa"/>
                          <w:jc w:val="center"/>
                          <w:rPr>
                            <w:sz w:val="24"/>
                          </w:rPr>
                        </w:pPr>
                        <w:r w:rsidRPr="00B1215A"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line id="Line 66" o:spid="_x0000_s1152" style="position:absolute;visibility:visible;mso-wrap-style:square" from="1139,14168" to="5093,14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" strokeweight="1pt"/>
                <v:line id="Line 55" o:spid="_x0000_s1153" style="position:absolute;visibility:visible;mso-wrap-style:square" from="1139,15025" to="5093,15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" strokeweight="1pt"/>
                <w10:wrap anchorx="page"/>
                <w10:anchorlock/>
              </v:group>
            </w:pict>
          </mc:Fallback>
        </mc:AlternateContent>
      </w:r>
    </w:p>
    <w:p w:rsidR="00FD206C" w:rsidRDefault="00FD206C" w:rsidP="00FD206C">
      <w:pPr>
        <w:pStyle w:val="a6"/>
        <w:jc w:val="center"/>
      </w:pPr>
      <w:r>
        <w:rPr>
          <w:noProof/>
        </w:rPr>
        <w:drawing>
          <wp:inline distT="0" distB="0" distL="0" distR="0" wp14:anchorId="1F53E6CC" wp14:editId="70C9D7EE">
            <wp:extent cx="6499465" cy="3788228"/>
            <wp:effectExtent l="0" t="0" r="0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FD206C" w:rsidRDefault="00FD206C" w:rsidP="00FD206C">
      <w:pPr>
        <w:pStyle w:val="a6"/>
        <w:jc w:val="center"/>
      </w:pPr>
    </w:p>
    <w:p w:rsidR="00FD206C" w:rsidRDefault="00FD206C" w:rsidP="00FD206C">
      <w:pPr>
        <w:pStyle w:val="a6"/>
        <w:jc w:val="center"/>
      </w:pPr>
      <w:r>
        <w:rPr>
          <w:noProof/>
        </w:rPr>
        <w:drawing>
          <wp:inline distT="0" distB="0" distL="0" distR="0" wp14:anchorId="6A7C6FCF" wp14:editId="42DA4BD0">
            <wp:extent cx="7031355" cy="5425440"/>
            <wp:effectExtent l="0" t="0" r="0" b="3810"/>
            <wp:docPr id="3626" name="Диаграмма 36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FD206C" w:rsidRDefault="00FD206C" w:rsidP="00FD206C">
      <w:pPr>
        <w:pStyle w:val="a6"/>
        <w:jc w:val="center"/>
      </w:pPr>
    </w:p>
    <w:p w:rsidR="005C219C" w:rsidRDefault="005C219C" w:rsidP="00C922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09B9" w:rsidRPr="00C92215" w:rsidRDefault="00576BCA" w:rsidP="00C922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040A9" wp14:editId="04BD8B6F">
                <wp:simplePos x="0" y="0"/>
                <wp:positionH relativeFrom="column">
                  <wp:posOffset>4701540</wp:posOffset>
                </wp:positionH>
                <wp:positionV relativeFrom="paragraph">
                  <wp:posOffset>4287784</wp:posOffset>
                </wp:positionV>
                <wp:extent cx="342900" cy="225521"/>
                <wp:effectExtent l="0" t="0" r="0" b="31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5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C6F0E" id="Прямоугольник 2" o:spid="_x0000_s1026" style="position:absolute;margin-left:370.2pt;margin-top:337.6pt;width:27pt;height: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" fillcolor="white [3201]" stroked="f" strokeweight="1pt"/>
            </w:pict>
          </mc:Fallback>
        </mc:AlternateContent>
      </w:r>
    </w:p>
    <w:sectPr w:rsidR="001209B9" w:rsidRPr="00C92215" w:rsidSect="00FD206C">
      <w:pgSz w:w="16838" w:h="23811" w:code="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E4A" w:rsidRDefault="00082E4A" w:rsidP="00576BCA">
      <w:pPr>
        <w:spacing w:after="0" w:line="240" w:lineRule="auto"/>
      </w:pPr>
      <w:r>
        <w:separator/>
      </w:r>
    </w:p>
  </w:endnote>
  <w:endnote w:type="continuationSeparator" w:id="0">
    <w:p w:rsidR="00082E4A" w:rsidRDefault="00082E4A" w:rsidP="0057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9576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9E01B6" w:rsidRPr="00DE7160" w:rsidRDefault="009E01B6" w:rsidP="00576BCA">
        <w:pPr>
          <w:pStyle w:val="a4"/>
          <w:jc w:val="center"/>
          <w:rPr>
            <w:sz w:val="22"/>
          </w:rPr>
        </w:pPr>
        <w:r w:rsidRPr="00DE7160">
          <w:rPr>
            <w:sz w:val="22"/>
          </w:rPr>
          <w:fldChar w:fldCharType="begin"/>
        </w:r>
        <w:r w:rsidRPr="00DE7160">
          <w:rPr>
            <w:sz w:val="22"/>
          </w:rPr>
          <w:instrText>PAGE   \* MERGEFORMAT</w:instrText>
        </w:r>
        <w:r w:rsidRPr="00DE7160">
          <w:rPr>
            <w:sz w:val="22"/>
          </w:rPr>
          <w:fldChar w:fldCharType="separate"/>
        </w:r>
        <w:r w:rsidR="00834EBB">
          <w:rPr>
            <w:noProof/>
            <w:sz w:val="22"/>
          </w:rPr>
          <w:t>20</w:t>
        </w:r>
        <w:r w:rsidRPr="00DE7160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E4A" w:rsidRDefault="00082E4A" w:rsidP="00576BCA">
      <w:pPr>
        <w:spacing w:after="0" w:line="240" w:lineRule="auto"/>
      </w:pPr>
      <w:r>
        <w:separator/>
      </w:r>
    </w:p>
  </w:footnote>
  <w:footnote w:type="continuationSeparator" w:id="0">
    <w:p w:rsidR="00082E4A" w:rsidRDefault="00082E4A" w:rsidP="00576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209E"/>
    <w:multiLevelType w:val="hybridMultilevel"/>
    <w:tmpl w:val="13B676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728F0"/>
    <w:multiLevelType w:val="multilevel"/>
    <w:tmpl w:val="92AA06C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F7D3D8C"/>
    <w:multiLevelType w:val="multilevel"/>
    <w:tmpl w:val="EBFEE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C5754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DA4395C"/>
    <w:multiLevelType w:val="hybridMultilevel"/>
    <w:tmpl w:val="243EA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A7F7F"/>
    <w:multiLevelType w:val="hybridMultilevel"/>
    <w:tmpl w:val="89422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D09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1C501EE"/>
    <w:multiLevelType w:val="hybridMultilevel"/>
    <w:tmpl w:val="801E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24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BA"/>
    <w:rsid w:val="00022ED3"/>
    <w:rsid w:val="00082E4A"/>
    <w:rsid w:val="0010149D"/>
    <w:rsid w:val="001209B9"/>
    <w:rsid w:val="00134655"/>
    <w:rsid w:val="002B130E"/>
    <w:rsid w:val="002D67A7"/>
    <w:rsid w:val="003A0EAA"/>
    <w:rsid w:val="0046128E"/>
    <w:rsid w:val="004619BA"/>
    <w:rsid w:val="004A29EE"/>
    <w:rsid w:val="004F2346"/>
    <w:rsid w:val="00576BCA"/>
    <w:rsid w:val="005C219C"/>
    <w:rsid w:val="00627CF6"/>
    <w:rsid w:val="00725D00"/>
    <w:rsid w:val="007D392D"/>
    <w:rsid w:val="00834EBB"/>
    <w:rsid w:val="00922004"/>
    <w:rsid w:val="00966D39"/>
    <w:rsid w:val="009E01B6"/>
    <w:rsid w:val="00A2192A"/>
    <w:rsid w:val="00A3545A"/>
    <w:rsid w:val="00B86BBA"/>
    <w:rsid w:val="00C001FF"/>
    <w:rsid w:val="00C92215"/>
    <w:rsid w:val="00D10DB4"/>
    <w:rsid w:val="00E260BD"/>
    <w:rsid w:val="00E309C3"/>
    <w:rsid w:val="00E72B29"/>
    <w:rsid w:val="00EA5B80"/>
    <w:rsid w:val="00FD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00567D04"/>
  <w15:docId w15:val="{A7054B74-1C96-4F43-AE16-E7B49B57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9B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E01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0149D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1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0149D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4619B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FD206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link w:val="a4"/>
    <w:uiPriority w:val="99"/>
    <w:rsid w:val="00FD206C"/>
    <w:rPr>
      <w:rFonts w:ascii="Times New Roman" w:hAnsi="Times New Roman"/>
      <w:sz w:val="28"/>
    </w:rPr>
  </w:style>
  <w:style w:type="paragraph" w:customStyle="1" w:styleId="a6">
    <w:name w:val="Абоба"/>
    <w:basedOn w:val="a7"/>
    <w:link w:val="a8"/>
    <w:qFormat/>
    <w:rsid w:val="00FD206C"/>
    <w:pPr>
      <w:shd w:val="clear" w:color="auto" w:fill="FFFFFF"/>
      <w:spacing w:after="0" w:line="360" w:lineRule="auto"/>
      <w:ind w:firstLine="709"/>
      <w:jc w:val="both"/>
    </w:pPr>
    <w:rPr>
      <w:rFonts w:eastAsia="Times New Roman"/>
      <w:color w:val="000000"/>
      <w:sz w:val="28"/>
      <w:lang w:eastAsia="ru-RU"/>
    </w:rPr>
  </w:style>
  <w:style w:type="paragraph" w:styleId="a7">
    <w:name w:val="Normal (Web)"/>
    <w:basedOn w:val="a"/>
    <w:uiPriority w:val="99"/>
    <w:semiHidden/>
    <w:unhideWhenUsed/>
    <w:rsid w:val="00FD206C"/>
    <w:rPr>
      <w:rFonts w:ascii="Times New Roman" w:hAnsi="Times New Roman" w:cs="Times New Roman"/>
      <w:sz w:val="24"/>
      <w:szCs w:val="24"/>
    </w:rPr>
  </w:style>
  <w:style w:type="character" w:customStyle="1" w:styleId="a8">
    <w:name w:val="Абоба Знак"/>
    <w:basedOn w:val="a0"/>
    <w:link w:val="a6"/>
    <w:rsid w:val="00FD206C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paragraph" w:customStyle="1" w:styleId="11">
    <w:name w:val="Заголовок1"/>
    <w:basedOn w:val="2"/>
    <w:link w:val="a9"/>
    <w:qFormat/>
    <w:rsid w:val="00FD206C"/>
    <w:pPr>
      <w:keepLines/>
    </w:pPr>
    <w:rPr>
      <w:rFonts w:eastAsiaTheme="majorEastAsia" w:cstheme="majorBidi"/>
      <w:bCs/>
      <w:sz w:val="28"/>
      <w:szCs w:val="26"/>
      <w:lang w:val="ru-RU" w:eastAsia="en-US"/>
    </w:rPr>
  </w:style>
  <w:style w:type="character" w:customStyle="1" w:styleId="a9">
    <w:name w:val="Заголовок Знак"/>
    <w:basedOn w:val="a0"/>
    <w:link w:val="11"/>
    <w:rsid w:val="00FD206C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aa">
    <w:name w:val="Полное имя файла"/>
    <w:rsid w:val="00FD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57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6BCA"/>
  </w:style>
  <w:style w:type="table" w:styleId="ad">
    <w:name w:val="Table Grid"/>
    <w:basedOn w:val="a1"/>
    <w:rsid w:val="009E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semiHidden/>
    <w:rsid w:val="009E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9E01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9E01B6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9E01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E01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E0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9E01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9E01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9E01B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E01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3.jpeg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0.bin"/><Relationship Id="rId76" Type="http://schemas.openxmlformats.org/officeDocument/2006/relationships/oleObject" Target="embeddings/oleObject34.bin"/><Relationship Id="rId7" Type="http://schemas.openxmlformats.org/officeDocument/2006/relationships/image" Target="media/image1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jpe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3.bin"/><Relationship Id="rId79" Type="http://schemas.openxmlformats.org/officeDocument/2006/relationships/chart" Target="charts/chart2.xml"/><Relationship Id="rId5" Type="http://schemas.openxmlformats.org/officeDocument/2006/relationships/footnotes" Target="footnotes.xml"/><Relationship Id="rId61" Type="http://schemas.openxmlformats.org/officeDocument/2006/relationships/image" Target="media/image29.wmf"/><Relationship Id="rId82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chart" Target="charts/chart1.xml"/><Relationship Id="rId81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3.wmf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2.bin"/><Relationship Id="rId80" Type="http://schemas.openxmlformats.org/officeDocument/2006/relationships/chart" Target="charts/chart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6.wmf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7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43;&#1058;&#1059;\Moiseev\3531_PB_Bogdanov_SA_i_sintez_S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43;&#1058;&#1059;\Moiseev\3531_PB_Bogdanov_SA_i_sintez_S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43;&#1058;&#1059;\Moiseev\3531_PB_Bogdanov_SA_i_sintez_S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43;&#1058;&#1059;\Moiseev\3531_PB_Bogdanov_SA_i_sintez_S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Полигон</a:t>
            </a:r>
            <a:r>
              <a:rPr lang="ru-RU" baseline="0"/>
              <a:t> частот</a:t>
            </a:r>
            <a:endParaRPr lang="ru-RU"/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</c:spPr>
          </c:marker>
          <c:dPt>
            <c:idx val="0"/>
            <c:marker>
              <c:symbol val="none"/>
            </c:marker>
            <c:bubble3D val="0"/>
            <c:spPr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E4E3-4137-8C74-321FA41131E6}"/>
              </c:ext>
            </c:extLst>
          </c:dPt>
          <c:dPt>
            <c:idx val="1"/>
            <c:bubble3D val="0"/>
            <c:spPr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E4E3-4137-8C74-321FA41131E6}"/>
              </c:ext>
            </c:extLst>
          </c:dPt>
          <c:cat>
            <c:numRef>
              <c:f>Полигон!$A$1:$A$9</c:f>
              <c:numCache>
                <c:formatCode>General</c:formatCode>
                <c:ptCount val="9"/>
                <c:pt idx="0">
                  <c:v>0</c:v>
                </c:pt>
                <c:pt idx="1">
                  <c:v>25</c:v>
                </c:pt>
                <c:pt idx="2">
                  <c:v>35</c:v>
                </c:pt>
                <c:pt idx="3">
                  <c:v>45</c:v>
                </c:pt>
                <c:pt idx="4">
                  <c:v>55</c:v>
                </c:pt>
                <c:pt idx="5">
                  <c:v>65</c:v>
                </c:pt>
                <c:pt idx="6">
                  <c:v>75</c:v>
                </c:pt>
                <c:pt idx="7">
                  <c:v>85</c:v>
                </c:pt>
                <c:pt idx="8">
                  <c:v>95</c:v>
                </c:pt>
              </c:numCache>
            </c:numRef>
          </c:cat>
          <c:val>
            <c:numRef>
              <c:f>Полигон!$B$1:$B$9</c:f>
              <c:numCache>
                <c:formatCode>General</c:formatCode>
                <c:ptCount val="9"/>
                <c:pt idx="0">
                  <c:v>0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9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E4E3-4137-8C74-321FA41131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7867408"/>
        <c:axId val="1547861968"/>
      </c:lineChart>
      <c:catAx>
        <c:axId val="1547867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Xi*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87662730550174073"/>
              <c:y val="0.8601618547681543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  <a:tailEnd type="stealth" w="lg" len="lg"/>
          </a:ln>
        </c:spPr>
        <c:crossAx val="1547861968"/>
        <c:crosses val="autoZero"/>
        <c:auto val="1"/>
        <c:lblAlgn val="ctr"/>
        <c:lblOffset val="100"/>
        <c:noMultiLvlLbl val="0"/>
      </c:catAx>
      <c:valAx>
        <c:axId val="15478619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ni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2168338419759692E-2"/>
              <c:y val="0.1042264508603092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12700">
            <a:solidFill>
              <a:schemeClr val="tx1"/>
            </a:solidFill>
            <a:tailEnd type="stealth" w="lg" len="lg"/>
          </a:ln>
        </c:spPr>
        <c:crossAx val="1547867408"/>
        <c:crosses val="autoZero"/>
        <c:crossBetween val="between"/>
      </c:valAx>
      <c:spPr>
        <a:noFill/>
        <a:ln>
          <a:noFill/>
        </a:ln>
      </c:spPr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Гистограмма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noFill/>
            <a:ln w="12700">
              <a:solidFill>
                <a:schemeClr val="tx1"/>
              </a:solidFill>
            </a:ln>
          </c:spPr>
          <c:invertIfNegative val="0"/>
          <c:cat>
            <c:numRef>
              <c:f>Гистограмма!$A$2:$A$10</c:f>
              <c:numCache>
                <c:formatCode>General</c:formatCode>
                <c:ptCount val="9"/>
                <c:pt idx="0">
                  <c:v>20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  <c:pt idx="7">
                  <c:v>90</c:v>
                </c:pt>
                <c:pt idx="8">
                  <c:v>100</c:v>
                </c:pt>
              </c:numCache>
            </c:numRef>
          </c:cat>
          <c:val>
            <c:numRef>
              <c:f>Гистограмма!$B$1:$B$8</c:f>
              <c:numCache>
                <c:formatCode>General</c:formatCode>
                <c:ptCount val="8"/>
                <c:pt idx="0">
                  <c:v>0.01</c:v>
                </c:pt>
                <c:pt idx="1">
                  <c:v>0.01</c:v>
                </c:pt>
                <c:pt idx="2">
                  <c:v>1.3299999999999999E-2</c:v>
                </c:pt>
                <c:pt idx="3">
                  <c:v>0.02</c:v>
                </c:pt>
                <c:pt idx="4">
                  <c:v>0.03</c:v>
                </c:pt>
                <c:pt idx="5">
                  <c:v>0.01</c:v>
                </c:pt>
                <c:pt idx="6">
                  <c:v>3.3E-3</c:v>
                </c:pt>
                <c:pt idx="7">
                  <c:v>3.3E-3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2C-4658-B81F-6ABE7E1FA0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547865776"/>
        <c:axId val="1547867952"/>
      </c:barChart>
      <c:catAx>
        <c:axId val="15478657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5115355042963667"/>
              <c:y val="0.8958822125843898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25400">
            <a:solidFill>
              <a:prstClr val="black"/>
            </a:solidFill>
            <a:tailEnd type="stealth" w="lg" len="lg"/>
          </a:ln>
        </c:spPr>
        <c:txPr>
          <a:bodyPr rot="0"/>
          <a:lstStyle/>
          <a:p>
            <a:pPr>
              <a:defRPr/>
            </a:pPr>
            <a:endParaRPr lang="ru-RU"/>
          </a:p>
        </c:txPr>
        <c:crossAx val="1547867952"/>
        <c:crosses val="autoZero"/>
        <c:auto val="0"/>
        <c:lblAlgn val="ctr"/>
        <c:lblOffset val="100"/>
        <c:tickLblSkip val="1"/>
        <c:tickMarkSkip val="4"/>
        <c:noMultiLvlLbl val="0"/>
      </c:catAx>
      <c:valAx>
        <c:axId val="15478679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wi/10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4814812654591327E-2"/>
              <c:y val="0.1645557005909021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  <a:tailEnd type="stealth" w="lg" len="lg"/>
          </a:ln>
        </c:spPr>
        <c:crossAx val="1547865776"/>
        <c:crossesAt val="1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Кумулятивная кривая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marker>
            <c:symbol val="diamond"/>
            <c:size val="8"/>
            <c:spPr>
              <a:solidFill>
                <a:schemeClr val="tx1"/>
              </a:solidFill>
            </c:spPr>
          </c:marker>
          <c:dPt>
            <c:idx val="0"/>
            <c:marker>
              <c:symbol val="diamond"/>
              <c:size val="2"/>
              <c:spPr>
                <a:noFill/>
                <a:ln>
                  <a:noFill/>
                </a:ln>
              </c:spPr>
            </c:marker>
            <c:bubble3D val="0"/>
            <c:spPr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1-8F66-40CC-8306-1D3E328D8082}"/>
              </c:ext>
            </c:extLst>
          </c:dPt>
          <c:dPt>
            <c:idx val="1"/>
            <c:bubble3D val="0"/>
            <c:spPr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3-8F66-40CC-8306-1D3E328D8082}"/>
              </c:ext>
            </c:extLst>
          </c:dPt>
          <c:cat>
            <c:numRef>
              <c:f>'Кумулятивная кривая'!$A$1:$A$9</c:f>
              <c:numCache>
                <c:formatCode>General</c:formatCode>
                <c:ptCount val="9"/>
                <c:pt idx="0">
                  <c:v>0</c:v>
                </c:pt>
                <c:pt idx="1">
                  <c:v>25</c:v>
                </c:pt>
                <c:pt idx="2">
                  <c:v>35</c:v>
                </c:pt>
                <c:pt idx="3">
                  <c:v>45</c:v>
                </c:pt>
                <c:pt idx="4">
                  <c:v>55</c:v>
                </c:pt>
                <c:pt idx="5">
                  <c:v>65</c:v>
                </c:pt>
                <c:pt idx="6">
                  <c:v>75</c:v>
                </c:pt>
                <c:pt idx="7">
                  <c:v>85</c:v>
                </c:pt>
                <c:pt idx="8">
                  <c:v>95</c:v>
                </c:pt>
              </c:numCache>
            </c:numRef>
          </c:cat>
          <c:val>
            <c:numRef>
              <c:f>'Кумулятивная кривая'!$B$1:$B$9</c:f>
              <c:numCache>
                <c:formatCode>General</c:formatCode>
                <c:ptCount val="9"/>
                <c:pt idx="0">
                  <c:v>0</c:v>
                </c:pt>
                <c:pt idx="1">
                  <c:v>0.1</c:v>
                </c:pt>
                <c:pt idx="2">
                  <c:v>0.2</c:v>
                </c:pt>
                <c:pt idx="3">
                  <c:v>0.33333299999999999</c:v>
                </c:pt>
                <c:pt idx="4">
                  <c:v>0.53333299999999995</c:v>
                </c:pt>
                <c:pt idx="5">
                  <c:v>0.83333299999999999</c:v>
                </c:pt>
                <c:pt idx="6">
                  <c:v>0.93333299999999997</c:v>
                </c:pt>
                <c:pt idx="7">
                  <c:v>0.96666700000000005</c:v>
                </c:pt>
                <c:pt idx="8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8F66-40CC-8306-1D3E328D8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47866864"/>
        <c:axId val="1547863600"/>
      </c:lineChart>
      <c:catAx>
        <c:axId val="154786686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Xi*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0461732742859746"/>
              <c:y val="0.89282376018641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  <a:tailEnd type="stealth" w="lg" len="lg"/>
          </a:ln>
        </c:spPr>
        <c:crossAx val="1547863600"/>
        <c:crosses val="autoZero"/>
        <c:auto val="1"/>
        <c:lblAlgn val="ctr"/>
        <c:lblOffset val="100"/>
        <c:noMultiLvlLbl val="0"/>
      </c:catAx>
      <c:valAx>
        <c:axId val="15478636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>
                    <a:latin typeface="Times New Roman"/>
                    <a:cs typeface="Times New Roman"/>
                  </a:rPr>
                  <a:t>∑</a:t>
                </a:r>
                <a:r>
                  <a:rPr lang="en-US">
                    <a:latin typeface="Times New Roman"/>
                    <a:cs typeface="Times New Roman"/>
                  </a:rPr>
                  <a:t>Wi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9759206382709891E-2"/>
              <c:y val="0.199638800357609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  <a:tailEnd type="stealth" w="lg" len="lg"/>
          </a:ln>
        </c:spPr>
        <c:crossAx val="1547866864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/>
              <a:t>Гистограмма и кривая распределения</a:t>
            </a:r>
          </a:p>
        </c:rich>
      </c:tx>
      <c:layout>
        <c:manualLayout>
          <c:xMode val="edge"/>
          <c:yMode val="edge"/>
          <c:x val="0.20870667608856586"/>
          <c:y val="2.420930942110728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089129483814524"/>
          <c:y val="0.23174658556901945"/>
          <c:w val="0.83855314960629923"/>
          <c:h val="0.58359595769091732"/>
        </c:manualLayout>
      </c:layout>
      <c:barChart>
        <c:barDir val="col"/>
        <c:grouping val="clustered"/>
        <c:varyColors val="0"/>
        <c:ser>
          <c:idx val="1"/>
          <c:order val="1"/>
          <c:spPr>
            <a:noFill/>
            <a:ln>
              <a:solidFill>
                <a:prstClr val="black"/>
              </a:solidFill>
            </a:ln>
          </c:spPr>
          <c:invertIfNegative val="0"/>
          <c:cat>
            <c:numRef>
              <c:f>'Задание 2 (2)'!$A$2:$A$9</c:f>
              <c:numCache>
                <c:formatCode>General</c:formatCode>
                <c:ptCount val="8"/>
                <c:pt idx="0">
                  <c:v>30</c:v>
                </c:pt>
                <c:pt idx="1">
                  <c:v>40</c:v>
                </c:pt>
                <c:pt idx="2">
                  <c:v>50</c:v>
                </c:pt>
                <c:pt idx="3">
                  <c:v>60</c:v>
                </c:pt>
                <c:pt idx="4">
                  <c:v>70</c:v>
                </c:pt>
                <c:pt idx="5">
                  <c:v>80</c:v>
                </c:pt>
                <c:pt idx="6">
                  <c:v>90</c:v>
                </c:pt>
                <c:pt idx="7">
                  <c:v>100</c:v>
                </c:pt>
              </c:numCache>
            </c:numRef>
          </c:cat>
          <c:val>
            <c:numRef>
              <c:f>'Задание 2 (2)'!$B$2:$B$9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9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F2-40E2-BC21-C5A3ABDAE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547868496"/>
        <c:axId val="1547866320"/>
      </c:barChart>
      <c:scatterChart>
        <c:scatterStyle val="smoothMarker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marker>
            <c:symbol val="none"/>
          </c:marker>
          <c:yVal>
            <c:numRef>
              <c:f>'Задание 2 (2)'!$D$2:$D$9</c:f>
              <c:numCache>
                <c:formatCode>General</c:formatCode>
                <c:ptCount val="8"/>
                <c:pt idx="0">
                  <c:v>2.2555999999999998</c:v>
                </c:pt>
                <c:pt idx="1">
                  <c:v>3.47</c:v>
                </c:pt>
                <c:pt idx="2">
                  <c:v>5.5835999999999997</c:v>
                </c:pt>
                <c:pt idx="3">
                  <c:v>6.6166999999999998</c:v>
                </c:pt>
                <c:pt idx="4">
                  <c:v>5.7747000000000002</c:v>
                </c:pt>
                <c:pt idx="5">
                  <c:v>3.7115999999999998</c:v>
                </c:pt>
                <c:pt idx="6">
                  <c:v>1.7566999999999999</c:v>
                </c:pt>
                <c:pt idx="7">
                  <c:v>0.61209999999999998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80F2-40E2-BC21-C5A3ABDAE2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47868496"/>
        <c:axId val="1547866320"/>
      </c:scatterChart>
      <c:catAx>
        <c:axId val="15478684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4191076115485584"/>
              <c:y val="0.8555322251385243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spPr>
          <a:ln w="25400">
            <a:solidFill>
              <a:prstClr val="black"/>
            </a:solidFill>
            <a:tailEnd type="stealth" w="lg" len="lg"/>
          </a:ln>
        </c:spPr>
        <c:crossAx val="1547866320"/>
        <c:crosses val="autoZero"/>
        <c:auto val="1"/>
        <c:lblAlgn val="ctr"/>
        <c:lblOffset val="100"/>
        <c:noMultiLvlLbl val="0"/>
      </c:catAx>
      <c:valAx>
        <c:axId val="15478663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wi/l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7777777777777776E-2"/>
              <c:y val="0.2115193235576091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25400">
            <a:solidFill>
              <a:prstClr val="black"/>
            </a:solidFill>
            <a:tailEnd type="stealth" w="lg" len="lg"/>
          </a:ln>
        </c:spPr>
        <c:crossAx val="1547868496"/>
        <c:crosses val="autoZero"/>
        <c:crossBetween val="between"/>
      </c:valAx>
    </c:plotArea>
    <c:plotVisOnly val="1"/>
    <c:dispBlanksAs val="gap"/>
    <c:showDLblsOverMax val="0"/>
  </c:chart>
  <c:spPr>
    <a:ln w="0"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6067</Words>
  <Characters>34583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Cm</cp:lastModifiedBy>
  <cp:revision>3</cp:revision>
  <dcterms:created xsi:type="dcterms:W3CDTF">2021-06-16T15:32:00Z</dcterms:created>
  <dcterms:modified xsi:type="dcterms:W3CDTF">2021-06-16T15:34:00Z</dcterms:modified>
</cp:coreProperties>
</file>